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305" w14:textId="77777777" w:rsidR="0083147B" w:rsidRPr="00A95833" w:rsidRDefault="0083147B" w:rsidP="00DB6467">
      <w:pPr>
        <w:ind w:firstLine="709"/>
        <w:jc w:val="both"/>
        <w:rPr>
          <w:b/>
          <w:lang w:val="ru-RU"/>
        </w:rPr>
      </w:pPr>
      <w:r w:rsidRPr="00A95833">
        <w:rPr>
          <w:b/>
        </w:rPr>
        <w:t>Лекциялардың қысқа конспекті</w:t>
      </w:r>
      <w:proofErr w:type="spellStart"/>
      <w:r w:rsidRPr="00A95833">
        <w:rPr>
          <w:b/>
          <w:lang w:val="ru-RU"/>
        </w:rPr>
        <w:t>сі</w:t>
      </w:r>
      <w:proofErr w:type="spellEnd"/>
    </w:p>
    <w:p w14:paraId="3AD37F02" w14:textId="77777777" w:rsidR="0083147B" w:rsidRPr="00A95833" w:rsidRDefault="0083147B" w:rsidP="00DB6467">
      <w:pPr>
        <w:ind w:firstLine="709"/>
        <w:jc w:val="both"/>
        <w:rPr>
          <w:b/>
        </w:rPr>
      </w:pPr>
      <w:r w:rsidRPr="00A95833">
        <w:rPr>
          <w:b/>
        </w:rPr>
        <w:t>Тақырып атауы</w:t>
      </w:r>
    </w:p>
    <w:p w14:paraId="5EBC418C" w14:textId="77777777" w:rsidR="0083147B" w:rsidRPr="00A95833" w:rsidRDefault="0083147B" w:rsidP="00DB6467">
      <w:pPr>
        <w:ind w:firstLine="709"/>
        <w:jc w:val="both"/>
        <w:rPr>
          <w:b/>
        </w:rPr>
      </w:pPr>
    </w:p>
    <w:p w14:paraId="5ABB1A6B" w14:textId="77382498" w:rsidR="0083147B" w:rsidRPr="008B79AA" w:rsidRDefault="0083147B" w:rsidP="00DB6467">
      <w:pPr>
        <w:ind w:firstLine="709"/>
        <w:jc w:val="both"/>
        <w:rPr>
          <w:b/>
        </w:rPr>
      </w:pPr>
      <w:r w:rsidRPr="00A95833">
        <w:rPr>
          <w:b/>
          <w:noProof/>
        </w:rPr>
        <w:t xml:space="preserve">1-дәріс </w:t>
      </w:r>
      <w:r w:rsidR="009C2567" w:rsidRPr="008B79AA">
        <w:rPr>
          <w:b/>
          <w:sz w:val="22"/>
          <w:szCs w:val="22"/>
        </w:rPr>
        <w:t xml:space="preserve">Кіріспе. </w:t>
      </w:r>
      <w:r w:rsidR="009C2567" w:rsidRPr="008B79AA">
        <w:rPr>
          <w:rStyle w:val="a8"/>
          <w:sz w:val="22"/>
          <w:szCs w:val="22"/>
        </w:rPr>
        <w:t>Экспериментальды археологияның проблематикасына кіріспе.</w:t>
      </w:r>
      <w:r w:rsidR="009C2567" w:rsidRPr="008B79AA">
        <w:rPr>
          <w:rStyle w:val="a8"/>
          <w:b w:val="0"/>
          <w:sz w:val="22"/>
          <w:szCs w:val="22"/>
        </w:rPr>
        <w:t xml:space="preserve"> </w:t>
      </w:r>
      <w:r w:rsidR="009C2567" w:rsidRPr="008B79AA">
        <w:rPr>
          <w:b/>
          <w:sz w:val="22"/>
          <w:szCs w:val="22"/>
        </w:rPr>
        <w:t>Экспериментальды археологияның мақсаттары мен міндеттері</w:t>
      </w:r>
    </w:p>
    <w:p w14:paraId="4BD8D4E1" w14:textId="77777777" w:rsidR="007279CD" w:rsidRPr="00A95833" w:rsidRDefault="007279CD" w:rsidP="00DB6467">
      <w:pPr>
        <w:ind w:firstLine="709"/>
        <w:jc w:val="both"/>
        <w:rPr>
          <w:b/>
        </w:rPr>
      </w:pPr>
    </w:p>
    <w:p w14:paraId="6A07582B" w14:textId="77777777" w:rsidR="00C66A63" w:rsidRDefault="00C66A63" w:rsidP="00C66A63">
      <w:pPr>
        <w:pStyle w:val="a7"/>
      </w:pPr>
      <w:r w:rsidRPr="00C66A63">
        <w:rPr>
          <w:rStyle w:val="a8"/>
          <w:lang w:val="kk-KZ"/>
        </w:rPr>
        <w:t>Трасология</w:t>
      </w:r>
      <w:r w:rsidRPr="00C66A63">
        <w:rPr>
          <w:lang w:val="kk-KZ"/>
        </w:rPr>
        <w:t xml:space="preserve"> – археология мен криминалистиканың материалдық мәдениет нысандарындағы, ең алдымен еңбек құралдарындағы адам әрекетінің іздерін зерттейтін саласы. Археологияда трасология көне артефактілерді олардың </w:t>
      </w:r>
      <w:r w:rsidRPr="00C66A63">
        <w:rPr>
          <w:rStyle w:val="a8"/>
          <w:lang w:val="kk-KZ"/>
        </w:rPr>
        <w:t>қызметін</w:t>
      </w:r>
      <w:r w:rsidRPr="00C66A63">
        <w:rPr>
          <w:lang w:val="kk-KZ"/>
        </w:rPr>
        <w:t xml:space="preserve">, </w:t>
      </w:r>
      <w:r w:rsidRPr="00C66A63">
        <w:rPr>
          <w:rStyle w:val="a8"/>
          <w:lang w:val="kk-KZ"/>
        </w:rPr>
        <w:t>жасалу технологиясын</w:t>
      </w:r>
      <w:r w:rsidRPr="00C66A63">
        <w:rPr>
          <w:lang w:val="kk-KZ"/>
        </w:rPr>
        <w:t xml:space="preserve"> және </w:t>
      </w:r>
      <w:r w:rsidRPr="00C66A63">
        <w:rPr>
          <w:rStyle w:val="a8"/>
          <w:lang w:val="kk-KZ"/>
        </w:rPr>
        <w:t>пайдалану сипатын</w:t>
      </w:r>
      <w:r w:rsidRPr="00C66A63">
        <w:rPr>
          <w:lang w:val="kk-KZ"/>
        </w:rPr>
        <w:t xml:space="preserve"> анықтау мақсатында қолданылады. «Трасология» термині латынның </w:t>
      </w:r>
      <w:r w:rsidRPr="00C66A63">
        <w:rPr>
          <w:rStyle w:val="a9"/>
          <w:lang w:val="kk-KZ"/>
        </w:rPr>
        <w:t>traccia</w:t>
      </w:r>
      <w:r w:rsidRPr="00C66A63">
        <w:rPr>
          <w:lang w:val="kk-KZ"/>
        </w:rPr>
        <w:t xml:space="preserve"> — «із» және гректің </w:t>
      </w:r>
      <w:r w:rsidRPr="00C66A63">
        <w:rPr>
          <w:rStyle w:val="a9"/>
          <w:lang w:val="kk-KZ"/>
        </w:rPr>
        <w:t>logos</w:t>
      </w:r>
      <w:r w:rsidRPr="00C66A63">
        <w:rPr>
          <w:lang w:val="kk-KZ"/>
        </w:rPr>
        <w:t xml:space="preserve"> — «ілім» сөздерінен шыққан. </w:t>
      </w:r>
      <w:proofErr w:type="spellStart"/>
      <w:r>
        <w:t>Яғни</w:t>
      </w:r>
      <w:proofErr w:type="spellEnd"/>
      <w:r>
        <w:t xml:space="preserve">, тура </w:t>
      </w:r>
      <w:proofErr w:type="spellStart"/>
      <w:r>
        <w:t>мағынасында</w:t>
      </w:r>
      <w:proofErr w:type="spellEnd"/>
      <w:r>
        <w:t xml:space="preserve"> трасология — «</w:t>
      </w:r>
      <w:proofErr w:type="spellStart"/>
      <w:r>
        <w:t>іздер</w:t>
      </w:r>
      <w:proofErr w:type="spellEnd"/>
      <w:r>
        <w:t xml:space="preserve"> </w:t>
      </w:r>
      <w:proofErr w:type="spellStart"/>
      <w:r>
        <w:t>туралы</w:t>
      </w:r>
      <w:proofErr w:type="spellEnd"/>
      <w:r>
        <w:t xml:space="preserve"> </w:t>
      </w:r>
      <w:proofErr w:type="spellStart"/>
      <w:r>
        <w:t>ғылым</w:t>
      </w:r>
      <w:proofErr w:type="spellEnd"/>
      <w:r>
        <w:t>».</w:t>
      </w:r>
    </w:p>
    <w:p w14:paraId="36CE6B2C" w14:textId="77777777" w:rsidR="00C66A63" w:rsidRDefault="00C66A63" w:rsidP="00C66A63">
      <w:pPr>
        <w:pStyle w:val="a7"/>
      </w:pPr>
      <w:proofErr w:type="spellStart"/>
      <w:r>
        <w:rPr>
          <w:rStyle w:val="a8"/>
        </w:rPr>
        <w:t>Трасологияның</w:t>
      </w:r>
      <w:proofErr w:type="spellEnd"/>
      <w:r>
        <w:rPr>
          <w:rStyle w:val="a8"/>
        </w:rPr>
        <w:t xml:space="preserve"> </w:t>
      </w:r>
      <w:proofErr w:type="spellStart"/>
      <w:r>
        <w:rPr>
          <w:rStyle w:val="a8"/>
        </w:rPr>
        <w:t>зерттеу</w:t>
      </w:r>
      <w:proofErr w:type="spellEnd"/>
      <w:r>
        <w:rPr>
          <w:rStyle w:val="a8"/>
        </w:rPr>
        <w:t xml:space="preserve"> </w:t>
      </w:r>
      <w:proofErr w:type="spellStart"/>
      <w:r>
        <w:rPr>
          <w:rStyle w:val="a8"/>
        </w:rPr>
        <w:t>нысанына</w:t>
      </w:r>
      <w:proofErr w:type="spellEnd"/>
      <w:r>
        <w:rPr>
          <w:rStyle w:val="a8"/>
        </w:rPr>
        <w:t xml:space="preserve"> </w:t>
      </w:r>
      <w:proofErr w:type="spellStart"/>
      <w:r>
        <w:rPr>
          <w:rStyle w:val="a8"/>
        </w:rPr>
        <w:t>мыналар</w:t>
      </w:r>
      <w:proofErr w:type="spellEnd"/>
      <w:r>
        <w:rPr>
          <w:rStyle w:val="a8"/>
        </w:rPr>
        <w:t xml:space="preserve"> </w:t>
      </w:r>
      <w:proofErr w:type="spellStart"/>
      <w:r>
        <w:rPr>
          <w:rStyle w:val="a8"/>
        </w:rPr>
        <w:t>жатады</w:t>
      </w:r>
      <w:proofErr w:type="spellEnd"/>
      <w:r>
        <w:rPr>
          <w:rStyle w:val="a8"/>
        </w:rPr>
        <w:t>:</w:t>
      </w:r>
    </w:p>
    <w:p w14:paraId="27F25300" w14:textId="77777777" w:rsidR="00C66A63" w:rsidRDefault="00C66A63" w:rsidP="00C66A63">
      <w:pPr>
        <w:pStyle w:val="a7"/>
        <w:numPr>
          <w:ilvl w:val="0"/>
          <w:numId w:val="2"/>
        </w:numPr>
      </w:pPr>
      <w:proofErr w:type="spellStart"/>
      <w:r>
        <w:t>көне</w:t>
      </w:r>
      <w:proofErr w:type="spellEnd"/>
      <w:r>
        <w:t xml:space="preserve"> </w:t>
      </w:r>
      <w:proofErr w:type="spellStart"/>
      <w:r>
        <w:t>еңбек</w:t>
      </w:r>
      <w:proofErr w:type="spellEnd"/>
      <w:r>
        <w:t xml:space="preserve"> </w:t>
      </w:r>
      <w:proofErr w:type="spellStart"/>
      <w:r>
        <w:t>құралдарының</w:t>
      </w:r>
      <w:proofErr w:type="spellEnd"/>
      <w:r>
        <w:t xml:space="preserve"> </w:t>
      </w:r>
      <w:proofErr w:type="spellStart"/>
      <w:r>
        <w:t>бетінде</w:t>
      </w:r>
      <w:proofErr w:type="spellEnd"/>
      <w:r>
        <w:t xml:space="preserve"> </w:t>
      </w:r>
      <w:proofErr w:type="spellStart"/>
      <w:r>
        <w:t>сақталған</w:t>
      </w:r>
      <w:proofErr w:type="spellEnd"/>
      <w:r>
        <w:t xml:space="preserve"> </w:t>
      </w:r>
      <w:proofErr w:type="spellStart"/>
      <w:r>
        <w:t>тозу</w:t>
      </w:r>
      <w:proofErr w:type="spellEnd"/>
      <w:r>
        <w:t xml:space="preserve"> </w:t>
      </w:r>
      <w:proofErr w:type="spellStart"/>
      <w:r>
        <w:t>және</w:t>
      </w:r>
      <w:proofErr w:type="spellEnd"/>
      <w:r>
        <w:t xml:space="preserve"> </w:t>
      </w:r>
      <w:proofErr w:type="spellStart"/>
      <w:r>
        <w:t>пайдалану</w:t>
      </w:r>
      <w:proofErr w:type="spellEnd"/>
      <w:r>
        <w:t xml:space="preserve"> </w:t>
      </w:r>
      <w:proofErr w:type="spellStart"/>
      <w:r>
        <w:t>іздері</w:t>
      </w:r>
      <w:proofErr w:type="spellEnd"/>
      <w:r>
        <w:t xml:space="preserve"> (микр</w:t>
      </w:r>
      <w:proofErr w:type="gramStart"/>
      <w:r>
        <w:t>о-</w:t>
      </w:r>
      <w:proofErr w:type="gramEnd"/>
      <w:r>
        <w:t xml:space="preserve"> </w:t>
      </w:r>
      <w:proofErr w:type="spellStart"/>
      <w:r>
        <w:t>және</w:t>
      </w:r>
      <w:proofErr w:type="spellEnd"/>
      <w:r>
        <w:t xml:space="preserve"> </w:t>
      </w:r>
      <w:proofErr w:type="spellStart"/>
      <w:r>
        <w:t>макроіздер</w:t>
      </w:r>
      <w:proofErr w:type="spellEnd"/>
      <w:r>
        <w:t>);</w:t>
      </w:r>
    </w:p>
    <w:p w14:paraId="1666DC94" w14:textId="77777777" w:rsidR="00C66A63" w:rsidRDefault="00C66A63" w:rsidP="00C66A63">
      <w:pPr>
        <w:pStyle w:val="a7"/>
        <w:numPr>
          <w:ilvl w:val="0"/>
          <w:numId w:val="2"/>
        </w:numPr>
      </w:pPr>
      <w:proofErr w:type="spellStart"/>
      <w:r>
        <w:t>артефактілерді</w:t>
      </w:r>
      <w:proofErr w:type="spellEnd"/>
      <w:r>
        <w:t xml:space="preserve"> </w:t>
      </w:r>
      <w:proofErr w:type="spellStart"/>
      <w:r>
        <w:t>жасау</w:t>
      </w:r>
      <w:proofErr w:type="spellEnd"/>
      <w:r>
        <w:t xml:space="preserve"> </w:t>
      </w:r>
      <w:proofErr w:type="spellStart"/>
      <w:r>
        <w:t>үдерісінде</w:t>
      </w:r>
      <w:proofErr w:type="spellEnd"/>
      <w:r>
        <w:t xml:space="preserve"> </w:t>
      </w:r>
      <w:proofErr w:type="spellStart"/>
      <w:r>
        <w:t>пайда</w:t>
      </w:r>
      <w:proofErr w:type="spellEnd"/>
      <w:r>
        <w:t xml:space="preserve"> </w:t>
      </w:r>
      <w:proofErr w:type="spellStart"/>
      <w:r>
        <w:t>болған</w:t>
      </w:r>
      <w:proofErr w:type="spellEnd"/>
      <w:r>
        <w:t xml:space="preserve"> </w:t>
      </w:r>
      <w:proofErr w:type="spellStart"/>
      <w:r>
        <w:t>технологиялық</w:t>
      </w:r>
      <w:proofErr w:type="spellEnd"/>
      <w:r>
        <w:t xml:space="preserve"> </w:t>
      </w:r>
      <w:proofErr w:type="spellStart"/>
      <w:r>
        <w:t>іздер</w:t>
      </w:r>
      <w:proofErr w:type="spellEnd"/>
      <w:r>
        <w:t>;</w:t>
      </w:r>
    </w:p>
    <w:p w14:paraId="0328C860" w14:textId="77777777" w:rsidR="00C66A63" w:rsidRDefault="00C66A63" w:rsidP="00C66A63">
      <w:pPr>
        <w:pStyle w:val="a7"/>
        <w:numPr>
          <w:ilvl w:val="0"/>
          <w:numId w:val="2"/>
        </w:numPr>
      </w:pPr>
      <w:proofErr w:type="spellStart"/>
      <w:r>
        <w:t>құралды</w:t>
      </w:r>
      <w:proofErr w:type="spellEnd"/>
      <w:r>
        <w:t xml:space="preserve"> </w:t>
      </w:r>
      <w:proofErr w:type="spellStart"/>
      <w:r>
        <w:t>практикалық</w:t>
      </w:r>
      <w:proofErr w:type="spellEnd"/>
      <w:r>
        <w:t xml:space="preserve"> </w:t>
      </w:r>
      <w:proofErr w:type="spellStart"/>
      <w:r>
        <w:t>қолдану</w:t>
      </w:r>
      <w:proofErr w:type="spellEnd"/>
      <w:r>
        <w:t xml:space="preserve"> </w:t>
      </w:r>
      <w:proofErr w:type="spellStart"/>
      <w:r>
        <w:t>нәтижесінде</w:t>
      </w:r>
      <w:proofErr w:type="spellEnd"/>
      <w:r>
        <w:t xml:space="preserve"> </w:t>
      </w:r>
      <w:proofErr w:type="spellStart"/>
      <w:r>
        <w:t>болған</w:t>
      </w:r>
      <w:proofErr w:type="spellEnd"/>
      <w:r>
        <w:t xml:space="preserve"> </w:t>
      </w:r>
      <w:proofErr w:type="spellStart"/>
      <w:r>
        <w:t>өзгерістер</w:t>
      </w:r>
      <w:proofErr w:type="spellEnd"/>
      <w:r>
        <w:t>;</w:t>
      </w:r>
    </w:p>
    <w:p w14:paraId="4E9BBD9A" w14:textId="77777777" w:rsidR="00C66A63" w:rsidRDefault="00C66A63" w:rsidP="00C66A63">
      <w:pPr>
        <w:pStyle w:val="a7"/>
        <w:numPr>
          <w:ilvl w:val="0"/>
          <w:numId w:val="2"/>
        </w:numPr>
      </w:pPr>
      <w:r>
        <w:t xml:space="preserve">осы </w:t>
      </w:r>
      <w:proofErr w:type="spellStart"/>
      <w:r>
        <w:t>іздердің</w:t>
      </w:r>
      <w:proofErr w:type="spellEnd"/>
      <w:r>
        <w:t xml:space="preserve"> </w:t>
      </w:r>
      <w:proofErr w:type="spellStart"/>
      <w:r>
        <w:t>қалыптасуы</w:t>
      </w:r>
      <w:proofErr w:type="spellEnd"/>
      <w:r>
        <w:t xml:space="preserve"> мен </w:t>
      </w:r>
      <w:proofErr w:type="spellStart"/>
      <w:r>
        <w:t>сақталу</w:t>
      </w:r>
      <w:proofErr w:type="spellEnd"/>
      <w:r>
        <w:t xml:space="preserve"> </w:t>
      </w:r>
      <w:proofErr w:type="spellStart"/>
      <w:r>
        <w:t>заңдылықтары</w:t>
      </w:r>
      <w:proofErr w:type="spellEnd"/>
      <w:r>
        <w:t>.</w:t>
      </w:r>
    </w:p>
    <w:p w14:paraId="47C595AA" w14:textId="77777777" w:rsidR="00C66A63" w:rsidRDefault="00C66A63" w:rsidP="00C66A63">
      <w:pPr>
        <w:pStyle w:val="a7"/>
      </w:pPr>
      <w:proofErr w:type="spellStart"/>
      <w:r>
        <w:rPr>
          <w:rStyle w:val="a8"/>
        </w:rPr>
        <w:t>Археологиядағы</w:t>
      </w:r>
      <w:proofErr w:type="spellEnd"/>
      <w:r>
        <w:rPr>
          <w:rStyle w:val="a8"/>
        </w:rPr>
        <w:t xml:space="preserve"> </w:t>
      </w:r>
      <w:proofErr w:type="spellStart"/>
      <w:r>
        <w:rPr>
          <w:rStyle w:val="a8"/>
        </w:rPr>
        <w:t>трасологиялық</w:t>
      </w:r>
      <w:proofErr w:type="spellEnd"/>
      <w:r>
        <w:rPr>
          <w:rStyle w:val="a8"/>
        </w:rPr>
        <w:t xml:space="preserve"> </w:t>
      </w:r>
      <w:proofErr w:type="spellStart"/>
      <w:r>
        <w:rPr>
          <w:rStyle w:val="a8"/>
        </w:rPr>
        <w:t>зерттеулердің</w:t>
      </w:r>
      <w:proofErr w:type="spellEnd"/>
      <w:r>
        <w:rPr>
          <w:rStyle w:val="a8"/>
        </w:rPr>
        <w:t xml:space="preserve"> </w:t>
      </w:r>
      <w:proofErr w:type="spellStart"/>
      <w:r>
        <w:rPr>
          <w:rStyle w:val="a8"/>
        </w:rPr>
        <w:t>міндеттері</w:t>
      </w:r>
      <w:proofErr w:type="spellEnd"/>
      <w:r>
        <w:rPr>
          <w:rStyle w:val="a8"/>
        </w:rPr>
        <w:t>:</w:t>
      </w:r>
    </w:p>
    <w:p w14:paraId="020B67A3" w14:textId="77777777" w:rsidR="00C66A63" w:rsidRDefault="00C66A63" w:rsidP="00C66A63">
      <w:pPr>
        <w:pStyle w:val="a7"/>
        <w:numPr>
          <w:ilvl w:val="0"/>
          <w:numId w:val="3"/>
        </w:numPr>
      </w:pPr>
      <w:proofErr w:type="spellStart"/>
      <w:r>
        <w:t>заттың</w:t>
      </w:r>
      <w:proofErr w:type="spellEnd"/>
      <w:r>
        <w:t xml:space="preserve"> </w:t>
      </w:r>
      <w:proofErr w:type="spellStart"/>
      <w:r>
        <w:t>қандай</w:t>
      </w:r>
      <w:proofErr w:type="spellEnd"/>
      <w:r>
        <w:t xml:space="preserve"> </w:t>
      </w:r>
      <w:proofErr w:type="spellStart"/>
      <w:r>
        <w:t>мақсатта</w:t>
      </w:r>
      <w:proofErr w:type="spellEnd"/>
      <w:r>
        <w:t xml:space="preserve"> </w:t>
      </w:r>
      <w:proofErr w:type="spellStart"/>
      <w:r>
        <w:t>пайдаланылғанын</w:t>
      </w:r>
      <w:proofErr w:type="spellEnd"/>
      <w:r>
        <w:t xml:space="preserve"> </w:t>
      </w:r>
      <w:proofErr w:type="spellStart"/>
      <w:r>
        <w:t>анықтау</w:t>
      </w:r>
      <w:proofErr w:type="spellEnd"/>
      <w:r>
        <w:t xml:space="preserve"> (</w:t>
      </w:r>
      <w:proofErr w:type="spellStart"/>
      <w:r>
        <w:t>мысалы</w:t>
      </w:r>
      <w:proofErr w:type="spellEnd"/>
      <w:r>
        <w:t xml:space="preserve">: </w:t>
      </w:r>
      <w:proofErr w:type="spellStart"/>
      <w:r>
        <w:t>кесу</w:t>
      </w:r>
      <w:proofErr w:type="spellEnd"/>
      <w:r>
        <w:t xml:space="preserve">, </w:t>
      </w:r>
      <w:proofErr w:type="spellStart"/>
      <w:r>
        <w:t>қыру</w:t>
      </w:r>
      <w:proofErr w:type="spellEnd"/>
      <w:r>
        <w:t xml:space="preserve">, </w:t>
      </w:r>
      <w:proofErr w:type="spellStart"/>
      <w:r>
        <w:t>бұ</w:t>
      </w:r>
      <w:proofErr w:type="gramStart"/>
      <w:r>
        <w:t>р</w:t>
      </w:r>
      <w:proofErr w:type="gramEnd"/>
      <w:r>
        <w:t>ғылау</w:t>
      </w:r>
      <w:proofErr w:type="spellEnd"/>
      <w:r>
        <w:t xml:space="preserve">, </w:t>
      </w:r>
      <w:proofErr w:type="spellStart"/>
      <w:r>
        <w:t>тері</w:t>
      </w:r>
      <w:proofErr w:type="spellEnd"/>
      <w:r>
        <w:t xml:space="preserve">, </w:t>
      </w:r>
      <w:proofErr w:type="spellStart"/>
      <w:r>
        <w:t>ағаш</w:t>
      </w:r>
      <w:proofErr w:type="spellEnd"/>
      <w:r>
        <w:t xml:space="preserve">, металл </w:t>
      </w:r>
      <w:proofErr w:type="spellStart"/>
      <w:r>
        <w:t>өңдеу</w:t>
      </w:r>
      <w:proofErr w:type="spellEnd"/>
      <w:r>
        <w:t xml:space="preserve"> </w:t>
      </w:r>
      <w:proofErr w:type="spellStart"/>
      <w:r>
        <w:t>және</w:t>
      </w:r>
      <w:proofErr w:type="spellEnd"/>
      <w:r>
        <w:t xml:space="preserve"> </w:t>
      </w:r>
      <w:proofErr w:type="spellStart"/>
      <w:r>
        <w:t>т.б</w:t>
      </w:r>
      <w:proofErr w:type="spellEnd"/>
      <w:r>
        <w:t>.);</w:t>
      </w:r>
    </w:p>
    <w:p w14:paraId="0A9399A1" w14:textId="77777777" w:rsidR="00C66A63" w:rsidRDefault="00C66A63" w:rsidP="00C66A63">
      <w:pPr>
        <w:pStyle w:val="a7"/>
        <w:numPr>
          <w:ilvl w:val="0"/>
          <w:numId w:val="3"/>
        </w:numPr>
      </w:pPr>
      <w:proofErr w:type="spellStart"/>
      <w:r>
        <w:t>өнді</w:t>
      </w:r>
      <w:proofErr w:type="gramStart"/>
      <w:r>
        <w:t>р</w:t>
      </w:r>
      <w:proofErr w:type="gramEnd"/>
      <w:r>
        <w:t>істік</w:t>
      </w:r>
      <w:proofErr w:type="spellEnd"/>
      <w:r>
        <w:t xml:space="preserve"> </w:t>
      </w:r>
      <w:proofErr w:type="spellStart"/>
      <w:r>
        <w:t>дәстүрлерді</w:t>
      </w:r>
      <w:proofErr w:type="spellEnd"/>
      <w:r>
        <w:t xml:space="preserve"> </w:t>
      </w:r>
      <w:proofErr w:type="spellStart"/>
      <w:r>
        <w:t>айқындау</w:t>
      </w:r>
      <w:proofErr w:type="spellEnd"/>
      <w:r>
        <w:t xml:space="preserve"> </w:t>
      </w:r>
      <w:proofErr w:type="spellStart"/>
      <w:r>
        <w:t>үшін</w:t>
      </w:r>
      <w:proofErr w:type="spellEnd"/>
      <w:r>
        <w:t xml:space="preserve"> </w:t>
      </w:r>
      <w:proofErr w:type="spellStart"/>
      <w:r>
        <w:t>өңдеу</w:t>
      </w:r>
      <w:proofErr w:type="spellEnd"/>
      <w:r>
        <w:t xml:space="preserve"> </w:t>
      </w:r>
      <w:proofErr w:type="spellStart"/>
      <w:r>
        <w:t>іздерін</w:t>
      </w:r>
      <w:proofErr w:type="spellEnd"/>
      <w:r>
        <w:t xml:space="preserve"> </w:t>
      </w:r>
      <w:proofErr w:type="spellStart"/>
      <w:r>
        <w:t>талдау</w:t>
      </w:r>
      <w:proofErr w:type="spellEnd"/>
      <w:r>
        <w:t xml:space="preserve"> (</w:t>
      </w:r>
      <w:proofErr w:type="spellStart"/>
      <w:r>
        <w:t>шабу</w:t>
      </w:r>
      <w:proofErr w:type="spellEnd"/>
      <w:r>
        <w:t xml:space="preserve">, </w:t>
      </w:r>
      <w:proofErr w:type="spellStart"/>
      <w:r>
        <w:t>жылтырату</w:t>
      </w:r>
      <w:proofErr w:type="spellEnd"/>
      <w:r>
        <w:t xml:space="preserve">, </w:t>
      </w:r>
      <w:proofErr w:type="spellStart"/>
      <w:r>
        <w:t>ұрып</w:t>
      </w:r>
      <w:proofErr w:type="spellEnd"/>
      <w:r>
        <w:t xml:space="preserve"> </w:t>
      </w:r>
      <w:proofErr w:type="spellStart"/>
      <w:r>
        <w:t>өңдеу</w:t>
      </w:r>
      <w:proofErr w:type="spellEnd"/>
      <w:r>
        <w:t>);</w:t>
      </w:r>
    </w:p>
    <w:p w14:paraId="5B797EEB" w14:textId="77777777" w:rsidR="00C66A63" w:rsidRDefault="00C66A63" w:rsidP="00C66A63">
      <w:pPr>
        <w:pStyle w:val="a7"/>
        <w:numPr>
          <w:ilvl w:val="0"/>
          <w:numId w:val="3"/>
        </w:numPr>
      </w:pPr>
      <w:proofErr w:type="spellStart"/>
      <w:r>
        <w:t>еңбек</w:t>
      </w:r>
      <w:proofErr w:type="spellEnd"/>
      <w:r>
        <w:t xml:space="preserve"> </w:t>
      </w:r>
      <w:proofErr w:type="spellStart"/>
      <w:r>
        <w:t>құралдары</w:t>
      </w:r>
      <w:proofErr w:type="spellEnd"/>
      <w:r>
        <w:t xml:space="preserve"> </w:t>
      </w:r>
      <w:proofErr w:type="spellStart"/>
      <w:r>
        <w:t>қолданылған</w:t>
      </w:r>
      <w:proofErr w:type="spellEnd"/>
      <w:r>
        <w:t xml:space="preserve"> </w:t>
      </w:r>
      <w:proofErr w:type="spellStart"/>
      <w:r>
        <w:t>шаруашылық</w:t>
      </w:r>
      <w:proofErr w:type="spellEnd"/>
      <w:r>
        <w:t xml:space="preserve"> </w:t>
      </w:r>
      <w:proofErr w:type="spellStart"/>
      <w:r>
        <w:t>салаларын</w:t>
      </w:r>
      <w:proofErr w:type="spellEnd"/>
      <w:r>
        <w:t xml:space="preserve"> </w:t>
      </w:r>
      <w:proofErr w:type="spellStart"/>
      <w:r>
        <w:t>анықтау</w:t>
      </w:r>
      <w:proofErr w:type="spellEnd"/>
      <w:r>
        <w:t xml:space="preserve"> (</w:t>
      </w:r>
      <w:proofErr w:type="spellStart"/>
      <w:r>
        <w:t>егіншілі</w:t>
      </w:r>
      <w:proofErr w:type="gramStart"/>
      <w:r>
        <w:t>к</w:t>
      </w:r>
      <w:proofErr w:type="spellEnd"/>
      <w:proofErr w:type="gramEnd"/>
      <w:r>
        <w:t xml:space="preserve">, мал </w:t>
      </w:r>
      <w:proofErr w:type="spellStart"/>
      <w:r>
        <w:t>шаруашылығы</w:t>
      </w:r>
      <w:proofErr w:type="spellEnd"/>
      <w:r>
        <w:t xml:space="preserve">, </w:t>
      </w:r>
      <w:proofErr w:type="spellStart"/>
      <w:r>
        <w:t>аңшылық</w:t>
      </w:r>
      <w:proofErr w:type="spellEnd"/>
      <w:r>
        <w:t xml:space="preserve">, </w:t>
      </w:r>
      <w:proofErr w:type="spellStart"/>
      <w:r>
        <w:t>балықшылық</w:t>
      </w:r>
      <w:proofErr w:type="spellEnd"/>
      <w:r>
        <w:t xml:space="preserve">, металлургия </w:t>
      </w:r>
      <w:proofErr w:type="spellStart"/>
      <w:r>
        <w:t>және</w:t>
      </w:r>
      <w:proofErr w:type="spellEnd"/>
      <w:r>
        <w:t xml:space="preserve"> </w:t>
      </w:r>
      <w:proofErr w:type="spellStart"/>
      <w:r>
        <w:t>т.б</w:t>
      </w:r>
      <w:proofErr w:type="spellEnd"/>
      <w:r>
        <w:t>.);</w:t>
      </w:r>
    </w:p>
    <w:p w14:paraId="5F06EE80" w14:textId="77777777" w:rsidR="00C66A63" w:rsidRDefault="00C66A63" w:rsidP="00C66A63">
      <w:pPr>
        <w:pStyle w:val="a7"/>
        <w:numPr>
          <w:ilvl w:val="0"/>
          <w:numId w:val="3"/>
        </w:numPr>
      </w:pPr>
      <w:proofErr w:type="spellStart"/>
      <w:r>
        <w:t>бұйымдарды</w:t>
      </w:r>
      <w:proofErr w:type="spellEnd"/>
      <w:r>
        <w:t xml:space="preserve"> </w:t>
      </w:r>
      <w:proofErr w:type="spellStart"/>
      <w:r>
        <w:t>типтері</w:t>
      </w:r>
      <w:proofErr w:type="spellEnd"/>
      <w:r>
        <w:t xml:space="preserve">, </w:t>
      </w:r>
      <w:proofErr w:type="spellStart"/>
      <w:r>
        <w:t>функциялары</w:t>
      </w:r>
      <w:proofErr w:type="spellEnd"/>
      <w:r>
        <w:t xml:space="preserve"> </w:t>
      </w:r>
      <w:proofErr w:type="spellStart"/>
      <w:r>
        <w:t>және</w:t>
      </w:r>
      <w:proofErr w:type="spellEnd"/>
      <w:r>
        <w:t xml:space="preserve"> </w:t>
      </w:r>
      <w:proofErr w:type="spellStart"/>
      <w:proofErr w:type="gramStart"/>
      <w:r>
        <w:t>м</w:t>
      </w:r>
      <w:proofErr w:type="gramEnd"/>
      <w:r>
        <w:t>әдени</w:t>
      </w:r>
      <w:proofErr w:type="spellEnd"/>
      <w:r>
        <w:t xml:space="preserve"> </w:t>
      </w:r>
      <w:proofErr w:type="spellStart"/>
      <w:r>
        <w:t>тиесілігі</w:t>
      </w:r>
      <w:proofErr w:type="spellEnd"/>
      <w:r>
        <w:t xml:space="preserve"> </w:t>
      </w:r>
      <w:proofErr w:type="spellStart"/>
      <w:r>
        <w:t>бойынша</w:t>
      </w:r>
      <w:proofErr w:type="spellEnd"/>
      <w:r>
        <w:t xml:space="preserve"> </w:t>
      </w:r>
      <w:proofErr w:type="spellStart"/>
      <w:r>
        <w:t>жүйелеу</w:t>
      </w:r>
      <w:proofErr w:type="spellEnd"/>
      <w:r>
        <w:t>;</w:t>
      </w:r>
    </w:p>
    <w:p w14:paraId="27F8A00F" w14:textId="77777777" w:rsidR="00C66A63" w:rsidRDefault="00C66A63" w:rsidP="00C66A63">
      <w:pPr>
        <w:pStyle w:val="a7"/>
        <w:numPr>
          <w:ilvl w:val="0"/>
          <w:numId w:val="3"/>
        </w:numPr>
      </w:pPr>
      <w:proofErr w:type="spellStart"/>
      <w:r>
        <w:t>тозу</w:t>
      </w:r>
      <w:proofErr w:type="spellEnd"/>
      <w:r>
        <w:t xml:space="preserve"> </w:t>
      </w:r>
      <w:proofErr w:type="spellStart"/>
      <w:r>
        <w:t>іздерін</w:t>
      </w:r>
      <w:proofErr w:type="spellEnd"/>
      <w:r>
        <w:t xml:space="preserve"> </w:t>
      </w:r>
      <w:proofErr w:type="spellStart"/>
      <w:r>
        <w:t>салыстыру</w:t>
      </w:r>
      <w:proofErr w:type="spellEnd"/>
      <w:r>
        <w:t xml:space="preserve"> </w:t>
      </w:r>
      <w:proofErr w:type="spellStart"/>
      <w:r>
        <w:t>үшін</w:t>
      </w:r>
      <w:proofErr w:type="spellEnd"/>
      <w:r>
        <w:t xml:space="preserve"> </w:t>
      </w:r>
      <w:proofErr w:type="spellStart"/>
      <w:r>
        <w:t>құралдардың</w:t>
      </w:r>
      <w:proofErr w:type="spellEnd"/>
      <w:r>
        <w:t xml:space="preserve"> </w:t>
      </w:r>
      <w:proofErr w:type="spellStart"/>
      <w:r>
        <w:t>аналогтарын</w:t>
      </w:r>
      <w:proofErr w:type="spellEnd"/>
      <w:r>
        <w:t xml:space="preserve"> </w:t>
      </w:r>
      <w:proofErr w:type="spellStart"/>
      <w:r>
        <w:t>жасап</w:t>
      </w:r>
      <w:proofErr w:type="spellEnd"/>
      <w:r>
        <w:t xml:space="preserve">, </w:t>
      </w:r>
      <w:proofErr w:type="spellStart"/>
      <w:r>
        <w:t>оларды</w:t>
      </w:r>
      <w:proofErr w:type="spellEnd"/>
      <w:r>
        <w:t xml:space="preserve"> </w:t>
      </w:r>
      <w:proofErr w:type="spellStart"/>
      <w:proofErr w:type="gramStart"/>
      <w:r>
        <w:t>тәж</w:t>
      </w:r>
      <w:proofErr w:type="gramEnd"/>
      <w:r>
        <w:t>ірибелік</w:t>
      </w:r>
      <w:proofErr w:type="spellEnd"/>
      <w:r>
        <w:t xml:space="preserve"> </w:t>
      </w:r>
      <w:proofErr w:type="spellStart"/>
      <w:r>
        <w:t>түрде</w:t>
      </w:r>
      <w:proofErr w:type="spellEnd"/>
      <w:r>
        <w:t xml:space="preserve"> </w:t>
      </w:r>
      <w:proofErr w:type="spellStart"/>
      <w:r>
        <w:t>қолдану</w:t>
      </w:r>
      <w:proofErr w:type="spellEnd"/>
      <w:r>
        <w:t>.</w:t>
      </w:r>
    </w:p>
    <w:p w14:paraId="08212716" w14:textId="77777777" w:rsidR="00C66A63" w:rsidRDefault="00C66A63" w:rsidP="00C66A63">
      <w:pPr>
        <w:pStyle w:val="a7"/>
      </w:pPr>
      <w:r>
        <w:rPr>
          <w:rStyle w:val="a8"/>
        </w:rPr>
        <w:t xml:space="preserve">Трасология </w:t>
      </w:r>
      <w:proofErr w:type="spellStart"/>
      <w:r>
        <w:rPr>
          <w:rStyle w:val="a8"/>
        </w:rPr>
        <w:t>әдістері</w:t>
      </w:r>
      <w:proofErr w:type="spellEnd"/>
      <w:r>
        <w:rPr>
          <w:rStyle w:val="a8"/>
        </w:rPr>
        <w:t>:</w:t>
      </w:r>
    </w:p>
    <w:p w14:paraId="7AE51CFA" w14:textId="77777777" w:rsidR="00C66A63" w:rsidRDefault="00C66A63" w:rsidP="00C66A63">
      <w:pPr>
        <w:pStyle w:val="a7"/>
        <w:numPr>
          <w:ilvl w:val="0"/>
          <w:numId w:val="4"/>
        </w:numPr>
      </w:pPr>
      <w:proofErr w:type="spellStart"/>
      <w:r>
        <w:rPr>
          <w:rStyle w:val="a8"/>
        </w:rPr>
        <w:t>Макроскопиялық</w:t>
      </w:r>
      <w:proofErr w:type="spellEnd"/>
      <w:r>
        <w:rPr>
          <w:rStyle w:val="a8"/>
        </w:rPr>
        <w:t xml:space="preserve"> </w:t>
      </w:r>
      <w:proofErr w:type="spellStart"/>
      <w:r>
        <w:rPr>
          <w:rStyle w:val="a8"/>
        </w:rPr>
        <w:t>талдау</w:t>
      </w:r>
      <w:proofErr w:type="spellEnd"/>
      <w:r>
        <w:t xml:space="preserve"> – </w:t>
      </w:r>
      <w:proofErr w:type="spellStart"/>
      <w:r>
        <w:t>заттарды</w:t>
      </w:r>
      <w:proofErr w:type="spellEnd"/>
      <w:r>
        <w:t xml:space="preserve"> </w:t>
      </w:r>
      <w:proofErr w:type="spellStart"/>
      <w:r>
        <w:t>және</w:t>
      </w:r>
      <w:proofErr w:type="spellEnd"/>
      <w:r>
        <w:t xml:space="preserve"> </w:t>
      </w:r>
      <w:proofErr w:type="spellStart"/>
      <w:r>
        <w:t>і</w:t>
      </w:r>
      <w:proofErr w:type="gramStart"/>
      <w:r>
        <w:t>р</w:t>
      </w:r>
      <w:proofErr w:type="gramEnd"/>
      <w:r>
        <w:t>і</w:t>
      </w:r>
      <w:proofErr w:type="spellEnd"/>
      <w:r>
        <w:t xml:space="preserve"> </w:t>
      </w:r>
      <w:proofErr w:type="spellStart"/>
      <w:r>
        <w:t>іздерді</w:t>
      </w:r>
      <w:proofErr w:type="spellEnd"/>
      <w:r>
        <w:t xml:space="preserve"> </w:t>
      </w:r>
      <w:proofErr w:type="spellStart"/>
      <w:r>
        <w:t>көзбен</w:t>
      </w:r>
      <w:proofErr w:type="spellEnd"/>
      <w:r>
        <w:t xml:space="preserve"> </w:t>
      </w:r>
      <w:proofErr w:type="spellStart"/>
      <w:r>
        <w:t>шолып</w:t>
      </w:r>
      <w:proofErr w:type="spellEnd"/>
      <w:r>
        <w:t xml:space="preserve"> </w:t>
      </w:r>
      <w:proofErr w:type="spellStart"/>
      <w:r>
        <w:t>зерттеу</w:t>
      </w:r>
      <w:proofErr w:type="spellEnd"/>
      <w:r>
        <w:t>;</w:t>
      </w:r>
    </w:p>
    <w:p w14:paraId="4295A68B" w14:textId="77777777" w:rsidR="00C66A63" w:rsidRDefault="00C66A63" w:rsidP="00C66A63">
      <w:pPr>
        <w:pStyle w:val="a7"/>
        <w:numPr>
          <w:ilvl w:val="0"/>
          <w:numId w:val="4"/>
        </w:numPr>
      </w:pPr>
      <w:proofErr w:type="spellStart"/>
      <w:r>
        <w:rPr>
          <w:rStyle w:val="a8"/>
        </w:rPr>
        <w:t>Микроскопиялық</w:t>
      </w:r>
      <w:proofErr w:type="spellEnd"/>
      <w:r>
        <w:rPr>
          <w:rStyle w:val="a8"/>
        </w:rPr>
        <w:t xml:space="preserve"> </w:t>
      </w:r>
      <w:proofErr w:type="spellStart"/>
      <w:r>
        <w:rPr>
          <w:rStyle w:val="a8"/>
        </w:rPr>
        <w:t>талдау</w:t>
      </w:r>
      <w:proofErr w:type="spellEnd"/>
      <w:r>
        <w:t xml:space="preserve"> – </w:t>
      </w:r>
      <w:proofErr w:type="spellStart"/>
      <w:r>
        <w:t>микрожылтыратуларды</w:t>
      </w:r>
      <w:proofErr w:type="spellEnd"/>
      <w:r>
        <w:t xml:space="preserve">, </w:t>
      </w:r>
      <w:proofErr w:type="spellStart"/>
      <w:r>
        <w:t>сызаттарды</w:t>
      </w:r>
      <w:proofErr w:type="spellEnd"/>
      <w:r>
        <w:t xml:space="preserve">, </w:t>
      </w:r>
      <w:proofErr w:type="spellStart"/>
      <w:proofErr w:type="gramStart"/>
      <w:r>
        <w:t>мүж</w:t>
      </w:r>
      <w:proofErr w:type="gramEnd"/>
      <w:r>
        <w:t>ілулерді</w:t>
      </w:r>
      <w:proofErr w:type="spellEnd"/>
      <w:r>
        <w:t xml:space="preserve"> микроскоп </w:t>
      </w:r>
      <w:proofErr w:type="spellStart"/>
      <w:r>
        <w:t>арқылы</w:t>
      </w:r>
      <w:proofErr w:type="spellEnd"/>
      <w:r>
        <w:t xml:space="preserve"> </w:t>
      </w:r>
      <w:proofErr w:type="spellStart"/>
      <w:r>
        <w:t>зерттеу</w:t>
      </w:r>
      <w:proofErr w:type="spellEnd"/>
      <w:r>
        <w:t>;</w:t>
      </w:r>
    </w:p>
    <w:p w14:paraId="022308ED" w14:textId="77777777" w:rsidR="00C66A63" w:rsidRDefault="00C66A63" w:rsidP="00C66A63">
      <w:pPr>
        <w:pStyle w:val="a7"/>
        <w:numPr>
          <w:ilvl w:val="0"/>
          <w:numId w:val="4"/>
        </w:numPr>
      </w:pPr>
      <w:proofErr w:type="spellStart"/>
      <w:r>
        <w:rPr>
          <w:rStyle w:val="a8"/>
        </w:rPr>
        <w:t>Экспериментті</w:t>
      </w:r>
      <w:proofErr w:type="gramStart"/>
      <w:r>
        <w:rPr>
          <w:rStyle w:val="a8"/>
        </w:rPr>
        <w:t>к</w:t>
      </w:r>
      <w:proofErr w:type="spellEnd"/>
      <w:proofErr w:type="gramEnd"/>
      <w:r>
        <w:rPr>
          <w:rStyle w:val="a8"/>
        </w:rPr>
        <w:t xml:space="preserve"> трасология</w:t>
      </w:r>
      <w:r>
        <w:t xml:space="preserve"> – </w:t>
      </w:r>
      <w:proofErr w:type="spellStart"/>
      <w:r>
        <w:t>интерпретацияларды</w:t>
      </w:r>
      <w:proofErr w:type="spellEnd"/>
      <w:r>
        <w:t xml:space="preserve"> </w:t>
      </w:r>
      <w:proofErr w:type="spellStart"/>
      <w:r>
        <w:t>тексеру</w:t>
      </w:r>
      <w:proofErr w:type="spellEnd"/>
      <w:r>
        <w:t xml:space="preserve"> </w:t>
      </w:r>
      <w:proofErr w:type="spellStart"/>
      <w:r>
        <w:t>үшін</w:t>
      </w:r>
      <w:proofErr w:type="spellEnd"/>
      <w:r>
        <w:t xml:space="preserve"> </w:t>
      </w:r>
      <w:proofErr w:type="spellStart"/>
      <w:r>
        <w:t>көне</w:t>
      </w:r>
      <w:proofErr w:type="spellEnd"/>
      <w:r>
        <w:t xml:space="preserve"> </w:t>
      </w:r>
      <w:proofErr w:type="spellStart"/>
      <w:r>
        <w:t>технологияларды</w:t>
      </w:r>
      <w:proofErr w:type="spellEnd"/>
      <w:r>
        <w:t xml:space="preserve"> </w:t>
      </w:r>
      <w:proofErr w:type="spellStart"/>
      <w:r>
        <w:t>қайта</w:t>
      </w:r>
      <w:proofErr w:type="spellEnd"/>
      <w:r>
        <w:t xml:space="preserve"> </w:t>
      </w:r>
      <w:proofErr w:type="spellStart"/>
      <w:r>
        <w:t>жаңғырту</w:t>
      </w:r>
      <w:proofErr w:type="spellEnd"/>
      <w:r>
        <w:t>.</w:t>
      </w:r>
    </w:p>
    <w:p w14:paraId="151A2B31" w14:textId="77777777" w:rsidR="00C66A63" w:rsidRDefault="00C66A63" w:rsidP="00C66A63">
      <w:pPr>
        <w:pStyle w:val="a7"/>
      </w:pPr>
      <w:proofErr w:type="spellStart"/>
      <w:r>
        <w:rPr>
          <w:rStyle w:val="a8"/>
        </w:rPr>
        <w:t>Археологиядағы</w:t>
      </w:r>
      <w:proofErr w:type="spellEnd"/>
      <w:r>
        <w:rPr>
          <w:rStyle w:val="a8"/>
        </w:rPr>
        <w:t xml:space="preserve"> </w:t>
      </w:r>
      <w:proofErr w:type="spellStart"/>
      <w:r>
        <w:rPr>
          <w:rStyle w:val="a8"/>
        </w:rPr>
        <w:t>трасологияның</w:t>
      </w:r>
      <w:proofErr w:type="spellEnd"/>
      <w:r>
        <w:rPr>
          <w:rStyle w:val="a8"/>
        </w:rPr>
        <w:t xml:space="preserve"> </w:t>
      </w:r>
      <w:proofErr w:type="spellStart"/>
      <w:r>
        <w:rPr>
          <w:rStyle w:val="a8"/>
        </w:rPr>
        <w:t>маңызы</w:t>
      </w:r>
      <w:proofErr w:type="spellEnd"/>
      <w:r>
        <w:rPr>
          <w:rStyle w:val="a8"/>
        </w:rPr>
        <w:t>:</w:t>
      </w:r>
    </w:p>
    <w:p w14:paraId="27F7A808" w14:textId="77777777" w:rsidR="00C66A63" w:rsidRDefault="00C66A63" w:rsidP="00C66A63">
      <w:pPr>
        <w:pStyle w:val="a7"/>
        <w:numPr>
          <w:ilvl w:val="0"/>
          <w:numId w:val="5"/>
        </w:numPr>
      </w:pPr>
      <w:proofErr w:type="spellStart"/>
      <w:r>
        <w:t>артефактілерді</w:t>
      </w:r>
      <w:proofErr w:type="spellEnd"/>
      <w:r>
        <w:t xml:space="preserve"> </w:t>
      </w:r>
      <w:proofErr w:type="spellStart"/>
      <w:r>
        <w:t>жай</w:t>
      </w:r>
      <w:proofErr w:type="spellEnd"/>
      <w:r>
        <w:t xml:space="preserve"> </w:t>
      </w:r>
      <w:proofErr w:type="spellStart"/>
      <w:r>
        <w:t>типологиялық</w:t>
      </w:r>
      <w:proofErr w:type="spellEnd"/>
      <w:r>
        <w:t xml:space="preserve"> </w:t>
      </w:r>
      <w:proofErr w:type="spellStart"/>
      <w:r>
        <w:t>сипаттаумен</w:t>
      </w:r>
      <w:proofErr w:type="spellEnd"/>
      <w:r>
        <w:t xml:space="preserve"> </w:t>
      </w:r>
      <w:proofErr w:type="spellStart"/>
      <w:r>
        <w:t>шектелмей</w:t>
      </w:r>
      <w:proofErr w:type="spellEnd"/>
      <w:r>
        <w:t xml:space="preserve">, </w:t>
      </w:r>
      <w:proofErr w:type="spellStart"/>
      <w:r>
        <w:t>функционалдық</w:t>
      </w:r>
      <w:proofErr w:type="spellEnd"/>
      <w:r>
        <w:t xml:space="preserve"> </w:t>
      </w:r>
      <w:proofErr w:type="spellStart"/>
      <w:r>
        <w:t>түсіндіруге</w:t>
      </w:r>
      <w:proofErr w:type="spellEnd"/>
      <w:r>
        <w:t xml:space="preserve"> </w:t>
      </w:r>
      <w:proofErr w:type="spellStart"/>
      <w:proofErr w:type="gramStart"/>
      <w:r>
        <w:t>м</w:t>
      </w:r>
      <w:proofErr w:type="gramEnd"/>
      <w:r>
        <w:t>үмкіндік</w:t>
      </w:r>
      <w:proofErr w:type="spellEnd"/>
      <w:r>
        <w:t xml:space="preserve"> </w:t>
      </w:r>
      <w:proofErr w:type="spellStart"/>
      <w:r>
        <w:t>береді</w:t>
      </w:r>
      <w:proofErr w:type="spellEnd"/>
      <w:r>
        <w:t>;</w:t>
      </w:r>
    </w:p>
    <w:p w14:paraId="62F61259" w14:textId="77777777" w:rsidR="00C66A63" w:rsidRDefault="00C66A63" w:rsidP="00C66A63">
      <w:pPr>
        <w:pStyle w:val="a7"/>
        <w:numPr>
          <w:ilvl w:val="0"/>
          <w:numId w:val="5"/>
        </w:numPr>
      </w:pPr>
      <w:proofErr w:type="spellStart"/>
      <w:r>
        <w:t>қоғамның</w:t>
      </w:r>
      <w:proofErr w:type="spellEnd"/>
      <w:r>
        <w:t xml:space="preserve"> </w:t>
      </w:r>
      <w:proofErr w:type="spellStart"/>
      <w:r>
        <w:t>өмі</w:t>
      </w:r>
      <w:proofErr w:type="gramStart"/>
      <w:r>
        <w:t>р</w:t>
      </w:r>
      <w:proofErr w:type="spellEnd"/>
      <w:proofErr w:type="gramEnd"/>
      <w:r>
        <w:t xml:space="preserve"> </w:t>
      </w:r>
      <w:proofErr w:type="spellStart"/>
      <w:r>
        <w:t>салтын</w:t>
      </w:r>
      <w:proofErr w:type="spellEnd"/>
      <w:r>
        <w:t xml:space="preserve">, </w:t>
      </w:r>
      <w:proofErr w:type="spellStart"/>
      <w:r>
        <w:t>шаруашылық</w:t>
      </w:r>
      <w:proofErr w:type="spellEnd"/>
      <w:r>
        <w:t xml:space="preserve"> </w:t>
      </w:r>
      <w:proofErr w:type="spellStart"/>
      <w:r>
        <w:t>жүйесін</w:t>
      </w:r>
      <w:proofErr w:type="spellEnd"/>
      <w:r>
        <w:t xml:space="preserve"> </w:t>
      </w:r>
      <w:proofErr w:type="spellStart"/>
      <w:r>
        <w:t>және</w:t>
      </w:r>
      <w:proofErr w:type="spellEnd"/>
      <w:r>
        <w:t xml:space="preserve"> </w:t>
      </w:r>
      <w:proofErr w:type="spellStart"/>
      <w:r>
        <w:t>технологиялық</w:t>
      </w:r>
      <w:proofErr w:type="spellEnd"/>
      <w:r>
        <w:t xml:space="preserve"> </w:t>
      </w:r>
      <w:proofErr w:type="spellStart"/>
      <w:r>
        <w:t>деңгейін</w:t>
      </w:r>
      <w:proofErr w:type="spellEnd"/>
      <w:r>
        <w:t xml:space="preserve"> </w:t>
      </w:r>
      <w:proofErr w:type="spellStart"/>
      <w:r>
        <w:t>қайта</w:t>
      </w:r>
      <w:proofErr w:type="spellEnd"/>
      <w:r>
        <w:t xml:space="preserve"> </w:t>
      </w:r>
      <w:proofErr w:type="spellStart"/>
      <w:r>
        <w:t>құрастыруға</w:t>
      </w:r>
      <w:proofErr w:type="spellEnd"/>
      <w:r>
        <w:t xml:space="preserve"> </w:t>
      </w:r>
      <w:proofErr w:type="spellStart"/>
      <w:r>
        <w:t>жағдай</w:t>
      </w:r>
      <w:proofErr w:type="spellEnd"/>
      <w:r>
        <w:t xml:space="preserve"> </w:t>
      </w:r>
      <w:proofErr w:type="spellStart"/>
      <w:r>
        <w:t>жасайды</w:t>
      </w:r>
      <w:proofErr w:type="spellEnd"/>
      <w:r>
        <w:t>;</w:t>
      </w:r>
    </w:p>
    <w:p w14:paraId="152AB933" w14:textId="77777777" w:rsidR="00C66A63" w:rsidRDefault="00C66A63" w:rsidP="00C66A63">
      <w:pPr>
        <w:pStyle w:val="a7"/>
        <w:numPr>
          <w:ilvl w:val="0"/>
          <w:numId w:val="5"/>
        </w:numPr>
      </w:pPr>
      <w:proofErr w:type="spellStart"/>
      <w:proofErr w:type="gramStart"/>
      <w:r>
        <w:t>к</w:t>
      </w:r>
      <w:proofErr w:type="gramEnd"/>
      <w:r>
        <w:t>өне</w:t>
      </w:r>
      <w:proofErr w:type="spellEnd"/>
      <w:r>
        <w:t xml:space="preserve"> </w:t>
      </w:r>
      <w:proofErr w:type="spellStart"/>
      <w:r>
        <w:t>қауымдардың</w:t>
      </w:r>
      <w:proofErr w:type="spellEnd"/>
      <w:r>
        <w:t xml:space="preserve"> </w:t>
      </w:r>
      <w:proofErr w:type="spellStart"/>
      <w:r>
        <w:t>экономикасы</w:t>
      </w:r>
      <w:proofErr w:type="spellEnd"/>
      <w:r>
        <w:t xml:space="preserve"> мен </w:t>
      </w:r>
      <w:proofErr w:type="spellStart"/>
      <w:r>
        <w:t>мәдениеті</w:t>
      </w:r>
      <w:proofErr w:type="spellEnd"/>
      <w:r>
        <w:t xml:space="preserve"> </w:t>
      </w:r>
      <w:proofErr w:type="spellStart"/>
      <w:r>
        <w:t>туралы</w:t>
      </w:r>
      <w:proofErr w:type="spellEnd"/>
      <w:r>
        <w:t xml:space="preserve"> </w:t>
      </w:r>
      <w:proofErr w:type="spellStart"/>
      <w:r>
        <w:t>неғұрлым</w:t>
      </w:r>
      <w:proofErr w:type="spellEnd"/>
      <w:r>
        <w:t xml:space="preserve"> </w:t>
      </w:r>
      <w:proofErr w:type="spellStart"/>
      <w:r>
        <w:t>толық</w:t>
      </w:r>
      <w:proofErr w:type="spellEnd"/>
      <w:r>
        <w:t xml:space="preserve"> </w:t>
      </w:r>
      <w:proofErr w:type="spellStart"/>
      <w:r>
        <w:t>түсінік</w:t>
      </w:r>
      <w:proofErr w:type="spellEnd"/>
      <w:r>
        <w:t xml:space="preserve"> </w:t>
      </w:r>
      <w:proofErr w:type="spellStart"/>
      <w:r>
        <w:t>қалыптастырады</w:t>
      </w:r>
      <w:proofErr w:type="spellEnd"/>
      <w:r>
        <w:t>.</w:t>
      </w:r>
    </w:p>
    <w:p w14:paraId="59975299" w14:textId="77777777" w:rsidR="00853E77" w:rsidRPr="00C66A63" w:rsidRDefault="00853E77" w:rsidP="00853E77">
      <w:pPr>
        <w:pStyle w:val="a7"/>
        <w:spacing w:before="0" w:beforeAutospacing="0" w:after="0" w:afterAutospacing="0"/>
        <w:ind w:firstLine="709"/>
        <w:jc w:val="both"/>
      </w:pPr>
    </w:p>
    <w:p w14:paraId="3A01C2CC" w14:textId="77777777" w:rsidR="009C2567" w:rsidRPr="00A95833" w:rsidRDefault="009C2567" w:rsidP="00853E77">
      <w:pPr>
        <w:pStyle w:val="a7"/>
        <w:spacing w:before="0" w:beforeAutospacing="0" w:after="0" w:afterAutospacing="0"/>
        <w:ind w:firstLine="709"/>
        <w:jc w:val="both"/>
      </w:pPr>
    </w:p>
    <w:p w14:paraId="2E2909A7" w14:textId="77777777" w:rsidR="00855EE2" w:rsidRPr="00A95833" w:rsidRDefault="00855EE2" w:rsidP="00DB6467">
      <w:pPr>
        <w:ind w:firstLine="709"/>
        <w:jc w:val="both"/>
      </w:pPr>
    </w:p>
    <w:p w14:paraId="2E038DF5" w14:textId="3E2C6321" w:rsidR="00855EE2" w:rsidRPr="00A95833" w:rsidRDefault="00030462" w:rsidP="00DB6467">
      <w:pPr>
        <w:ind w:firstLine="709"/>
        <w:jc w:val="both"/>
        <w:rPr>
          <w:b/>
        </w:rPr>
      </w:pPr>
      <w:r w:rsidRPr="00A95833">
        <w:rPr>
          <w:b/>
        </w:rPr>
        <w:t>2-дәріс</w:t>
      </w:r>
      <w:r w:rsidR="000B2F0B" w:rsidRPr="00A95833">
        <w:rPr>
          <w:b/>
        </w:rPr>
        <w:t xml:space="preserve"> </w:t>
      </w:r>
      <w:r w:rsidR="009C2567" w:rsidRPr="00947843">
        <w:rPr>
          <w:rStyle w:val="a8"/>
          <w:sz w:val="22"/>
          <w:szCs w:val="22"/>
        </w:rPr>
        <w:t>Экспериментальды археологияның тарихы.</w:t>
      </w:r>
    </w:p>
    <w:p w14:paraId="3E3A44B6" w14:textId="77777777" w:rsidR="00C66A63" w:rsidRPr="00C66A63" w:rsidRDefault="00C66A63" w:rsidP="00C66A63">
      <w:pPr>
        <w:pStyle w:val="a7"/>
        <w:rPr>
          <w:lang w:val="kk-KZ"/>
        </w:rPr>
      </w:pPr>
      <w:r w:rsidRPr="00C66A63">
        <w:rPr>
          <w:rStyle w:val="a8"/>
          <w:lang w:val="kk-KZ"/>
        </w:rPr>
        <w:t>Трасологиялық сараптама</w:t>
      </w:r>
      <w:r w:rsidRPr="00C66A63">
        <w:rPr>
          <w:lang w:val="kk-KZ"/>
        </w:rPr>
        <w:t xml:space="preserve"> археологиялық зерттеулер жүйесінде маңызды орын алады. Ол көне еңбек құралдары мен басқа да артефактілердегі пайдалану іздерін зерттеуге бағытталған. Бұл пәннің көмегімен заттың </w:t>
      </w:r>
      <w:r w:rsidRPr="00C66A63">
        <w:rPr>
          <w:rStyle w:val="a8"/>
          <w:lang w:val="kk-KZ"/>
        </w:rPr>
        <w:t>қызметін анықтауға</w:t>
      </w:r>
      <w:r w:rsidRPr="00C66A63">
        <w:rPr>
          <w:lang w:val="kk-KZ"/>
        </w:rPr>
        <w:t xml:space="preserve">, </w:t>
      </w:r>
      <w:r w:rsidRPr="00C66A63">
        <w:rPr>
          <w:rStyle w:val="a8"/>
          <w:lang w:val="kk-KZ"/>
        </w:rPr>
        <w:t>жасалу технологиясын қайта құрастыруға</w:t>
      </w:r>
      <w:r w:rsidRPr="00C66A63">
        <w:rPr>
          <w:lang w:val="kk-KZ"/>
        </w:rPr>
        <w:t xml:space="preserve"> және </w:t>
      </w:r>
      <w:r w:rsidRPr="00C66A63">
        <w:rPr>
          <w:rStyle w:val="a8"/>
          <w:lang w:val="kk-KZ"/>
        </w:rPr>
        <w:t>артефактінің көне қоғамдардың шаруашылық қызметіндегі рөлін айқындауға</w:t>
      </w:r>
      <w:r w:rsidRPr="00C66A63">
        <w:rPr>
          <w:lang w:val="kk-KZ"/>
        </w:rPr>
        <w:t xml:space="preserve"> болады.</w:t>
      </w:r>
    </w:p>
    <w:p w14:paraId="5C6AC99D" w14:textId="77777777" w:rsidR="00C66A63" w:rsidRPr="00C66A63" w:rsidRDefault="00C66A63" w:rsidP="00C66A63">
      <w:pPr>
        <w:pStyle w:val="a7"/>
        <w:rPr>
          <w:lang w:val="kk-KZ"/>
        </w:rPr>
      </w:pPr>
      <w:r w:rsidRPr="00C66A63">
        <w:rPr>
          <w:lang w:val="kk-KZ"/>
        </w:rPr>
        <w:t xml:space="preserve">Трасологиялық сараптама — артефактілерді пайдалану барысында қалыптасқан </w:t>
      </w:r>
      <w:r w:rsidRPr="00C66A63">
        <w:rPr>
          <w:rStyle w:val="a8"/>
          <w:lang w:val="kk-KZ"/>
        </w:rPr>
        <w:t>тозу іздерін, зақымдануларды және беткі қабаттағы өзгерістерді</w:t>
      </w:r>
      <w:r w:rsidRPr="00C66A63">
        <w:rPr>
          <w:lang w:val="kk-KZ"/>
        </w:rPr>
        <w:t xml:space="preserve"> зерттеу. Сараптаманың нысаны — технология, функция және көне бұйымдардың мәдени ерекшеліктері туралы ақпарат көзі болып табылатын </w:t>
      </w:r>
      <w:r w:rsidRPr="00C66A63">
        <w:rPr>
          <w:rStyle w:val="a8"/>
          <w:lang w:val="kk-KZ"/>
        </w:rPr>
        <w:t>іздердің өзі</w:t>
      </w:r>
      <w:r w:rsidRPr="00C66A63">
        <w:rPr>
          <w:lang w:val="kk-KZ"/>
        </w:rPr>
        <w:t>.</w:t>
      </w:r>
    </w:p>
    <w:p w14:paraId="07C58187" w14:textId="77777777" w:rsidR="00C66A63" w:rsidRPr="00C66A63" w:rsidRDefault="00C66A63" w:rsidP="00C66A63">
      <w:pPr>
        <w:pStyle w:val="a7"/>
        <w:rPr>
          <w:lang w:val="kk-KZ"/>
        </w:rPr>
      </w:pPr>
      <w:r w:rsidRPr="00C66A63">
        <w:rPr>
          <w:rStyle w:val="a8"/>
          <w:lang w:val="kk-KZ"/>
        </w:rPr>
        <w:t>Трасологиялық сараптаманың әдіснамасы</w:t>
      </w:r>
      <w:r w:rsidRPr="00C66A63">
        <w:rPr>
          <w:lang w:val="kk-KZ"/>
        </w:rPr>
        <w:t xml:space="preserve"> бірнеше негізгі қағидаттарға негізделеді. Талдау ғылыми тұрғыдан негізделген бақылау, тіркеу және іздерді интерпретациялау әдістерін қолдану арқылы жүргізіледі. Зерттеуде макроскопиялық және микроскопиялық талдау, эксперименттік трасология және салыстырмалы әдістер үйлестіріле пайдаланылады. Артефакт оқшау күйде емес, </w:t>
      </w:r>
      <w:r w:rsidRPr="00C66A63">
        <w:rPr>
          <w:rStyle w:val="a8"/>
          <w:lang w:val="kk-KZ"/>
        </w:rPr>
        <w:t>мәдени контекстімен</w:t>
      </w:r>
      <w:r w:rsidRPr="00C66A63">
        <w:rPr>
          <w:lang w:val="kk-KZ"/>
        </w:rPr>
        <w:t xml:space="preserve"> — стратиграфиясымен, ілеспе олжаларымен, шаруашылық кешендерімен байланыста қарастырылады. Маңызды элементтердің бірі — </w:t>
      </w:r>
      <w:r w:rsidRPr="00C66A63">
        <w:rPr>
          <w:rStyle w:val="a8"/>
          <w:lang w:val="kk-KZ"/>
        </w:rPr>
        <w:t>көне технологияларды қайта жаңғырту</w:t>
      </w:r>
      <w:r w:rsidRPr="00C66A63">
        <w:rPr>
          <w:lang w:val="kk-KZ"/>
        </w:rPr>
        <w:t>. Эксперименттік жолмен алынған іздерді археологиялық материалдармен салыстыру еңбек құралдарының функционалдық арналуын нақтылауға мүмкіндік береді.</w:t>
      </w:r>
    </w:p>
    <w:p w14:paraId="3F06C453" w14:textId="77777777" w:rsidR="00C66A63" w:rsidRPr="00C66A63" w:rsidRDefault="00C66A63" w:rsidP="00C66A63">
      <w:pPr>
        <w:pStyle w:val="a7"/>
        <w:rPr>
          <w:lang w:val="kk-KZ"/>
        </w:rPr>
      </w:pPr>
      <w:r w:rsidRPr="00C66A63">
        <w:rPr>
          <w:rStyle w:val="a8"/>
          <w:lang w:val="kk-KZ"/>
        </w:rPr>
        <w:t>Трасологиялық зерттеулер барысында қолданылатын әдістер:</w:t>
      </w:r>
    </w:p>
    <w:p w14:paraId="01A68B68" w14:textId="77777777" w:rsidR="00C66A63" w:rsidRDefault="00C66A63" w:rsidP="00C66A63">
      <w:pPr>
        <w:pStyle w:val="a7"/>
        <w:numPr>
          <w:ilvl w:val="0"/>
          <w:numId w:val="6"/>
        </w:numPr>
      </w:pPr>
      <w:proofErr w:type="spellStart"/>
      <w:r>
        <w:t>беткі</w:t>
      </w:r>
      <w:proofErr w:type="spellEnd"/>
      <w:r>
        <w:t xml:space="preserve"> </w:t>
      </w:r>
      <w:proofErr w:type="spellStart"/>
      <w:r>
        <w:t>қабаттың</w:t>
      </w:r>
      <w:proofErr w:type="spellEnd"/>
      <w:r>
        <w:t xml:space="preserve"> </w:t>
      </w:r>
      <w:proofErr w:type="spellStart"/>
      <w:proofErr w:type="gramStart"/>
      <w:r>
        <w:t>п</w:t>
      </w:r>
      <w:proofErr w:type="gramEnd"/>
      <w:r>
        <w:t>ішіні</w:t>
      </w:r>
      <w:proofErr w:type="spellEnd"/>
      <w:r>
        <w:t xml:space="preserve"> мен </w:t>
      </w:r>
      <w:proofErr w:type="spellStart"/>
      <w:r>
        <w:t>зақымдануларын</w:t>
      </w:r>
      <w:proofErr w:type="spellEnd"/>
      <w:r>
        <w:t xml:space="preserve"> </w:t>
      </w:r>
      <w:proofErr w:type="spellStart"/>
      <w:r>
        <w:t>визуалды</w:t>
      </w:r>
      <w:proofErr w:type="spellEnd"/>
      <w:r>
        <w:t xml:space="preserve"> </w:t>
      </w:r>
      <w:proofErr w:type="spellStart"/>
      <w:r>
        <w:t>талдау</w:t>
      </w:r>
      <w:proofErr w:type="spellEnd"/>
      <w:r>
        <w:t>;</w:t>
      </w:r>
    </w:p>
    <w:p w14:paraId="6D3ED3CB" w14:textId="77777777" w:rsidR="00C66A63" w:rsidRDefault="00C66A63" w:rsidP="00C66A63">
      <w:pPr>
        <w:pStyle w:val="a7"/>
        <w:numPr>
          <w:ilvl w:val="0"/>
          <w:numId w:val="6"/>
        </w:numPr>
      </w:pPr>
      <w:proofErr w:type="spellStart"/>
      <w:r>
        <w:t>микрожылтыратуларды</w:t>
      </w:r>
      <w:proofErr w:type="spellEnd"/>
      <w:r>
        <w:t xml:space="preserve">, </w:t>
      </w:r>
      <w:proofErr w:type="spellStart"/>
      <w:r>
        <w:t>сызаттарды</w:t>
      </w:r>
      <w:proofErr w:type="spellEnd"/>
      <w:r>
        <w:t xml:space="preserve"> </w:t>
      </w:r>
      <w:proofErr w:type="spellStart"/>
      <w:r>
        <w:t>және</w:t>
      </w:r>
      <w:proofErr w:type="spellEnd"/>
      <w:r>
        <w:t xml:space="preserve"> </w:t>
      </w:r>
      <w:proofErr w:type="spellStart"/>
      <w:r>
        <w:t>қажалу</w:t>
      </w:r>
      <w:proofErr w:type="spellEnd"/>
      <w:r>
        <w:t xml:space="preserve"> </w:t>
      </w:r>
      <w:proofErr w:type="spellStart"/>
      <w:r>
        <w:t>іздерін</w:t>
      </w:r>
      <w:proofErr w:type="spellEnd"/>
      <w:r>
        <w:t xml:space="preserve"> </w:t>
      </w:r>
      <w:proofErr w:type="spellStart"/>
      <w:r>
        <w:t>анықтау</w:t>
      </w:r>
      <w:proofErr w:type="spellEnd"/>
      <w:r>
        <w:t xml:space="preserve"> </w:t>
      </w:r>
      <w:proofErr w:type="spellStart"/>
      <w:r>
        <w:t>үшін</w:t>
      </w:r>
      <w:proofErr w:type="spellEnd"/>
      <w:r>
        <w:t xml:space="preserve"> </w:t>
      </w:r>
      <w:proofErr w:type="spellStart"/>
      <w:r>
        <w:t>микроскопиялық</w:t>
      </w:r>
      <w:proofErr w:type="spellEnd"/>
      <w:r>
        <w:t xml:space="preserve"> </w:t>
      </w:r>
      <w:proofErr w:type="spellStart"/>
      <w:r>
        <w:t>зерттеу</w:t>
      </w:r>
      <w:proofErr w:type="spellEnd"/>
      <w:r>
        <w:t>;</w:t>
      </w:r>
    </w:p>
    <w:p w14:paraId="1E5009BC" w14:textId="77777777" w:rsidR="00C66A63" w:rsidRDefault="00C66A63" w:rsidP="00C66A63">
      <w:pPr>
        <w:pStyle w:val="a7"/>
        <w:numPr>
          <w:ilvl w:val="0"/>
          <w:numId w:val="6"/>
        </w:numPr>
      </w:pPr>
      <w:proofErr w:type="spellStart"/>
      <w:r>
        <w:t>беткі</w:t>
      </w:r>
      <w:proofErr w:type="spellEnd"/>
      <w:r>
        <w:t xml:space="preserve"> </w:t>
      </w:r>
      <w:proofErr w:type="spellStart"/>
      <w:r>
        <w:t>қабаттың</w:t>
      </w:r>
      <w:proofErr w:type="spellEnd"/>
      <w:r>
        <w:t xml:space="preserve"> </w:t>
      </w:r>
      <w:proofErr w:type="spellStart"/>
      <w:r>
        <w:t>ұсақ</w:t>
      </w:r>
      <w:proofErr w:type="spellEnd"/>
      <w:r>
        <w:t xml:space="preserve"> </w:t>
      </w:r>
      <w:proofErr w:type="spellStart"/>
      <w:r>
        <w:t>бөлшектерін</w:t>
      </w:r>
      <w:proofErr w:type="spellEnd"/>
      <w:r>
        <w:t xml:space="preserve"> </w:t>
      </w:r>
      <w:proofErr w:type="spellStart"/>
      <w:r>
        <w:t>құжаттау</w:t>
      </w:r>
      <w:proofErr w:type="spellEnd"/>
      <w:r>
        <w:t xml:space="preserve"> </w:t>
      </w:r>
      <w:proofErr w:type="spellStart"/>
      <w:r>
        <w:t>мақсатында</w:t>
      </w:r>
      <w:proofErr w:type="spellEnd"/>
      <w:r>
        <w:t xml:space="preserve"> фотограмметрия </w:t>
      </w:r>
      <w:proofErr w:type="spellStart"/>
      <w:r>
        <w:t>және</w:t>
      </w:r>
      <w:proofErr w:type="spellEnd"/>
      <w:r>
        <w:t xml:space="preserve"> </w:t>
      </w:r>
      <w:proofErr w:type="spellStart"/>
      <w:r>
        <w:t>цифрлық</w:t>
      </w:r>
      <w:proofErr w:type="spellEnd"/>
      <w:r>
        <w:t xml:space="preserve"> фиксация;</w:t>
      </w:r>
    </w:p>
    <w:p w14:paraId="7F924164" w14:textId="77777777" w:rsidR="00C66A63" w:rsidRDefault="00C66A63" w:rsidP="00C66A63">
      <w:pPr>
        <w:pStyle w:val="a7"/>
        <w:numPr>
          <w:ilvl w:val="0"/>
          <w:numId w:val="6"/>
        </w:numPr>
      </w:pPr>
      <w:proofErr w:type="spellStart"/>
      <w:r>
        <w:t>эксперименттік</w:t>
      </w:r>
      <w:proofErr w:type="spellEnd"/>
      <w:r>
        <w:t xml:space="preserve"> </w:t>
      </w:r>
      <w:proofErr w:type="spellStart"/>
      <w:r>
        <w:t>модельдер</w:t>
      </w:r>
      <w:proofErr w:type="spellEnd"/>
      <w:r>
        <w:t xml:space="preserve"> — </w:t>
      </w:r>
      <w:proofErr w:type="spellStart"/>
      <w:r>
        <w:t>ұқсас</w:t>
      </w:r>
      <w:proofErr w:type="spellEnd"/>
      <w:r>
        <w:t xml:space="preserve"> </w:t>
      </w:r>
      <w:proofErr w:type="spellStart"/>
      <w:r>
        <w:t>құралдарды</w:t>
      </w:r>
      <w:proofErr w:type="spellEnd"/>
      <w:r>
        <w:t xml:space="preserve"> </w:t>
      </w:r>
      <w:proofErr w:type="spellStart"/>
      <w:r>
        <w:t>жасап</w:t>
      </w:r>
      <w:proofErr w:type="spellEnd"/>
      <w:r>
        <w:t xml:space="preserve">, </w:t>
      </w:r>
      <w:proofErr w:type="spellStart"/>
      <w:r>
        <w:t>оларды</w:t>
      </w:r>
      <w:proofErr w:type="spellEnd"/>
      <w:r>
        <w:t xml:space="preserve"> </w:t>
      </w:r>
      <w:proofErr w:type="spellStart"/>
      <w:r>
        <w:t>і</w:t>
      </w:r>
      <w:proofErr w:type="gramStart"/>
      <w:r>
        <w:t>с</w:t>
      </w:r>
      <w:proofErr w:type="spellEnd"/>
      <w:r>
        <w:t xml:space="preserve"> </w:t>
      </w:r>
      <w:proofErr w:type="spellStart"/>
      <w:r>
        <w:t>ж</w:t>
      </w:r>
      <w:proofErr w:type="gramEnd"/>
      <w:r>
        <w:t>үзінде</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тән</w:t>
      </w:r>
      <w:proofErr w:type="spellEnd"/>
      <w:r>
        <w:t xml:space="preserve"> </w:t>
      </w:r>
      <w:proofErr w:type="spellStart"/>
      <w:r>
        <w:t>іздерді</w:t>
      </w:r>
      <w:proofErr w:type="spellEnd"/>
      <w:r>
        <w:t xml:space="preserve"> </w:t>
      </w:r>
      <w:proofErr w:type="spellStart"/>
      <w:r>
        <w:t>анықтау</w:t>
      </w:r>
      <w:proofErr w:type="spellEnd"/>
      <w:r>
        <w:t>;</w:t>
      </w:r>
    </w:p>
    <w:p w14:paraId="28E3A033" w14:textId="77777777" w:rsidR="00C66A63" w:rsidRDefault="00C66A63" w:rsidP="00C66A63">
      <w:pPr>
        <w:pStyle w:val="a7"/>
        <w:numPr>
          <w:ilvl w:val="0"/>
          <w:numId w:val="6"/>
        </w:numPr>
      </w:pPr>
      <w:proofErr w:type="spellStart"/>
      <w:r>
        <w:t>артефактілердің</w:t>
      </w:r>
      <w:proofErr w:type="spellEnd"/>
      <w:r>
        <w:t xml:space="preserve"> </w:t>
      </w:r>
      <w:proofErr w:type="spellStart"/>
      <w:r>
        <w:t>функцияларын</w:t>
      </w:r>
      <w:proofErr w:type="spellEnd"/>
      <w:r>
        <w:t xml:space="preserve"> </w:t>
      </w:r>
      <w:proofErr w:type="spellStart"/>
      <w:r>
        <w:t>айқындау</w:t>
      </w:r>
      <w:proofErr w:type="spellEnd"/>
      <w:r>
        <w:t xml:space="preserve">: </w:t>
      </w:r>
      <w:proofErr w:type="spellStart"/>
      <w:r>
        <w:t>кесу</w:t>
      </w:r>
      <w:proofErr w:type="spellEnd"/>
      <w:r>
        <w:t xml:space="preserve">, </w:t>
      </w:r>
      <w:proofErr w:type="spellStart"/>
      <w:r>
        <w:t>қыру</w:t>
      </w:r>
      <w:proofErr w:type="spellEnd"/>
      <w:r>
        <w:t xml:space="preserve">, </w:t>
      </w:r>
      <w:proofErr w:type="spellStart"/>
      <w:r>
        <w:t>бұ</w:t>
      </w:r>
      <w:proofErr w:type="gramStart"/>
      <w:r>
        <w:t>р</w:t>
      </w:r>
      <w:proofErr w:type="gramEnd"/>
      <w:r>
        <w:t>ғылау</w:t>
      </w:r>
      <w:proofErr w:type="spellEnd"/>
      <w:r>
        <w:t xml:space="preserve">, </w:t>
      </w:r>
      <w:proofErr w:type="spellStart"/>
      <w:r>
        <w:t>ағашты</w:t>
      </w:r>
      <w:proofErr w:type="spellEnd"/>
      <w:r>
        <w:t xml:space="preserve">, </w:t>
      </w:r>
      <w:proofErr w:type="spellStart"/>
      <w:r>
        <w:t>теріні</w:t>
      </w:r>
      <w:proofErr w:type="spellEnd"/>
      <w:r>
        <w:t xml:space="preserve">, </w:t>
      </w:r>
      <w:proofErr w:type="spellStart"/>
      <w:r>
        <w:t>сүйекті</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материалдарды</w:t>
      </w:r>
      <w:proofErr w:type="spellEnd"/>
      <w:r>
        <w:t xml:space="preserve"> </w:t>
      </w:r>
      <w:proofErr w:type="spellStart"/>
      <w:r>
        <w:t>өңдеу</w:t>
      </w:r>
      <w:proofErr w:type="spellEnd"/>
      <w:r>
        <w:t>;</w:t>
      </w:r>
    </w:p>
    <w:p w14:paraId="3F859C92" w14:textId="77777777" w:rsidR="00C66A63" w:rsidRDefault="00C66A63" w:rsidP="00C66A63">
      <w:pPr>
        <w:pStyle w:val="a7"/>
        <w:numPr>
          <w:ilvl w:val="0"/>
          <w:numId w:val="6"/>
        </w:numPr>
      </w:pPr>
      <w:proofErr w:type="spellStart"/>
      <w:proofErr w:type="gramStart"/>
      <w:r>
        <w:t>б</w:t>
      </w:r>
      <w:proofErr w:type="gramEnd"/>
      <w:r>
        <w:t>ұйымдардың</w:t>
      </w:r>
      <w:proofErr w:type="spellEnd"/>
      <w:r>
        <w:t xml:space="preserve"> </w:t>
      </w:r>
      <w:proofErr w:type="spellStart"/>
      <w:r>
        <w:t>жасалу</w:t>
      </w:r>
      <w:proofErr w:type="spellEnd"/>
      <w:r>
        <w:t xml:space="preserve"> </w:t>
      </w:r>
      <w:proofErr w:type="spellStart"/>
      <w:r>
        <w:t>технологиясын</w:t>
      </w:r>
      <w:proofErr w:type="spellEnd"/>
      <w:r>
        <w:t xml:space="preserve"> </w:t>
      </w:r>
      <w:proofErr w:type="spellStart"/>
      <w:r>
        <w:t>анықтау</w:t>
      </w:r>
      <w:proofErr w:type="spellEnd"/>
      <w:r>
        <w:t>;</w:t>
      </w:r>
    </w:p>
    <w:p w14:paraId="03D450EE" w14:textId="77777777" w:rsidR="00C66A63" w:rsidRDefault="00C66A63" w:rsidP="00C66A63">
      <w:pPr>
        <w:pStyle w:val="a7"/>
        <w:numPr>
          <w:ilvl w:val="0"/>
          <w:numId w:val="6"/>
        </w:numPr>
      </w:pPr>
      <w:proofErr w:type="spellStart"/>
      <w:r>
        <w:t>көне</w:t>
      </w:r>
      <w:proofErr w:type="spellEnd"/>
      <w:r>
        <w:t xml:space="preserve"> </w:t>
      </w:r>
      <w:proofErr w:type="spellStart"/>
      <w:r>
        <w:t>қоғамдардың</w:t>
      </w:r>
      <w:proofErr w:type="spellEnd"/>
      <w:r>
        <w:t xml:space="preserve"> </w:t>
      </w:r>
      <w:proofErr w:type="spellStart"/>
      <w:r>
        <w:t>шаруашылық</w:t>
      </w:r>
      <w:proofErr w:type="spellEnd"/>
      <w:r>
        <w:t xml:space="preserve"> </w:t>
      </w:r>
      <w:proofErr w:type="spellStart"/>
      <w:r>
        <w:t>және</w:t>
      </w:r>
      <w:proofErr w:type="spellEnd"/>
      <w:r>
        <w:t xml:space="preserve"> </w:t>
      </w:r>
      <w:proofErr w:type="spellStart"/>
      <w:r>
        <w:t>өнді</w:t>
      </w:r>
      <w:proofErr w:type="gramStart"/>
      <w:r>
        <w:t>р</w:t>
      </w:r>
      <w:proofErr w:type="gramEnd"/>
      <w:r>
        <w:t>істік</w:t>
      </w:r>
      <w:proofErr w:type="spellEnd"/>
      <w:r>
        <w:t xml:space="preserve"> </w:t>
      </w:r>
      <w:proofErr w:type="spellStart"/>
      <w:r>
        <w:t>үдерістерін</w:t>
      </w:r>
      <w:proofErr w:type="spellEnd"/>
      <w:r>
        <w:t xml:space="preserve"> </w:t>
      </w:r>
      <w:proofErr w:type="spellStart"/>
      <w:r>
        <w:t>реконструкциялау</w:t>
      </w:r>
      <w:proofErr w:type="spellEnd"/>
      <w:r>
        <w:t>;</w:t>
      </w:r>
    </w:p>
    <w:p w14:paraId="03315D4E" w14:textId="77777777" w:rsidR="00C66A63" w:rsidRDefault="00C66A63" w:rsidP="00C66A63">
      <w:pPr>
        <w:pStyle w:val="a7"/>
        <w:numPr>
          <w:ilvl w:val="0"/>
          <w:numId w:val="6"/>
        </w:numPr>
      </w:pPr>
      <w:proofErr w:type="spellStart"/>
      <w:r>
        <w:t>еңбек</w:t>
      </w:r>
      <w:proofErr w:type="spellEnd"/>
      <w:r>
        <w:t xml:space="preserve"> </w:t>
      </w:r>
      <w:proofErr w:type="spellStart"/>
      <w:r>
        <w:t>құралдарын</w:t>
      </w:r>
      <w:proofErr w:type="spellEnd"/>
      <w:r>
        <w:t xml:space="preserve"> </w:t>
      </w:r>
      <w:proofErr w:type="spellStart"/>
      <w:r>
        <w:t>пайдаланумен</w:t>
      </w:r>
      <w:proofErr w:type="spellEnd"/>
      <w:r>
        <w:t xml:space="preserve"> </w:t>
      </w:r>
      <w:proofErr w:type="spellStart"/>
      <w:r>
        <w:t>байланысты</w:t>
      </w:r>
      <w:proofErr w:type="spellEnd"/>
      <w:r>
        <w:t xml:space="preserve"> </w:t>
      </w:r>
      <w:proofErr w:type="spellStart"/>
      <w:r>
        <w:t>мәдени</w:t>
      </w:r>
      <w:proofErr w:type="spellEnd"/>
      <w:r>
        <w:t xml:space="preserve"> </w:t>
      </w:r>
      <w:proofErr w:type="spellStart"/>
      <w:r>
        <w:t>дә</w:t>
      </w:r>
      <w:proofErr w:type="gramStart"/>
      <w:r>
        <w:t>ст</w:t>
      </w:r>
      <w:proofErr w:type="gramEnd"/>
      <w:r>
        <w:t>үрлер</w:t>
      </w:r>
      <w:proofErr w:type="spellEnd"/>
      <w:r>
        <w:t xml:space="preserve"> мен </w:t>
      </w:r>
      <w:proofErr w:type="spellStart"/>
      <w:r>
        <w:t>ерекшеліктерді</w:t>
      </w:r>
      <w:proofErr w:type="spellEnd"/>
      <w:r>
        <w:t xml:space="preserve"> </w:t>
      </w:r>
      <w:proofErr w:type="spellStart"/>
      <w:r>
        <w:t>анықтау</w:t>
      </w:r>
      <w:proofErr w:type="spellEnd"/>
      <w:r>
        <w:t>.</w:t>
      </w:r>
    </w:p>
    <w:p w14:paraId="17D53E93" w14:textId="77777777" w:rsidR="00C66A63" w:rsidRDefault="00C66A63" w:rsidP="00C66A63">
      <w:pPr>
        <w:pStyle w:val="a7"/>
      </w:pPr>
      <w:proofErr w:type="spellStart"/>
      <w:r>
        <w:t>Трасологиялық</w:t>
      </w:r>
      <w:proofErr w:type="spellEnd"/>
      <w:r>
        <w:t xml:space="preserve"> </w:t>
      </w:r>
      <w:proofErr w:type="spellStart"/>
      <w:r>
        <w:t>зерттеулердің</w:t>
      </w:r>
      <w:proofErr w:type="spellEnd"/>
      <w:r>
        <w:t xml:space="preserve"> </w:t>
      </w:r>
      <w:proofErr w:type="spellStart"/>
      <w:r>
        <w:t>нәтижелері</w:t>
      </w:r>
      <w:proofErr w:type="spellEnd"/>
      <w:r>
        <w:t xml:space="preserve"> </w:t>
      </w:r>
      <w:proofErr w:type="spellStart"/>
      <w:r>
        <w:t>артефактілерді</w:t>
      </w:r>
      <w:proofErr w:type="spellEnd"/>
      <w:r>
        <w:t xml:space="preserve"> тек </w:t>
      </w:r>
      <w:proofErr w:type="spellStart"/>
      <w:r>
        <w:t>жіктеумен</w:t>
      </w:r>
      <w:proofErr w:type="spellEnd"/>
      <w:r>
        <w:t xml:space="preserve"> </w:t>
      </w:r>
      <w:proofErr w:type="spellStart"/>
      <w:r>
        <w:t>шектелмей</w:t>
      </w:r>
      <w:proofErr w:type="spellEnd"/>
      <w:r>
        <w:t xml:space="preserve">, </w:t>
      </w:r>
      <w:proofErr w:type="spellStart"/>
      <w:r>
        <w:t>оларды</w:t>
      </w:r>
      <w:proofErr w:type="spellEnd"/>
      <w:r>
        <w:t xml:space="preserve"> </w:t>
      </w:r>
      <w:proofErr w:type="spellStart"/>
      <w:r>
        <w:rPr>
          <w:rStyle w:val="a8"/>
        </w:rPr>
        <w:t>адамның</w:t>
      </w:r>
      <w:proofErr w:type="spellEnd"/>
      <w:r>
        <w:rPr>
          <w:rStyle w:val="a8"/>
        </w:rPr>
        <w:t xml:space="preserve"> </w:t>
      </w:r>
      <w:proofErr w:type="spellStart"/>
      <w:r>
        <w:rPr>
          <w:rStyle w:val="a8"/>
        </w:rPr>
        <w:t>нақты</w:t>
      </w:r>
      <w:proofErr w:type="spellEnd"/>
      <w:r>
        <w:rPr>
          <w:rStyle w:val="a8"/>
        </w:rPr>
        <w:t xml:space="preserve"> </w:t>
      </w:r>
      <w:proofErr w:type="spellStart"/>
      <w:r>
        <w:rPr>
          <w:rStyle w:val="a8"/>
        </w:rPr>
        <w:t>і</w:t>
      </w:r>
      <w:proofErr w:type="gramStart"/>
      <w:r>
        <w:rPr>
          <w:rStyle w:val="a8"/>
        </w:rPr>
        <w:t>с-</w:t>
      </w:r>
      <w:proofErr w:type="gramEnd"/>
      <w:r>
        <w:rPr>
          <w:rStyle w:val="a8"/>
        </w:rPr>
        <w:t>әрекетімен</w:t>
      </w:r>
      <w:proofErr w:type="spellEnd"/>
      <w:r>
        <w:t xml:space="preserve"> </w:t>
      </w:r>
      <w:proofErr w:type="spellStart"/>
      <w:r>
        <w:t>байланыстыруға</w:t>
      </w:r>
      <w:proofErr w:type="spellEnd"/>
      <w:r>
        <w:t xml:space="preserve"> </w:t>
      </w:r>
      <w:proofErr w:type="spellStart"/>
      <w:r>
        <w:t>мүмкіндік</w:t>
      </w:r>
      <w:proofErr w:type="spellEnd"/>
      <w:r>
        <w:t xml:space="preserve"> </w:t>
      </w:r>
      <w:proofErr w:type="spellStart"/>
      <w:r>
        <w:t>береді</w:t>
      </w:r>
      <w:proofErr w:type="spellEnd"/>
      <w:r>
        <w:t xml:space="preserve">. </w:t>
      </w:r>
      <w:proofErr w:type="spellStart"/>
      <w:r>
        <w:t>Осылайша</w:t>
      </w:r>
      <w:proofErr w:type="spellEnd"/>
      <w:r>
        <w:t xml:space="preserve">, </w:t>
      </w:r>
      <w:proofErr w:type="spellStart"/>
      <w:r>
        <w:t>трасологиялық</w:t>
      </w:r>
      <w:proofErr w:type="spellEnd"/>
      <w:r>
        <w:t xml:space="preserve"> </w:t>
      </w:r>
      <w:proofErr w:type="spellStart"/>
      <w:r>
        <w:t>сараптама</w:t>
      </w:r>
      <w:proofErr w:type="spellEnd"/>
      <w:r>
        <w:t xml:space="preserve"> </w:t>
      </w:r>
      <w:proofErr w:type="spellStart"/>
      <w:r>
        <w:t>көне</w:t>
      </w:r>
      <w:proofErr w:type="spellEnd"/>
      <w:r>
        <w:t xml:space="preserve"> </w:t>
      </w:r>
      <w:proofErr w:type="spellStart"/>
      <w:r>
        <w:t>технологиялар</w:t>
      </w:r>
      <w:proofErr w:type="spellEnd"/>
      <w:r>
        <w:t xml:space="preserve"> мен </w:t>
      </w:r>
      <w:proofErr w:type="spellStart"/>
      <w:r>
        <w:rPr>
          <w:rStyle w:val="a8"/>
        </w:rPr>
        <w:t>палеоэкономиканы</w:t>
      </w:r>
      <w:proofErr w:type="spellEnd"/>
      <w:r>
        <w:t xml:space="preserve"> </w:t>
      </w:r>
      <w:proofErr w:type="spellStart"/>
      <w:r>
        <w:t>қайта</w:t>
      </w:r>
      <w:proofErr w:type="spellEnd"/>
      <w:r>
        <w:t xml:space="preserve"> </w:t>
      </w:r>
      <w:proofErr w:type="spellStart"/>
      <w:r>
        <w:t>құрастырудың</w:t>
      </w:r>
      <w:proofErr w:type="spellEnd"/>
      <w:r>
        <w:t xml:space="preserve">, </w:t>
      </w:r>
      <w:proofErr w:type="spellStart"/>
      <w:r>
        <w:t>сондай-ақ</w:t>
      </w:r>
      <w:proofErr w:type="spellEnd"/>
      <w:r>
        <w:t xml:space="preserve"> </w:t>
      </w:r>
      <w:proofErr w:type="spellStart"/>
      <w:r>
        <w:t>өткен</w:t>
      </w:r>
      <w:proofErr w:type="spellEnd"/>
      <w:r>
        <w:t xml:space="preserve"> </w:t>
      </w:r>
      <w:proofErr w:type="spellStart"/>
      <w:r>
        <w:t>мәдениеттердің</w:t>
      </w:r>
      <w:proofErr w:type="spellEnd"/>
      <w:r>
        <w:t xml:space="preserve"> </w:t>
      </w:r>
      <w:proofErr w:type="spellStart"/>
      <w:r>
        <w:t>әлеуметтік-экономикалық</w:t>
      </w:r>
      <w:proofErr w:type="spellEnd"/>
      <w:r>
        <w:t xml:space="preserve"> </w:t>
      </w:r>
      <w:proofErr w:type="spellStart"/>
      <w:r>
        <w:t>ерекшеліктерін</w:t>
      </w:r>
      <w:proofErr w:type="spellEnd"/>
      <w:r>
        <w:t xml:space="preserve"> </w:t>
      </w:r>
      <w:proofErr w:type="spellStart"/>
      <w:r>
        <w:t>анықтаудың</w:t>
      </w:r>
      <w:proofErr w:type="spellEnd"/>
      <w:r>
        <w:t xml:space="preserve"> </w:t>
      </w:r>
      <w:proofErr w:type="spellStart"/>
      <w:r>
        <w:t>әдіснамалық</w:t>
      </w:r>
      <w:proofErr w:type="spellEnd"/>
      <w:r>
        <w:t xml:space="preserve"> </w:t>
      </w:r>
      <w:proofErr w:type="spellStart"/>
      <w:r>
        <w:t>негізіне</w:t>
      </w:r>
      <w:proofErr w:type="spellEnd"/>
      <w:r>
        <w:t xml:space="preserve"> </w:t>
      </w:r>
      <w:proofErr w:type="spellStart"/>
      <w:r>
        <w:t>айналады</w:t>
      </w:r>
      <w:proofErr w:type="spellEnd"/>
      <w:r>
        <w:t>.</w:t>
      </w:r>
    </w:p>
    <w:p w14:paraId="6ACE3A96" w14:textId="77777777" w:rsidR="00C66A63" w:rsidRDefault="00C66A63" w:rsidP="00C66A63">
      <w:pPr>
        <w:pStyle w:val="a7"/>
      </w:pPr>
      <w:proofErr w:type="spellStart"/>
      <w:r>
        <w:t>Трасологиялық</w:t>
      </w:r>
      <w:proofErr w:type="spellEnd"/>
      <w:r>
        <w:t xml:space="preserve"> </w:t>
      </w:r>
      <w:proofErr w:type="spellStart"/>
      <w:r>
        <w:t>сараптаманың</w:t>
      </w:r>
      <w:proofErr w:type="spellEnd"/>
      <w:r>
        <w:t xml:space="preserve"> </w:t>
      </w:r>
      <w:proofErr w:type="spellStart"/>
      <w:r>
        <w:t>әдіснамалық</w:t>
      </w:r>
      <w:proofErr w:type="spellEnd"/>
      <w:r>
        <w:t xml:space="preserve"> </w:t>
      </w:r>
      <w:proofErr w:type="spellStart"/>
      <w:r>
        <w:t>негіздері</w:t>
      </w:r>
      <w:proofErr w:type="spellEnd"/>
      <w:r>
        <w:t xml:space="preserve"> </w:t>
      </w:r>
      <w:proofErr w:type="spellStart"/>
      <w:r>
        <w:rPr>
          <w:rStyle w:val="a8"/>
        </w:rPr>
        <w:t>кешенділікке</w:t>
      </w:r>
      <w:proofErr w:type="spellEnd"/>
      <w:r>
        <w:t xml:space="preserve">, </w:t>
      </w:r>
      <w:proofErr w:type="spellStart"/>
      <w:r>
        <w:rPr>
          <w:rStyle w:val="a8"/>
        </w:rPr>
        <w:t>объективтілікке</w:t>
      </w:r>
      <w:proofErr w:type="spellEnd"/>
      <w:r>
        <w:t xml:space="preserve"> </w:t>
      </w:r>
      <w:proofErr w:type="spellStart"/>
      <w:r>
        <w:t>және</w:t>
      </w:r>
      <w:proofErr w:type="spellEnd"/>
      <w:r>
        <w:t xml:space="preserve"> </w:t>
      </w:r>
      <w:proofErr w:type="spellStart"/>
      <w:r>
        <w:rPr>
          <w:rStyle w:val="a8"/>
        </w:rPr>
        <w:t>эксперименттік</w:t>
      </w:r>
      <w:proofErr w:type="spellEnd"/>
      <w:r>
        <w:rPr>
          <w:rStyle w:val="a8"/>
        </w:rPr>
        <w:t xml:space="preserve"> </w:t>
      </w:r>
      <w:proofErr w:type="spellStart"/>
      <w:r>
        <w:rPr>
          <w:rStyle w:val="a8"/>
        </w:rPr>
        <w:t>тәсілге</w:t>
      </w:r>
      <w:proofErr w:type="spellEnd"/>
      <w:r>
        <w:t xml:space="preserve"> </w:t>
      </w:r>
      <w:proofErr w:type="spellStart"/>
      <w:r>
        <w:t>сүйенеді</w:t>
      </w:r>
      <w:proofErr w:type="spellEnd"/>
      <w:r>
        <w:t xml:space="preserve">. </w:t>
      </w:r>
      <w:proofErr w:type="spellStart"/>
      <w:r>
        <w:t>Бұл</w:t>
      </w:r>
      <w:proofErr w:type="spellEnd"/>
      <w:r>
        <w:t xml:space="preserve"> оны </w:t>
      </w:r>
      <w:proofErr w:type="spellStart"/>
      <w:r>
        <w:t>археологиялық</w:t>
      </w:r>
      <w:proofErr w:type="spellEnd"/>
      <w:r>
        <w:t xml:space="preserve"> </w:t>
      </w:r>
      <w:proofErr w:type="spellStart"/>
      <w:r>
        <w:t>зерттеулердің</w:t>
      </w:r>
      <w:proofErr w:type="spellEnd"/>
      <w:r>
        <w:t xml:space="preserve"> </w:t>
      </w:r>
      <w:proofErr w:type="spellStart"/>
      <w:r>
        <w:t>әмбебап</w:t>
      </w:r>
      <w:proofErr w:type="spellEnd"/>
      <w:r>
        <w:t xml:space="preserve"> </w:t>
      </w:r>
      <w:proofErr w:type="spellStart"/>
      <w:r>
        <w:t>құралына</w:t>
      </w:r>
      <w:proofErr w:type="spellEnd"/>
      <w:r>
        <w:t xml:space="preserve"> </w:t>
      </w:r>
      <w:proofErr w:type="spellStart"/>
      <w:r>
        <w:t>айналдырып</w:t>
      </w:r>
      <w:proofErr w:type="spellEnd"/>
      <w:r>
        <w:t xml:space="preserve">, </w:t>
      </w:r>
      <w:proofErr w:type="spellStart"/>
      <w:r>
        <w:t>көне</w:t>
      </w:r>
      <w:proofErr w:type="spellEnd"/>
      <w:r>
        <w:t xml:space="preserve"> </w:t>
      </w:r>
      <w:proofErr w:type="spellStart"/>
      <w:r>
        <w:t>өнді</w:t>
      </w:r>
      <w:proofErr w:type="gramStart"/>
      <w:r>
        <w:t>р</w:t>
      </w:r>
      <w:proofErr w:type="gramEnd"/>
      <w:r>
        <w:t>іс</w:t>
      </w:r>
      <w:proofErr w:type="spellEnd"/>
      <w:r>
        <w:t xml:space="preserve"> пен </w:t>
      </w:r>
      <w:proofErr w:type="spellStart"/>
      <w:r>
        <w:t>шаруашылықты</w:t>
      </w:r>
      <w:proofErr w:type="spellEnd"/>
      <w:r>
        <w:t xml:space="preserve"> </w:t>
      </w:r>
      <w:proofErr w:type="spellStart"/>
      <w:r>
        <w:t>толық</w:t>
      </w:r>
      <w:proofErr w:type="spellEnd"/>
      <w:r>
        <w:t xml:space="preserve"> </w:t>
      </w:r>
      <w:proofErr w:type="spellStart"/>
      <w:r>
        <w:t>түсінуді</w:t>
      </w:r>
      <w:proofErr w:type="spellEnd"/>
      <w:r>
        <w:t xml:space="preserve"> </w:t>
      </w:r>
      <w:proofErr w:type="spellStart"/>
      <w:r>
        <w:t>қамтамасыз</w:t>
      </w:r>
      <w:proofErr w:type="spellEnd"/>
      <w:r>
        <w:t xml:space="preserve"> </w:t>
      </w:r>
      <w:proofErr w:type="spellStart"/>
      <w:r>
        <w:t>етеді</w:t>
      </w:r>
      <w:proofErr w:type="spellEnd"/>
      <w:r>
        <w:t>.</w:t>
      </w:r>
    </w:p>
    <w:p w14:paraId="44CA6BD5" w14:textId="77777777" w:rsidR="00853E77" w:rsidRPr="00C66A63" w:rsidRDefault="00853E77" w:rsidP="00853E77">
      <w:pPr>
        <w:ind w:firstLine="709"/>
        <w:jc w:val="both"/>
        <w:rPr>
          <w:b/>
          <w:lang w:val="ru-RU"/>
        </w:rPr>
      </w:pPr>
    </w:p>
    <w:p w14:paraId="2497B6CD" w14:textId="77777777" w:rsidR="00853E77" w:rsidRPr="00A95833" w:rsidRDefault="00853E77" w:rsidP="00DB6467">
      <w:pPr>
        <w:ind w:firstLine="709"/>
        <w:jc w:val="both"/>
        <w:rPr>
          <w:b/>
        </w:rPr>
      </w:pPr>
    </w:p>
    <w:p w14:paraId="1F224823" w14:textId="77777777" w:rsidR="00853E77" w:rsidRPr="00A95833" w:rsidRDefault="00853E77" w:rsidP="00DB6467">
      <w:pPr>
        <w:ind w:firstLine="709"/>
        <w:jc w:val="both"/>
        <w:rPr>
          <w:b/>
        </w:rPr>
      </w:pPr>
    </w:p>
    <w:p w14:paraId="4266D903" w14:textId="7C1757DF" w:rsidR="00855EE2" w:rsidRPr="00A95833" w:rsidRDefault="008A0EA2" w:rsidP="00DB6467">
      <w:pPr>
        <w:ind w:firstLine="709"/>
        <w:jc w:val="both"/>
        <w:rPr>
          <w:b/>
        </w:rPr>
      </w:pPr>
      <w:r w:rsidRPr="00A95833">
        <w:rPr>
          <w:b/>
        </w:rPr>
        <w:t xml:space="preserve">3-дәріс </w:t>
      </w:r>
      <w:r w:rsidR="009C2567" w:rsidRPr="009C2567">
        <w:rPr>
          <w:b/>
          <w:sz w:val="22"/>
          <w:szCs w:val="22"/>
        </w:rPr>
        <w:t>Археологиядағы технологиялық зерттеулер мен эксперименттер.</w:t>
      </w:r>
    </w:p>
    <w:p w14:paraId="60D27DE3" w14:textId="77777777" w:rsidR="00107292" w:rsidRDefault="00107292" w:rsidP="00DB6467">
      <w:pPr>
        <w:pStyle w:val="a4"/>
        <w:ind w:left="0" w:firstLine="709"/>
        <w:jc w:val="both"/>
        <w:rPr>
          <w:b/>
          <w:lang w:val="ru-RU"/>
        </w:rPr>
      </w:pPr>
    </w:p>
    <w:p w14:paraId="5B5E15FC" w14:textId="77777777" w:rsidR="00C66A63" w:rsidRDefault="00C66A63" w:rsidP="00C66A63">
      <w:pPr>
        <w:pStyle w:val="a7"/>
      </w:pPr>
      <w:proofErr w:type="spellStart"/>
      <w:r>
        <w:rPr>
          <w:rStyle w:val="a8"/>
        </w:rPr>
        <w:t>Трасологиялық</w:t>
      </w:r>
      <w:proofErr w:type="spellEnd"/>
      <w:r>
        <w:rPr>
          <w:rStyle w:val="a8"/>
        </w:rPr>
        <w:t xml:space="preserve"> </w:t>
      </w:r>
      <w:proofErr w:type="spellStart"/>
      <w:r>
        <w:rPr>
          <w:rStyle w:val="a8"/>
        </w:rPr>
        <w:t>сараптама</w:t>
      </w:r>
      <w:proofErr w:type="spellEnd"/>
      <w:r>
        <w:t xml:space="preserve"> </w:t>
      </w:r>
      <w:proofErr w:type="spellStart"/>
      <w:r>
        <w:t>археологиялық</w:t>
      </w:r>
      <w:proofErr w:type="spellEnd"/>
      <w:r>
        <w:t xml:space="preserve"> </w:t>
      </w:r>
      <w:proofErr w:type="spellStart"/>
      <w:r>
        <w:t>зерттеулер</w:t>
      </w:r>
      <w:proofErr w:type="spellEnd"/>
      <w:r>
        <w:t xml:space="preserve"> </w:t>
      </w:r>
      <w:proofErr w:type="spellStart"/>
      <w:r>
        <w:t>жүйесінде</w:t>
      </w:r>
      <w:proofErr w:type="spellEnd"/>
      <w:r>
        <w:t xml:space="preserve"> </w:t>
      </w:r>
      <w:proofErr w:type="spellStart"/>
      <w:r>
        <w:t>маңызды</w:t>
      </w:r>
      <w:proofErr w:type="spellEnd"/>
      <w:r>
        <w:t xml:space="preserve"> </w:t>
      </w:r>
      <w:proofErr w:type="spellStart"/>
      <w:r>
        <w:t>орын</w:t>
      </w:r>
      <w:proofErr w:type="spellEnd"/>
      <w:r>
        <w:t xml:space="preserve"> </w:t>
      </w:r>
      <w:proofErr w:type="spellStart"/>
      <w:r>
        <w:t>алады</w:t>
      </w:r>
      <w:proofErr w:type="spellEnd"/>
      <w:r>
        <w:t xml:space="preserve">. </w:t>
      </w:r>
      <w:proofErr w:type="spellStart"/>
      <w:r>
        <w:t>Ол</w:t>
      </w:r>
      <w:proofErr w:type="spellEnd"/>
      <w:r>
        <w:t xml:space="preserve"> </w:t>
      </w:r>
      <w:proofErr w:type="spellStart"/>
      <w:proofErr w:type="gramStart"/>
      <w:r>
        <w:t>к</w:t>
      </w:r>
      <w:proofErr w:type="gramEnd"/>
      <w:r>
        <w:t>өне</w:t>
      </w:r>
      <w:proofErr w:type="spellEnd"/>
      <w:r>
        <w:t xml:space="preserve"> </w:t>
      </w:r>
      <w:proofErr w:type="spellStart"/>
      <w:r>
        <w:t>еңбек</w:t>
      </w:r>
      <w:proofErr w:type="spellEnd"/>
      <w:r>
        <w:t xml:space="preserve"> </w:t>
      </w:r>
      <w:proofErr w:type="spellStart"/>
      <w:r>
        <w:t>құралдары</w:t>
      </w:r>
      <w:proofErr w:type="spellEnd"/>
      <w:r>
        <w:t xml:space="preserve"> мен </w:t>
      </w:r>
      <w:proofErr w:type="spellStart"/>
      <w:r>
        <w:t>өзге</w:t>
      </w:r>
      <w:proofErr w:type="spellEnd"/>
      <w:r>
        <w:t xml:space="preserve"> де </w:t>
      </w:r>
      <w:proofErr w:type="spellStart"/>
      <w:r>
        <w:t>артефактілердің</w:t>
      </w:r>
      <w:proofErr w:type="spellEnd"/>
      <w:r>
        <w:t xml:space="preserve"> </w:t>
      </w:r>
      <w:proofErr w:type="spellStart"/>
      <w:r>
        <w:t>бетінде</w:t>
      </w:r>
      <w:proofErr w:type="spellEnd"/>
      <w:r>
        <w:t xml:space="preserve"> </w:t>
      </w:r>
      <w:proofErr w:type="spellStart"/>
      <w:r>
        <w:t>сақталған</w:t>
      </w:r>
      <w:proofErr w:type="spellEnd"/>
      <w:r>
        <w:t xml:space="preserve"> </w:t>
      </w:r>
      <w:proofErr w:type="spellStart"/>
      <w:r>
        <w:t>пайдалану</w:t>
      </w:r>
      <w:proofErr w:type="spellEnd"/>
      <w:r>
        <w:t xml:space="preserve"> </w:t>
      </w:r>
      <w:proofErr w:type="spellStart"/>
      <w:r>
        <w:t>іздерін</w:t>
      </w:r>
      <w:proofErr w:type="spellEnd"/>
      <w:r>
        <w:t xml:space="preserve"> </w:t>
      </w:r>
      <w:proofErr w:type="spellStart"/>
      <w:r>
        <w:t>зерттеуге</w:t>
      </w:r>
      <w:proofErr w:type="spellEnd"/>
      <w:r>
        <w:t xml:space="preserve"> </w:t>
      </w:r>
      <w:proofErr w:type="spellStart"/>
      <w:r>
        <w:t>бағытталған</w:t>
      </w:r>
      <w:proofErr w:type="spellEnd"/>
      <w:r>
        <w:t xml:space="preserve">. </w:t>
      </w:r>
      <w:proofErr w:type="spellStart"/>
      <w:r>
        <w:t>Бұл</w:t>
      </w:r>
      <w:proofErr w:type="spellEnd"/>
      <w:r>
        <w:t xml:space="preserve"> </w:t>
      </w:r>
      <w:proofErr w:type="spellStart"/>
      <w:proofErr w:type="gramStart"/>
      <w:r>
        <w:t>п</w:t>
      </w:r>
      <w:proofErr w:type="gramEnd"/>
      <w:r>
        <w:t>әннің</w:t>
      </w:r>
      <w:proofErr w:type="spellEnd"/>
      <w:r>
        <w:t xml:space="preserve"> </w:t>
      </w:r>
      <w:proofErr w:type="spellStart"/>
      <w:r>
        <w:t>көмегімен</w:t>
      </w:r>
      <w:proofErr w:type="spellEnd"/>
      <w:r>
        <w:t xml:space="preserve"> </w:t>
      </w:r>
      <w:proofErr w:type="spellStart"/>
      <w:r>
        <w:t>бұйымның</w:t>
      </w:r>
      <w:proofErr w:type="spellEnd"/>
      <w:r>
        <w:t xml:space="preserve"> </w:t>
      </w:r>
      <w:proofErr w:type="spellStart"/>
      <w:r>
        <w:rPr>
          <w:rStyle w:val="a8"/>
        </w:rPr>
        <w:t>қызметін</w:t>
      </w:r>
      <w:proofErr w:type="spellEnd"/>
      <w:r>
        <w:rPr>
          <w:rStyle w:val="a8"/>
        </w:rPr>
        <w:t xml:space="preserve"> </w:t>
      </w:r>
      <w:proofErr w:type="spellStart"/>
      <w:r>
        <w:rPr>
          <w:rStyle w:val="a8"/>
        </w:rPr>
        <w:t>анықтауға</w:t>
      </w:r>
      <w:proofErr w:type="spellEnd"/>
      <w:r>
        <w:t xml:space="preserve">, </w:t>
      </w:r>
      <w:proofErr w:type="spellStart"/>
      <w:r>
        <w:rPr>
          <w:rStyle w:val="a8"/>
        </w:rPr>
        <w:t>жасалу</w:t>
      </w:r>
      <w:proofErr w:type="spellEnd"/>
      <w:r>
        <w:rPr>
          <w:rStyle w:val="a8"/>
        </w:rPr>
        <w:t xml:space="preserve"> </w:t>
      </w:r>
      <w:proofErr w:type="spellStart"/>
      <w:r>
        <w:rPr>
          <w:rStyle w:val="a8"/>
        </w:rPr>
        <w:t>технологиясын</w:t>
      </w:r>
      <w:proofErr w:type="spellEnd"/>
      <w:r>
        <w:rPr>
          <w:rStyle w:val="a8"/>
        </w:rPr>
        <w:t xml:space="preserve"> </w:t>
      </w:r>
      <w:proofErr w:type="spellStart"/>
      <w:r>
        <w:rPr>
          <w:rStyle w:val="a8"/>
        </w:rPr>
        <w:t>реконструкциялауға</w:t>
      </w:r>
      <w:proofErr w:type="spellEnd"/>
      <w:r>
        <w:t xml:space="preserve"> </w:t>
      </w:r>
      <w:proofErr w:type="spellStart"/>
      <w:r>
        <w:t>және</w:t>
      </w:r>
      <w:proofErr w:type="spellEnd"/>
      <w:r>
        <w:t xml:space="preserve"> </w:t>
      </w:r>
      <w:proofErr w:type="spellStart"/>
      <w:r>
        <w:rPr>
          <w:rStyle w:val="a8"/>
        </w:rPr>
        <w:t>артефактінің</w:t>
      </w:r>
      <w:proofErr w:type="spellEnd"/>
      <w:r>
        <w:rPr>
          <w:rStyle w:val="a8"/>
        </w:rPr>
        <w:t xml:space="preserve"> </w:t>
      </w:r>
      <w:proofErr w:type="spellStart"/>
      <w:r>
        <w:rPr>
          <w:rStyle w:val="a8"/>
        </w:rPr>
        <w:t>көне</w:t>
      </w:r>
      <w:proofErr w:type="spellEnd"/>
      <w:r>
        <w:rPr>
          <w:rStyle w:val="a8"/>
        </w:rPr>
        <w:t xml:space="preserve"> </w:t>
      </w:r>
      <w:proofErr w:type="spellStart"/>
      <w:r>
        <w:rPr>
          <w:rStyle w:val="a8"/>
        </w:rPr>
        <w:t>қоғамдардың</w:t>
      </w:r>
      <w:proofErr w:type="spellEnd"/>
      <w:r>
        <w:rPr>
          <w:rStyle w:val="a8"/>
        </w:rPr>
        <w:t xml:space="preserve"> </w:t>
      </w:r>
      <w:proofErr w:type="spellStart"/>
      <w:r>
        <w:rPr>
          <w:rStyle w:val="a8"/>
        </w:rPr>
        <w:t>шаруашылық</w:t>
      </w:r>
      <w:proofErr w:type="spellEnd"/>
      <w:r>
        <w:rPr>
          <w:rStyle w:val="a8"/>
        </w:rPr>
        <w:t xml:space="preserve"> </w:t>
      </w:r>
      <w:proofErr w:type="spellStart"/>
      <w:r>
        <w:rPr>
          <w:rStyle w:val="a8"/>
        </w:rPr>
        <w:t>қызметіндегі</w:t>
      </w:r>
      <w:proofErr w:type="spellEnd"/>
      <w:r>
        <w:rPr>
          <w:rStyle w:val="a8"/>
        </w:rPr>
        <w:t xml:space="preserve"> </w:t>
      </w:r>
      <w:proofErr w:type="spellStart"/>
      <w:r>
        <w:rPr>
          <w:rStyle w:val="a8"/>
        </w:rPr>
        <w:t>рөлін</w:t>
      </w:r>
      <w:proofErr w:type="spellEnd"/>
      <w:r>
        <w:rPr>
          <w:rStyle w:val="a8"/>
        </w:rPr>
        <w:t xml:space="preserve"> </w:t>
      </w:r>
      <w:proofErr w:type="spellStart"/>
      <w:r>
        <w:rPr>
          <w:rStyle w:val="a8"/>
        </w:rPr>
        <w:t>айқындауға</w:t>
      </w:r>
      <w:proofErr w:type="spellEnd"/>
      <w:r>
        <w:t xml:space="preserve"> </w:t>
      </w:r>
      <w:proofErr w:type="spellStart"/>
      <w:r>
        <w:t>болады</w:t>
      </w:r>
      <w:proofErr w:type="spellEnd"/>
      <w:r>
        <w:t>.</w:t>
      </w:r>
    </w:p>
    <w:p w14:paraId="437E3F96" w14:textId="77777777" w:rsidR="00C66A63" w:rsidRDefault="00C66A63" w:rsidP="00C66A63">
      <w:pPr>
        <w:pStyle w:val="a7"/>
      </w:pPr>
      <w:proofErr w:type="spellStart"/>
      <w:r>
        <w:t>Трасологиялық</w:t>
      </w:r>
      <w:proofErr w:type="spellEnd"/>
      <w:r>
        <w:t xml:space="preserve"> </w:t>
      </w:r>
      <w:proofErr w:type="spellStart"/>
      <w:r>
        <w:t>сараптама</w:t>
      </w:r>
      <w:proofErr w:type="spellEnd"/>
      <w:r>
        <w:t xml:space="preserve"> — </w:t>
      </w:r>
      <w:proofErr w:type="spellStart"/>
      <w:r>
        <w:t>артефактілерді</w:t>
      </w:r>
      <w:proofErr w:type="spellEnd"/>
      <w:r>
        <w:t xml:space="preserve"> </w:t>
      </w:r>
      <w:proofErr w:type="spellStart"/>
      <w:r>
        <w:t>пайдалану</w:t>
      </w:r>
      <w:proofErr w:type="spellEnd"/>
      <w:r>
        <w:t xml:space="preserve"> </w:t>
      </w:r>
      <w:proofErr w:type="spellStart"/>
      <w:r>
        <w:t>барысында</w:t>
      </w:r>
      <w:proofErr w:type="spellEnd"/>
      <w:r>
        <w:t xml:space="preserve"> </w:t>
      </w:r>
      <w:proofErr w:type="spellStart"/>
      <w:r>
        <w:t>қалыптасқан</w:t>
      </w:r>
      <w:proofErr w:type="spellEnd"/>
      <w:r>
        <w:t xml:space="preserve"> </w:t>
      </w:r>
      <w:proofErr w:type="spellStart"/>
      <w:r>
        <w:rPr>
          <w:rStyle w:val="a8"/>
        </w:rPr>
        <w:t>тозу</w:t>
      </w:r>
      <w:proofErr w:type="spellEnd"/>
      <w:r>
        <w:rPr>
          <w:rStyle w:val="a8"/>
        </w:rPr>
        <w:t xml:space="preserve"> </w:t>
      </w:r>
      <w:proofErr w:type="spellStart"/>
      <w:r>
        <w:rPr>
          <w:rStyle w:val="a8"/>
        </w:rPr>
        <w:t>іздерін</w:t>
      </w:r>
      <w:proofErr w:type="spellEnd"/>
      <w:r>
        <w:rPr>
          <w:rStyle w:val="a8"/>
        </w:rPr>
        <w:t xml:space="preserve">, </w:t>
      </w:r>
      <w:proofErr w:type="spellStart"/>
      <w:r>
        <w:rPr>
          <w:rStyle w:val="a8"/>
        </w:rPr>
        <w:t>зақымдануларды</w:t>
      </w:r>
      <w:proofErr w:type="spellEnd"/>
      <w:r>
        <w:rPr>
          <w:rStyle w:val="a8"/>
        </w:rPr>
        <w:t xml:space="preserve"> </w:t>
      </w:r>
      <w:proofErr w:type="spellStart"/>
      <w:r>
        <w:rPr>
          <w:rStyle w:val="a8"/>
        </w:rPr>
        <w:t>және</w:t>
      </w:r>
      <w:proofErr w:type="spellEnd"/>
      <w:r>
        <w:rPr>
          <w:rStyle w:val="a8"/>
        </w:rPr>
        <w:t xml:space="preserve"> </w:t>
      </w:r>
      <w:proofErr w:type="spellStart"/>
      <w:r>
        <w:rPr>
          <w:rStyle w:val="a8"/>
        </w:rPr>
        <w:t>беткі</w:t>
      </w:r>
      <w:proofErr w:type="spellEnd"/>
      <w:r>
        <w:rPr>
          <w:rStyle w:val="a8"/>
        </w:rPr>
        <w:t xml:space="preserve"> </w:t>
      </w:r>
      <w:proofErr w:type="spellStart"/>
      <w:r>
        <w:rPr>
          <w:rStyle w:val="a8"/>
        </w:rPr>
        <w:t>қабаттағы</w:t>
      </w:r>
      <w:proofErr w:type="spellEnd"/>
      <w:r>
        <w:rPr>
          <w:rStyle w:val="a8"/>
        </w:rPr>
        <w:t xml:space="preserve"> </w:t>
      </w:r>
      <w:proofErr w:type="spellStart"/>
      <w:r>
        <w:rPr>
          <w:rStyle w:val="a8"/>
        </w:rPr>
        <w:t>өзгерістерді</w:t>
      </w:r>
      <w:proofErr w:type="spellEnd"/>
      <w:r>
        <w:t xml:space="preserve"> </w:t>
      </w:r>
      <w:proofErr w:type="spellStart"/>
      <w:r>
        <w:t>зерттеу</w:t>
      </w:r>
      <w:proofErr w:type="spellEnd"/>
      <w:r>
        <w:t xml:space="preserve">. </w:t>
      </w:r>
      <w:proofErr w:type="spellStart"/>
      <w:r>
        <w:t>Сараптаманың</w:t>
      </w:r>
      <w:proofErr w:type="spellEnd"/>
      <w:r>
        <w:t xml:space="preserve"> </w:t>
      </w:r>
      <w:proofErr w:type="spellStart"/>
      <w:r>
        <w:t>нысаны</w:t>
      </w:r>
      <w:proofErr w:type="spellEnd"/>
      <w:r>
        <w:t xml:space="preserve"> — технология, функция </w:t>
      </w:r>
      <w:proofErr w:type="spellStart"/>
      <w:r>
        <w:t>және</w:t>
      </w:r>
      <w:proofErr w:type="spellEnd"/>
      <w:r>
        <w:t xml:space="preserve"> </w:t>
      </w:r>
      <w:proofErr w:type="spellStart"/>
      <w:r>
        <w:t>көне</w:t>
      </w:r>
      <w:proofErr w:type="spellEnd"/>
      <w:r>
        <w:t xml:space="preserve"> </w:t>
      </w:r>
      <w:proofErr w:type="spellStart"/>
      <w:r>
        <w:t>заттардың</w:t>
      </w:r>
      <w:proofErr w:type="spellEnd"/>
      <w:r>
        <w:t xml:space="preserve"> </w:t>
      </w:r>
      <w:proofErr w:type="spellStart"/>
      <w:r>
        <w:t>мәдени</w:t>
      </w:r>
      <w:proofErr w:type="spellEnd"/>
      <w:r>
        <w:t xml:space="preserve"> </w:t>
      </w:r>
      <w:proofErr w:type="spellStart"/>
      <w:r>
        <w:t>ерекшеліктері</w:t>
      </w:r>
      <w:proofErr w:type="spellEnd"/>
      <w:r>
        <w:t xml:space="preserve"> </w:t>
      </w:r>
      <w:proofErr w:type="spellStart"/>
      <w:proofErr w:type="gramStart"/>
      <w:r>
        <w:t>туралы</w:t>
      </w:r>
      <w:proofErr w:type="spellEnd"/>
      <w:proofErr w:type="gramEnd"/>
      <w:r>
        <w:t xml:space="preserve"> </w:t>
      </w:r>
      <w:proofErr w:type="spellStart"/>
      <w:r>
        <w:t>ақпарат</w:t>
      </w:r>
      <w:proofErr w:type="spellEnd"/>
      <w:r>
        <w:t xml:space="preserve"> </w:t>
      </w:r>
      <w:proofErr w:type="spellStart"/>
      <w:r>
        <w:t>көзі</w:t>
      </w:r>
      <w:proofErr w:type="spellEnd"/>
      <w:r>
        <w:t xml:space="preserve"> </w:t>
      </w:r>
      <w:proofErr w:type="spellStart"/>
      <w:r>
        <w:t>болып</w:t>
      </w:r>
      <w:proofErr w:type="spellEnd"/>
      <w:r>
        <w:t xml:space="preserve"> </w:t>
      </w:r>
      <w:proofErr w:type="spellStart"/>
      <w:r>
        <w:t>табылатын</w:t>
      </w:r>
      <w:proofErr w:type="spellEnd"/>
      <w:r>
        <w:t xml:space="preserve"> </w:t>
      </w:r>
      <w:proofErr w:type="spellStart"/>
      <w:r>
        <w:rPr>
          <w:rStyle w:val="a8"/>
        </w:rPr>
        <w:t>іздердің</w:t>
      </w:r>
      <w:proofErr w:type="spellEnd"/>
      <w:r>
        <w:rPr>
          <w:rStyle w:val="a8"/>
        </w:rPr>
        <w:t xml:space="preserve"> </w:t>
      </w:r>
      <w:proofErr w:type="spellStart"/>
      <w:r>
        <w:rPr>
          <w:rStyle w:val="a8"/>
        </w:rPr>
        <w:t>өзі</w:t>
      </w:r>
      <w:proofErr w:type="spellEnd"/>
      <w:r>
        <w:t>.</w:t>
      </w:r>
    </w:p>
    <w:p w14:paraId="5D5A2B91" w14:textId="77777777" w:rsidR="00C66A63" w:rsidRDefault="00C66A63" w:rsidP="00C66A63">
      <w:pPr>
        <w:pStyle w:val="a7"/>
      </w:pPr>
      <w:proofErr w:type="spellStart"/>
      <w:r>
        <w:rPr>
          <w:rStyle w:val="a8"/>
        </w:rPr>
        <w:t>Трасологиялық</w:t>
      </w:r>
      <w:proofErr w:type="spellEnd"/>
      <w:r>
        <w:rPr>
          <w:rStyle w:val="a8"/>
        </w:rPr>
        <w:t xml:space="preserve"> </w:t>
      </w:r>
      <w:proofErr w:type="spellStart"/>
      <w:r>
        <w:rPr>
          <w:rStyle w:val="a8"/>
        </w:rPr>
        <w:t>сараптаманың</w:t>
      </w:r>
      <w:proofErr w:type="spellEnd"/>
      <w:r>
        <w:rPr>
          <w:rStyle w:val="a8"/>
        </w:rPr>
        <w:t xml:space="preserve"> </w:t>
      </w:r>
      <w:proofErr w:type="spellStart"/>
      <w:r>
        <w:rPr>
          <w:rStyle w:val="a8"/>
        </w:rPr>
        <w:t>әдіснамасы</w:t>
      </w:r>
      <w:proofErr w:type="spellEnd"/>
      <w:r>
        <w:t xml:space="preserve"> </w:t>
      </w:r>
      <w:proofErr w:type="spellStart"/>
      <w:r>
        <w:t>бірнеше</w:t>
      </w:r>
      <w:proofErr w:type="spellEnd"/>
      <w:r>
        <w:t xml:space="preserve"> </w:t>
      </w:r>
      <w:proofErr w:type="spellStart"/>
      <w:r>
        <w:t>негізгі</w:t>
      </w:r>
      <w:proofErr w:type="spellEnd"/>
      <w:r>
        <w:t xml:space="preserve"> </w:t>
      </w:r>
      <w:proofErr w:type="spellStart"/>
      <w:r>
        <w:t>қағидаттарға</w:t>
      </w:r>
      <w:proofErr w:type="spellEnd"/>
      <w:r>
        <w:t xml:space="preserve"> </w:t>
      </w:r>
      <w:proofErr w:type="spellStart"/>
      <w:r>
        <w:t>негізделеді</w:t>
      </w:r>
      <w:proofErr w:type="spellEnd"/>
      <w:r>
        <w:t xml:space="preserve">. </w:t>
      </w:r>
      <w:proofErr w:type="spellStart"/>
      <w:r>
        <w:t>Талдау</w:t>
      </w:r>
      <w:proofErr w:type="spellEnd"/>
      <w:r>
        <w:t xml:space="preserve"> </w:t>
      </w:r>
      <w:proofErr w:type="spellStart"/>
      <w:r>
        <w:t>ғылыми</w:t>
      </w:r>
      <w:proofErr w:type="spellEnd"/>
      <w:r>
        <w:t xml:space="preserve"> </w:t>
      </w:r>
      <w:proofErr w:type="spellStart"/>
      <w:r>
        <w:t>тұ</w:t>
      </w:r>
      <w:proofErr w:type="gramStart"/>
      <w:r>
        <w:t>р</w:t>
      </w:r>
      <w:proofErr w:type="gramEnd"/>
      <w:r>
        <w:t>ғыдан</w:t>
      </w:r>
      <w:proofErr w:type="spellEnd"/>
      <w:r>
        <w:t xml:space="preserve"> </w:t>
      </w:r>
      <w:proofErr w:type="spellStart"/>
      <w:r>
        <w:t>негізделген</w:t>
      </w:r>
      <w:proofErr w:type="spellEnd"/>
      <w:r>
        <w:t xml:space="preserve"> </w:t>
      </w:r>
      <w:proofErr w:type="spellStart"/>
      <w:r>
        <w:t>бақылау</w:t>
      </w:r>
      <w:proofErr w:type="spellEnd"/>
      <w:r>
        <w:t xml:space="preserve">, </w:t>
      </w:r>
      <w:proofErr w:type="spellStart"/>
      <w:r>
        <w:t>тіркеу</w:t>
      </w:r>
      <w:proofErr w:type="spellEnd"/>
      <w:r>
        <w:t xml:space="preserve"> </w:t>
      </w:r>
      <w:proofErr w:type="spellStart"/>
      <w:r>
        <w:t>және</w:t>
      </w:r>
      <w:proofErr w:type="spellEnd"/>
      <w:r>
        <w:t xml:space="preserve"> </w:t>
      </w:r>
      <w:proofErr w:type="spellStart"/>
      <w:r>
        <w:t>іздерді</w:t>
      </w:r>
      <w:proofErr w:type="spellEnd"/>
      <w:r>
        <w:t xml:space="preserve"> </w:t>
      </w:r>
      <w:proofErr w:type="spellStart"/>
      <w:r>
        <w:t>интерпретациялау</w:t>
      </w:r>
      <w:proofErr w:type="spellEnd"/>
      <w:r>
        <w:t xml:space="preserve"> </w:t>
      </w:r>
      <w:proofErr w:type="spellStart"/>
      <w:r>
        <w:t>әдістерін</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жүргізіледі</w:t>
      </w:r>
      <w:proofErr w:type="spellEnd"/>
      <w:r>
        <w:t xml:space="preserve">. </w:t>
      </w:r>
      <w:proofErr w:type="spellStart"/>
      <w:r>
        <w:t>Зерттеуде</w:t>
      </w:r>
      <w:proofErr w:type="spellEnd"/>
      <w:r>
        <w:t xml:space="preserve"> </w:t>
      </w:r>
      <w:proofErr w:type="spellStart"/>
      <w:r>
        <w:t>макроскопиялық</w:t>
      </w:r>
      <w:proofErr w:type="spellEnd"/>
      <w:r>
        <w:t xml:space="preserve"> </w:t>
      </w:r>
      <w:proofErr w:type="spellStart"/>
      <w:r>
        <w:t>және</w:t>
      </w:r>
      <w:proofErr w:type="spellEnd"/>
      <w:r>
        <w:t xml:space="preserve"> </w:t>
      </w:r>
      <w:proofErr w:type="spellStart"/>
      <w:r>
        <w:t>микроскопиялық</w:t>
      </w:r>
      <w:proofErr w:type="spellEnd"/>
      <w:r>
        <w:t xml:space="preserve"> </w:t>
      </w:r>
      <w:proofErr w:type="spellStart"/>
      <w:r>
        <w:t>талдау</w:t>
      </w:r>
      <w:proofErr w:type="spellEnd"/>
      <w:r>
        <w:t xml:space="preserve">, </w:t>
      </w:r>
      <w:proofErr w:type="spellStart"/>
      <w:r>
        <w:t>эксперименттік</w:t>
      </w:r>
      <w:proofErr w:type="spellEnd"/>
      <w:r>
        <w:t xml:space="preserve"> трасология </w:t>
      </w:r>
      <w:proofErr w:type="spellStart"/>
      <w:r>
        <w:t>және</w:t>
      </w:r>
      <w:proofErr w:type="spellEnd"/>
      <w:r>
        <w:t xml:space="preserve"> </w:t>
      </w:r>
      <w:proofErr w:type="spellStart"/>
      <w:r>
        <w:t>салыстырмалы</w:t>
      </w:r>
      <w:proofErr w:type="spellEnd"/>
      <w:r>
        <w:t xml:space="preserve"> </w:t>
      </w:r>
      <w:proofErr w:type="spellStart"/>
      <w:r>
        <w:t>әдістер</w:t>
      </w:r>
      <w:proofErr w:type="spellEnd"/>
      <w:r>
        <w:t xml:space="preserve"> </w:t>
      </w:r>
      <w:proofErr w:type="spellStart"/>
      <w:r>
        <w:t>кешенді</w:t>
      </w:r>
      <w:proofErr w:type="spellEnd"/>
      <w:r>
        <w:t xml:space="preserve"> </w:t>
      </w:r>
      <w:proofErr w:type="spellStart"/>
      <w:r>
        <w:t>түрде</w:t>
      </w:r>
      <w:proofErr w:type="spellEnd"/>
      <w:r>
        <w:t xml:space="preserve"> </w:t>
      </w:r>
      <w:proofErr w:type="spellStart"/>
      <w:r>
        <w:t>пайдаланылады</w:t>
      </w:r>
      <w:proofErr w:type="spellEnd"/>
      <w:r>
        <w:t xml:space="preserve">. Артефакт </w:t>
      </w:r>
      <w:proofErr w:type="spellStart"/>
      <w:r>
        <w:t>оқшау</w:t>
      </w:r>
      <w:proofErr w:type="spellEnd"/>
      <w:r>
        <w:t xml:space="preserve"> </w:t>
      </w:r>
      <w:proofErr w:type="spellStart"/>
      <w:r>
        <w:t>күйде</w:t>
      </w:r>
      <w:proofErr w:type="spellEnd"/>
      <w:r>
        <w:t xml:space="preserve"> </w:t>
      </w:r>
      <w:proofErr w:type="spellStart"/>
      <w:r>
        <w:t>емес</w:t>
      </w:r>
      <w:proofErr w:type="spellEnd"/>
      <w:r>
        <w:t xml:space="preserve">, </w:t>
      </w:r>
      <w:proofErr w:type="spellStart"/>
      <w:r>
        <w:rPr>
          <w:rStyle w:val="a8"/>
        </w:rPr>
        <w:t>мәдени</w:t>
      </w:r>
      <w:proofErr w:type="spellEnd"/>
      <w:r>
        <w:rPr>
          <w:rStyle w:val="a8"/>
        </w:rPr>
        <w:t xml:space="preserve"> </w:t>
      </w:r>
      <w:proofErr w:type="spellStart"/>
      <w:r>
        <w:rPr>
          <w:rStyle w:val="a8"/>
        </w:rPr>
        <w:t>контекстімен</w:t>
      </w:r>
      <w:proofErr w:type="spellEnd"/>
      <w:r>
        <w:t xml:space="preserve"> — </w:t>
      </w:r>
      <w:proofErr w:type="spellStart"/>
      <w:r>
        <w:t>стратиграфиясымен</w:t>
      </w:r>
      <w:proofErr w:type="spellEnd"/>
      <w:r>
        <w:t xml:space="preserve">, </w:t>
      </w:r>
      <w:proofErr w:type="spellStart"/>
      <w:r>
        <w:t>ілеспе</w:t>
      </w:r>
      <w:proofErr w:type="spellEnd"/>
      <w:r>
        <w:t xml:space="preserve"> </w:t>
      </w:r>
      <w:proofErr w:type="spellStart"/>
      <w:r>
        <w:t>олжаларымен</w:t>
      </w:r>
      <w:proofErr w:type="spellEnd"/>
      <w:r>
        <w:t xml:space="preserve">, </w:t>
      </w:r>
      <w:proofErr w:type="spellStart"/>
      <w:r>
        <w:t>шаруашылық</w:t>
      </w:r>
      <w:proofErr w:type="spellEnd"/>
      <w:r>
        <w:t xml:space="preserve"> </w:t>
      </w:r>
      <w:proofErr w:type="spellStart"/>
      <w:r>
        <w:t>кешендерімен</w:t>
      </w:r>
      <w:proofErr w:type="spellEnd"/>
      <w:r>
        <w:t xml:space="preserve"> </w:t>
      </w:r>
      <w:proofErr w:type="spellStart"/>
      <w:r>
        <w:t>байланыста</w:t>
      </w:r>
      <w:proofErr w:type="spellEnd"/>
      <w:r>
        <w:t xml:space="preserve"> </w:t>
      </w:r>
      <w:proofErr w:type="spellStart"/>
      <w:r>
        <w:t>қарастырылады</w:t>
      </w:r>
      <w:proofErr w:type="spellEnd"/>
      <w:r>
        <w:t xml:space="preserve">. </w:t>
      </w:r>
      <w:proofErr w:type="spellStart"/>
      <w:r>
        <w:t>Маңызды</w:t>
      </w:r>
      <w:proofErr w:type="spellEnd"/>
      <w:r>
        <w:t xml:space="preserve"> </w:t>
      </w:r>
      <w:proofErr w:type="spellStart"/>
      <w:r>
        <w:t>элементтердің</w:t>
      </w:r>
      <w:proofErr w:type="spellEnd"/>
      <w:r>
        <w:t xml:space="preserve"> </w:t>
      </w:r>
      <w:proofErr w:type="spellStart"/>
      <w:r>
        <w:t>бі</w:t>
      </w:r>
      <w:proofErr w:type="gramStart"/>
      <w:r>
        <w:t>р</w:t>
      </w:r>
      <w:proofErr w:type="gramEnd"/>
      <w:r>
        <w:t>і</w:t>
      </w:r>
      <w:proofErr w:type="spellEnd"/>
      <w:r>
        <w:t xml:space="preserve"> — </w:t>
      </w:r>
      <w:proofErr w:type="spellStart"/>
      <w:r>
        <w:rPr>
          <w:rStyle w:val="a8"/>
        </w:rPr>
        <w:t>көне</w:t>
      </w:r>
      <w:proofErr w:type="spellEnd"/>
      <w:r>
        <w:rPr>
          <w:rStyle w:val="a8"/>
        </w:rPr>
        <w:t xml:space="preserve"> </w:t>
      </w:r>
      <w:proofErr w:type="spellStart"/>
      <w:r>
        <w:rPr>
          <w:rStyle w:val="a8"/>
        </w:rPr>
        <w:t>технологияларды</w:t>
      </w:r>
      <w:proofErr w:type="spellEnd"/>
      <w:r>
        <w:rPr>
          <w:rStyle w:val="a8"/>
        </w:rPr>
        <w:t xml:space="preserve"> </w:t>
      </w:r>
      <w:proofErr w:type="spellStart"/>
      <w:r>
        <w:rPr>
          <w:rStyle w:val="a8"/>
        </w:rPr>
        <w:t>қайта</w:t>
      </w:r>
      <w:proofErr w:type="spellEnd"/>
      <w:r>
        <w:rPr>
          <w:rStyle w:val="a8"/>
        </w:rPr>
        <w:t xml:space="preserve"> </w:t>
      </w:r>
      <w:proofErr w:type="spellStart"/>
      <w:r>
        <w:rPr>
          <w:rStyle w:val="a8"/>
        </w:rPr>
        <w:t>жаңғырту</w:t>
      </w:r>
      <w:proofErr w:type="spellEnd"/>
      <w:r>
        <w:t xml:space="preserve">. </w:t>
      </w:r>
      <w:proofErr w:type="spellStart"/>
      <w:r>
        <w:t>Эксперименттік</w:t>
      </w:r>
      <w:proofErr w:type="spellEnd"/>
      <w:r>
        <w:t xml:space="preserve"> </w:t>
      </w:r>
      <w:proofErr w:type="spellStart"/>
      <w:r>
        <w:t>жолмен</w:t>
      </w:r>
      <w:proofErr w:type="spellEnd"/>
      <w:r>
        <w:t xml:space="preserve"> </w:t>
      </w:r>
      <w:proofErr w:type="spellStart"/>
      <w:r>
        <w:t>алынған</w:t>
      </w:r>
      <w:proofErr w:type="spellEnd"/>
      <w:r>
        <w:t xml:space="preserve"> </w:t>
      </w:r>
      <w:proofErr w:type="spellStart"/>
      <w:r>
        <w:t>іздерді</w:t>
      </w:r>
      <w:proofErr w:type="spellEnd"/>
      <w:r>
        <w:t xml:space="preserve"> </w:t>
      </w:r>
      <w:proofErr w:type="spellStart"/>
      <w:r>
        <w:t>археологиялық</w:t>
      </w:r>
      <w:proofErr w:type="spellEnd"/>
      <w:r>
        <w:t xml:space="preserve"> </w:t>
      </w:r>
      <w:proofErr w:type="spellStart"/>
      <w:r>
        <w:t>материалдармен</w:t>
      </w:r>
      <w:proofErr w:type="spellEnd"/>
      <w:r>
        <w:t xml:space="preserve"> </w:t>
      </w:r>
      <w:proofErr w:type="spellStart"/>
      <w:r>
        <w:t>салыстыру</w:t>
      </w:r>
      <w:proofErr w:type="spellEnd"/>
      <w:r>
        <w:t xml:space="preserve"> </w:t>
      </w:r>
      <w:proofErr w:type="spellStart"/>
      <w:r>
        <w:t>еңбек</w:t>
      </w:r>
      <w:proofErr w:type="spellEnd"/>
      <w:r>
        <w:t xml:space="preserve"> </w:t>
      </w:r>
      <w:proofErr w:type="spellStart"/>
      <w:r>
        <w:t>құралдарының</w:t>
      </w:r>
      <w:proofErr w:type="spellEnd"/>
      <w:r>
        <w:t xml:space="preserve"> </w:t>
      </w:r>
      <w:proofErr w:type="spellStart"/>
      <w:r>
        <w:t>функционалдық</w:t>
      </w:r>
      <w:proofErr w:type="spellEnd"/>
      <w:r>
        <w:t xml:space="preserve"> </w:t>
      </w:r>
      <w:proofErr w:type="spellStart"/>
      <w:r>
        <w:t>арналуын</w:t>
      </w:r>
      <w:proofErr w:type="spellEnd"/>
      <w:r>
        <w:t xml:space="preserve"> </w:t>
      </w:r>
      <w:proofErr w:type="spellStart"/>
      <w:r>
        <w:t>нақ</w:t>
      </w:r>
      <w:proofErr w:type="gramStart"/>
      <w:r>
        <w:t>тылау</w:t>
      </w:r>
      <w:proofErr w:type="gramEnd"/>
      <w:r>
        <w:t>ға</w:t>
      </w:r>
      <w:proofErr w:type="spellEnd"/>
      <w:r>
        <w:t xml:space="preserve"> </w:t>
      </w:r>
      <w:proofErr w:type="spellStart"/>
      <w:r>
        <w:t>мүмкіндік</w:t>
      </w:r>
      <w:proofErr w:type="spellEnd"/>
      <w:r>
        <w:t xml:space="preserve"> </w:t>
      </w:r>
      <w:proofErr w:type="spellStart"/>
      <w:r>
        <w:t>береді</w:t>
      </w:r>
      <w:proofErr w:type="spellEnd"/>
      <w:r>
        <w:t>.</w:t>
      </w:r>
    </w:p>
    <w:p w14:paraId="67463DDA" w14:textId="77777777" w:rsidR="00C66A63" w:rsidRDefault="00C66A63" w:rsidP="00C66A63">
      <w:pPr>
        <w:pStyle w:val="a7"/>
      </w:pPr>
      <w:proofErr w:type="spellStart"/>
      <w:r>
        <w:rPr>
          <w:rStyle w:val="a8"/>
        </w:rPr>
        <w:t>Трасологиялық</w:t>
      </w:r>
      <w:proofErr w:type="spellEnd"/>
      <w:r>
        <w:rPr>
          <w:rStyle w:val="a8"/>
        </w:rPr>
        <w:t xml:space="preserve"> </w:t>
      </w:r>
      <w:proofErr w:type="spellStart"/>
      <w:r>
        <w:rPr>
          <w:rStyle w:val="a8"/>
        </w:rPr>
        <w:t>зерттеулер</w:t>
      </w:r>
      <w:proofErr w:type="spellEnd"/>
      <w:r>
        <w:rPr>
          <w:rStyle w:val="a8"/>
        </w:rPr>
        <w:t xml:space="preserve"> </w:t>
      </w:r>
      <w:proofErr w:type="spellStart"/>
      <w:r>
        <w:rPr>
          <w:rStyle w:val="a8"/>
        </w:rPr>
        <w:t>барысында</w:t>
      </w:r>
      <w:proofErr w:type="spellEnd"/>
      <w:r>
        <w:rPr>
          <w:rStyle w:val="a8"/>
        </w:rPr>
        <w:t xml:space="preserve"> </w:t>
      </w:r>
      <w:proofErr w:type="spellStart"/>
      <w:r>
        <w:rPr>
          <w:rStyle w:val="a8"/>
        </w:rPr>
        <w:t>қолданылатын</w:t>
      </w:r>
      <w:proofErr w:type="spellEnd"/>
      <w:r>
        <w:rPr>
          <w:rStyle w:val="a8"/>
        </w:rPr>
        <w:t xml:space="preserve"> </w:t>
      </w:r>
      <w:proofErr w:type="spellStart"/>
      <w:r>
        <w:rPr>
          <w:rStyle w:val="a8"/>
        </w:rPr>
        <w:t>әдістер</w:t>
      </w:r>
      <w:proofErr w:type="spellEnd"/>
      <w:r>
        <w:rPr>
          <w:rStyle w:val="a8"/>
        </w:rPr>
        <w:t>:</w:t>
      </w:r>
    </w:p>
    <w:p w14:paraId="0CBFCEC8" w14:textId="77777777" w:rsidR="00C66A63" w:rsidRDefault="00C66A63" w:rsidP="00C66A63">
      <w:pPr>
        <w:pStyle w:val="a7"/>
        <w:numPr>
          <w:ilvl w:val="0"/>
          <w:numId w:val="7"/>
        </w:numPr>
      </w:pPr>
      <w:proofErr w:type="spellStart"/>
      <w:r>
        <w:t>бұйым</w:t>
      </w:r>
      <w:proofErr w:type="spellEnd"/>
      <w:r>
        <w:t xml:space="preserve"> </w:t>
      </w:r>
      <w:proofErr w:type="spellStart"/>
      <w:proofErr w:type="gramStart"/>
      <w:r>
        <w:t>п</w:t>
      </w:r>
      <w:proofErr w:type="gramEnd"/>
      <w:r>
        <w:t>ішіні</w:t>
      </w:r>
      <w:proofErr w:type="spellEnd"/>
      <w:r>
        <w:t xml:space="preserve"> мен </w:t>
      </w:r>
      <w:proofErr w:type="spellStart"/>
      <w:r>
        <w:t>беткі</w:t>
      </w:r>
      <w:proofErr w:type="spellEnd"/>
      <w:r>
        <w:t xml:space="preserve"> </w:t>
      </w:r>
      <w:proofErr w:type="spellStart"/>
      <w:r>
        <w:t>қабатындағы</w:t>
      </w:r>
      <w:proofErr w:type="spellEnd"/>
      <w:r>
        <w:t xml:space="preserve"> </w:t>
      </w:r>
      <w:proofErr w:type="spellStart"/>
      <w:r>
        <w:t>зақымдануларды</w:t>
      </w:r>
      <w:proofErr w:type="spellEnd"/>
      <w:r>
        <w:t xml:space="preserve"> </w:t>
      </w:r>
      <w:proofErr w:type="spellStart"/>
      <w:r>
        <w:t>визуалды</w:t>
      </w:r>
      <w:proofErr w:type="spellEnd"/>
      <w:r>
        <w:t xml:space="preserve"> </w:t>
      </w:r>
      <w:proofErr w:type="spellStart"/>
      <w:r>
        <w:t>талдау</w:t>
      </w:r>
      <w:proofErr w:type="spellEnd"/>
      <w:r>
        <w:t>;</w:t>
      </w:r>
    </w:p>
    <w:p w14:paraId="356C886D" w14:textId="77777777" w:rsidR="00C66A63" w:rsidRDefault="00C66A63" w:rsidP="00C66A63">
      <w:pPr>
        <w:pStyle w:val="a7"/>
        <w:numPr>
          <w:ilvl w:val="0"/>
          <w:numId w:val="7"/>
        </w:numPr>
      </w:pPr>
      <w:proofErr w:type="spellStart"/>
      <w:r>
        <w:t>микрожылтыратуларды</w:t>
      </w:r>
      <w:proofErr w:type="spellEnd"/>
      <w:r>
        <w:t xml:space="preserve">, </w:t>
      </w:r>
      <w:proofErr w:type="spellStart"/>
      <w:r>
        <w:t>сызаттарды</w:t>
      </w:r>
      <w:proofErr w:type="spellEnd"/>
      <w:r>
        <w:t xml:space="preserve"> </w:t>
      </w:r>
      <w:proofErr w:type="spellStart"/>
      <w:r>
        <w:t>және</w:t>
      </w:r>
      <w:proofErr w:type="spellEnd"/>
      <w:r>
        <w:t xml:space="preserve"> </w:t>
      </w:r>
      <w:proofErr w:type="spellStart"/>
      <w:r>
        <w:t>қажалу</w:t>
      </w:r>
      <w:proofErr w:type="spellEnd"/>
      <w:r>
        <w:t xml:space="preserve"> </w:t>
      </w:r>
      <w:proofErr w:type="spellStart"/>
      <w:r>
        <w:t>іздерін</w:t>
      </w:r>
      <w:proofErr w:type="spellEnd"/>
      <w:r>
        <w:t xml:space="preserve"> </w:t>
      </w:r>
      <w:proofErr w:type="spellStart"/>
      <w:r>
        <w:t>анықтау</w:t>
      </w:r>
      <w:proofErr w:type="spellEnd"/>
      <w:r>
        <w:t xml:space="preserve"> </w:t>
      </w:r>
      <w:proofErr w:type="spellStart"/>
      <w:r>
        <w:t>үшін</w:t>
      </w:r>
      <w:proofErr w:type="spellEnd"/>
      <w:r>
        <w:t xml:space="preserve"> </w:t>
      </w:r>
      <w:proofErr w:type="spellStart"/>
      <w:r>
        <w:t>микроскопиялық</w:t>
      </w:r>
      <w:proofErr w:type="spellEnd"/>
      <w:r>
        <w:t xml:space="preserve"> </w:t>
      </w:r>
      <w:proofErr w:type="spellStart"/>
      <w:r>
        <w:t>зерттеу</w:t>
      </w:r>
      <w:proofErr w:type="spellEnd"/>
      <w:r>
        <w:t>;</w:t>
      </w:r>
    </w:p>
    <w:p w14:paraId="1FBA992A" w14:textId="77777777" w:rsidR="00C66A63" w:rsidRDefault="00C66A63" w:rsidP="00C66A63">
      <w:pPr>
        <w:pStyle w:val="a7"/>
        <w:numPr>
          <w:ilvl w:val="0"/>
          <w:numId w:val="7"/>
        </w:numPr>
      </w:pPr>
      <w:proofErr w:type="spellStart"/>
      <w:r>
        <w:t>беткі</w:t>
      </w:r>
      <w:proofErr w:type="spellEnd"/>
      <w:r>
        <w:t xml:space="preserve"> </w:t>
      </w:r>
      <w:proofErr w:type="spellStart"/>
      <w:r>
        <w:t>қабаттың</w:t>
      </w:r>
      <w:proofErr w:type="spellEnd"/>
      <w:r>
        <w:t xml:space="preserve"> </w:t>
      </w:r>
      <w:proofErr w:type="spellStart"/>
      <w:r>
        <w:t>ұсақ</w:t>
      </w:r>
      <w:proofErr w:type="spellEnd"/>
      <w:r>
        <w:t xml:space="preserve"> </w:t>
      </w:r>
      <w:proofErr w:type="spellStart"/>
      <w:r>
        <w:t>бөлшектерін</w:t>
      </w:r>
      <w:proofErr w:type="spellEnd"/>
      <w:r>
        <w:t xml:space="preserve"> </w:t>
      </w:r>
      <w:proofErr w:type="spellStart"/>
      <w:r>
        <w:t>құжаттау</w:t>
      </w:r>
      <w:proofErr w:type="spellEnd"/>
      <w:r>
        <w:t xml:space="preserve"> </w:t>
      </w:r>
      <w:proofErr w:type="spellStart"/>
      <w:r>
        <w:t>мақсатында</w:t>
      </w:r>
      <w:proofErr w:type="spellEnd"/>
      <w:r>
        <w:t xml:space="preserve"> фотограмметрия </w:t>
      </w:r>
      <w:proofErr w:type="spellStart"/>
      <w:r>
        <w:t>және</w:t>
      </w:r>
      <w:proofErr w:type="spellEnd"/>
      <w:r>
        <w:t xml:space="preserve"> </w:t>
      </w:r>
      <w:proofErr w:type="spellStart"/>
      <w:r>
        <w:t>цифрлық</w:t>
      </w:r>
      <w:proofErr w:type="spellEnd"/>
      <w:r>
        <w:t xml:space="preserve"> фиксация;</w:t>
      </w:r>
    </w:p>
    <w:p w14:paraId="54929262" w14:textId="77777777" w:rsidR="00C66A63" w:rsidRDefault="00C66A63" w:rsidP="00C66A63">
      <w:pPr>
        <w:pStyle w:val="a7"/>
        <w:numPr>
          <w:ilvl w:val="0"/>
          <w:numId w:val="7"/>
        </w:numPr>
      </w:pPr>
      <w:proofErr w:type="spellStart"/>
      <w:r>
        <w:t>эксперименттік</w:t>
      </w:r>
      <w:proofErr w:type="spellEnd"/>
      <w:r>
        <w:t xml:space="preserve"> </w:t>
      </w:r>
      <w:proofErr w:type="spellStart"/>
      <w:r>
        <w:t>модельдер</w:t>
      </w:r>
      <w:proofErr w:type="spellEnd"/>
      <w:r>
        <w:t xml:space="preserve"> — </w:t>
      </w:r>
      <w:proofErr w:type="spellStart"/>
      <w:r>
        <w:t>ұқсас</w:t>
      </w:r>
      <w:proofErr w:type="spellEnd"/>
      <w:r>
        <w:t xml:space="preserve"> </w:t>
      </w:r>
      <w:proofErr w:type="spellStart"/>
      <w:r>
        <w:t>құралдарды</w:t>
      </w:r>
      <w:proofErr w:type="spellEnd"/>
      <w:r>
        <w:t xml:space="preserve"> </w:t>
      </w:r>
      <w:proofErr w:type="spellStart"/>
      <w:r>
        <w:t>жасап</w:t>
      </w:r>
      <w:proofErr w:type="spellEnd"/>
      <w:r>
        <w:t xml:space="preserve">, </w:t>
      </w:r>
      <w:proofErr w:type="spellStart"/>
      <w:r>
        <w:t>оларды</w:t>
      </w:r>
      <w:proofErr w:type="spellEnd"/>
      <w:r>
        <w:t xml:space="preserve"> </w:t>
      </w:r>
      <w:proofErr w:type="spellStart"/>
      <w:r>
        <w:t>і</w:t>
      </w:r>
      <w:proofErr w:type="gramStart"/>
      <w:r>
        <w:t>с</w:t>
      </w:r>
      <w:proofErr w:type="spellEnd"/>
      <w:r>
        <w:t xml:space="preserve"> </w:t>
      </w:r>
      <w:proofErr w:type="spellStart"/>
      <w:r>
        <w:t>ж</w:t>
      </w:r>
      <w:proofErr w:type="gramEnd"/>
      <w:r>
        <w:t>үзінде</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тән</w:t>
      </w:r>
      <w:proofErr w:type="spellEnd"/>
      <w:r>
        <w:t xml:space="preserve"> </w:t>
      </w:r>
      <w:proofErr w:type="spellStart"/>
      <w:r>
        <w:t>іздерді</w:t>
      </w:r>
      <w:proofErr w:type="spellEnd"/>
      <w:r>
        <w:t xml:space="preserve"> </w:t>
      </w:r>
      <w:proofErr w:type="spellStart"/>
      <w:r>
        <w:t>анықтау</w:t>
      </w:r>
      <w:proofErr w:type="spellEnd"/>
      <w:r>
        <w:t>;</w:t>
      </w:r>
    </w:p>
    <w:p w14:paraId="1606A74D" w14:textId="77777777" w:rsidR="00C66A63" w:rsidRDefault="00C66A63" w:rsidP="00C66A63">
      <w:pPr>
        <w:pStyle w:val="a7"/>
        <w:numPr>
          <w:ilvl w:val="0"/>
          <w:numId w:val="7"/>
        </w:numPr>
      </w:pPr>
      <w:proofErr w:type="spellStart"/>
      <w:r>
        <w:t>артефактілердің</w:t>
      </w:r>
      <w:proofErr w:type="spellEnd"/>
      <w:r>
        <w:t xml:space="preserve"> </w:t>
      </w:r>
      <w:proofErr w:type="spellStart"/>
      <w:r>
        <w:t>функцияларын</w:t>
      </w:r>
      <w:proofErr w:type="spellEnd"/>
      <w:r>
        <w:t xml:space="preserve"> </w:t>
      </w:r>
      <w:proofErr w:type="spellStart"/>
      <w:r>
        <w:t>айқындау</w:t>
      </w:r>
      <w:proofErr w:type="spellEnd"/>
      <w:r>
        <w:t xml:space="preserve"> (</w:t>
      </w:r>
      <w:proofErr w:type="spellStart"/>
      <w:r>
        <w:t>кесу</w:t>
      </w:r>
      <w:proofErr w:type="spellEnd"/>
      <w:r>
        <w:t xml:space="preserve">, </w:t>
      </w:r>
      <w:proofErr w:type="spellStart"/>
      <w:r>
        <w:t>қыру</w:t>
      </w:r>
      <w:proofErr w:type="spellEnd"/>
      <w:r>
        <w:t xml:space="preserve">, </w:t>
      </w:r>
      <w:proofErr w:type="spellStart"/>
      <w:r>
        <w:t>бұ</w:t>
      </w:r>
      <w:proofErr w:type="gramStart"/>
      <w:r>
        <w:t>р</w:t>
      </w:r>
      <w:proofErr w:type="gramEnd"/>
      <w:r>
        <w:t>ғылау</w:t>
      </w:r>
      <w:proofErr w:type="spellEnd"/>
      <w:r>
        <w:t xml:space="preserve">, </w:t>
      </w:r>
      <w:proofErr w:type="spellStart"/>
      <w:r>
        <w:t>ағашты</w:t>
      </w:r>
      <w:proofErr w:type="spellEnd"/>
      <w:r>
        <w:t xml:space="preserve">, </w:t>
      </w:r>
      <w:proofErr w:type="spellStart"/>
      <w:r>
        <w:t>теріні</w:t>
      </w:r>
      <w:proofErr w:type="spellEnd"/>
      <w:r>
        <w:t xml:space="preserve">, </w:t>
      </w:r>
      <w:proofErr w:type="spellStart"/>
      <w:r>
        <w:t>сүйекті</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материалдарды</w:t>
      </w:r>
      <w:proofErr w:type="spellEnd"/>
      <w:r>
        <w:t xml:space="preserve"> </w:t>
      </w:r>
      <w:proofErr w:type="spellStart"/>
      <w:r>
        <w:t>өңдеу</w:t>
      </w:r>
      <w:proofErr w:type="spellEnd"/>
      <w:r>
        <w:t>);</w:t>
      </w:r>
    </w:p>
    <w:p w14:paraId="184CE574" w14:textId="77777777" w:rsidR="00C66A63" w:rsidRDefault="00C66A63" w:rsidP="00C66A63">
      <w:pPr>
        <w:pStyle w:val="a7"/>
        <w:numPr>
          <w:ilvl w:val="0"/>
          <w:numId w:val="7"/>
        </w:numPr>
      </w:pPr>
      <w:proofErr w:type="spellStart"/>
      <w:proofErr w:type="gramStart"/>
      <w:r>
        <w:t>б</w:t>
      </w:r>
      <w:proofErr w:type="gramEnd"/>
      <w:r>
        <w:t>ұйымдардың</w:t>
      </w:r>
      <w:proofErr w:type="spellEnd"/>
      <w:r>
        <w:t xml:space="preserve"> </w:t>
      </w:r>
      <w:proofErr w:type="spellStart"/>
      <w:r>
        <w:t>жасалу</w:t>
      </w:r>
      <w:proofErr w:type="spellEnd"/>
      <w:r>
        <w:t xml:space="preserve"> </w:t>
      </w:r>
      <w:proofErr w:type="spellStart"/>
      <w:r>
        <w:t>технологиясын</w:t>
      </w:r>
      <w:proofErr w:type="spellEnd"/>
      <w:r>
        <w:t xml:space="preserve"> </w:t>
      </w:r>
      <w:proofErr w:type="spellStart"/>
      <w:r>
        <w:t>анықтау</w:t>
      </w:r>
      <w:proofErr w:type="spellEnd"/>
      <w:r>
        <w:t>;</w:t>
      </w:r>
    </w:p>
    <w:p w14:paraId="590B5A9F" w14:textId="77777777" w:rsidR="00C66A63" w:rsidRDefault="00C66A63" w:rsidP="00C66A63">
      <w:pPr>
        <w:pStyle w:val="a7"/>
        <w:numPr>
          <w:ilvl w:val="0"/>
          <w:numId w:val="7"/>
        </w:numPr>
      </w:pPr>
      <w:proofErr w:type="spellStart"/>
      <w:r>
        <w:t>көне</w:t>
      </w:r>
      <w:proofErr w:type="spellEnd"/>
      <w:r>
        <w:t xml:space="preserve"> </w:t>
      </w:r>
      <w:proofErr w:type="spellStart"/>
      <w:r>
        <w:t>қоғамдардың</w:t>
      </w:r>
      <w:proofErr w:type="spellEnd"/>
      <w:r>
        <w:t xml:space="preserve"> </w:t>
      </w:r>
      <w:proofErr w:type="spellStart"/>
      <w:r>
        <w:t>шаруашылық</w:t>
      </w:r>
      <w:proofErr w:type="spellEnd"/>
      <w:r>
        <w:t xml:space="preserve"> </w:t>
      </w:r>
      <w:proofErr w:type="spellStart"/>
      <w:r>
        <w:t>және</w:t>
      </w:r>
      <w:proofErr w:type="spellEnd"/>
      <w:r>
        <w:t xml:space="preserve"> </w:t>
      </w:r>
      <w:proofErr w:type="spellStart"/>
      <w:r>
        <w:t>өнді</w:t>
      </w:r>
      <w:proofErr w:type="gramStart"/>
      <w:r>
        <w:t>р</w:t>
      </w:r>
      <w:proofErr w:type="gramEnd"/>
      <w:r>
        <w:t>істік</w:t>
      </w:r>
      <w:proofErr w:type="spellEnd"/>
      <w:r>
        <w:t xml:space="preserve"> </w:t>
      </w:r>
      <w:proofErr w:type="spellStart"/>
      <w:r>
        <w:t>үдерістерін</w:t>
      </w:r>
      <w:proofErr w:type="spellEnd"/>
      <w:r>
        <w:t xml:space="preserve"> </w:t>
      </w:r>
      <w:proofErr w:type="spellStart"/>
      <w:r>
        <w:t>реконструкциялау</w:t>
      </w:r>
      <w:proofErr w:type="spellEnd"/>
      <w:r>
        <w:t>;</w:t>
      </w:r>
    </w:p>
    <w:p w14:paraId="23A06A8B" w14:textId="77777777" w:rsidR="00C66A63" w:rsidRDefault="00C66A63" w:rsidP="00C66A63">
      <w:pPr>
        <w:pStyle w:val="a7"/>
        <w:numPr>
          <w:ilvl w:val="0"/>
          <w:numId w:val="7"/>
        </w:numPr>
      </w:pPr>
      <w:proofErr w:type="spellStart"/>
      <w:r>
        <w:t>еңбек</w:t>
      </w:r>
      <w:proofErr w:type="spellEnd"/>
      <w:r>
        <w:t xml:space="preserve"> </w:t>
      </w:r>
      <w:proofErr w:type="spellStart"/>
      <w:r>
        <w:t>құралдарын</w:t>
      </w:r>
      <w:proofErr w:type="spellEnd"/>
      <w:r>
        <w:t xml:space="preserve"> </w:t>
      </w:r>
      <w:proofErr w:type="spellStart"/>
      <w:r>
        <w:t>пайдаланумен</w:t>
      </w:r>
      <w:proofErr w:type="spellEnd"/>
      <w:r>
        <w:t xml:space="preserve"> </w:t>
      </w:r>
      <w:proofErr w:type="spellStart"/>
      <w:r>
        <w:t>байланысты</w:t>
      </w:r>
      <w:proofErr w:type="spellEnd"/>
      <w:r>
        <w:t xml:space="preserve"> </w:t>
      </w:r>
      <w:proofErr w:type="spellStart"/>
      <w:r>
        <w:t>мәдени</w:t>
      </w:r>
      <w:proofErr w:type="spellEnd"/>
      <w:r>
        <w:t xml:space="preserve"> </w:t>
      </w:r>
      <w:proofErr w:type="spellStart"/>
      <w:r>
        <w:t>дә</w:t>
      </w:r>
      <w:proofErr w:type="gramStart"/>
      <w:r>
        <w:t>ст</w:t>
      </w:r>
      <w:proofErr w:type="gramEnd"/>
      <w:r>
        <w:t>үрлер</w:t>
      </w:r>
      <w:proofErr w:type="spellEnd"/>
      <w:r>
        <w:t xml:space="preserve"> мен </w:t>
      </w:r>
      <w:proofErr w:type="spellStart"/>
      <w:r>
        <w:t>ерекшеліктерді</w:t>
      </w:r>
      <w:proofErr w:type="spellEnd"/>
      <w:r>
        <w:t xml:space="preserve"> </w:t>
      </w:r>
      <w:proofErr w:type="spellStart"/>
      <w:r>
        <w:t>анықтау</w:t>
      </w:r>
      <w:proofErr w:type="spellEnd"/>
      <w:r>
        <w:t>.</w:t>
      </w:r>
    </w:p>
    <w:p w14:paraId="5C2415BC" w14:textId="77777777" w:rsidR="00C66A63" w:rsidRDefault="00C66A63" w:rsidP="00C66A63">
      <w:pPr>
        <w:pStyle w:val="a7"/>
      </w:pPr>
      <w:proofErr w:type="spellStart"/>
      <w:r>
        <w:t>Трасологиялық</w:t>
      </w:r>
      <w:proofErr w:type="spellEnd"/>
      <w:r>
        <w:t xml:space="preserve"> </w:t>
      </w:r>
      <w:proofErr w:type="spellStart"/>
      <w:r>
        <w:t>зерттеулердің</w:t>
      </w:r>
      <w:proofErr w:type="spellEnd"/>
      <w:r>
        <w:t xml:space="preserve"> </w:t>
      </w:r>
      <w:proofErr w:type="spellStart"/>
      <w:r>
        <w:t>нәтижелері</w:t>
      </w:r>
      <w:proofErr w:type="spellEnd"/>
      <w:r>
        <w:t xml:space="preserve"> </w:t>
      </w:r>
      <w:proofErr w:type="spellStart"/>
      <w:r>
        <w:t>артефактілерді</w:t>
      </w:r>
      <w:proofErr w:type="spellEnd"/>
      <w:r>
        <w:t xml:space="preserve"> тек </w:t>
      </w:r>
      <w:proofErr w:type="spellStart"/>
      <w:r>
        <w:t>жіктеумен</w:t>
      </w:r>
      <w:proofErr w:type="spellEnd"/>
      <w:r>
        <w:t xml:space="preserve"> </w:t>
      </w:r>
      <w:proofErr w:type="spellStart"/>
      <w:r>
        <w:t>шектелмей</w:t>
      </w:r>
      <w:proofErr w:type="spellEnd"/>
      <w:r>
        <w:t xml:space="preserve">, </w:t>
      </w:r>
      <w:proofErr w:type="spellStart"/>
      <w:r>
        <w:t>оларды</w:t>
      </w:r>
      <w:proofErr w:type="spellEnd"/>
      <w:r>
        <w:t xml:space="preserve"> </w:t>
      </w:r>
      <w:proofErr w:type="spellStart"/>
      <w:r>
        <w:rPr>
          <w:rStyle w:val="a8"/>
        </w:rPr>
        <w:t>адамның</w:t>
      </w:r>
      <w:proofErr w:type="spellEnd"/>
      <w:r>
        <w:rPr>
          <w:rStyle w:val="a8"/>
        </w:rPr>
        <w:t xml:space="preserve"> </w:t>
      </w:r>
      <w:proofErr w:type="spellStart"/>
      <w:r>
        <w:rPr>
          <w:rStyle w:val="a8"/>
        </w:rPr>
        <w:t>нақты</w:t>
      </w:r>
      <w:proofErr w:type="spellEnd"/>
      <w:r>
        <w:rPr>
          <w:rStyle w:val="a8"/>
        </w:rPr>
        <w:t xml:space="preserve"> </w:t>
      </w:r>
      <w:proofErr w:type="spellStart"/>
      <w:r>
        <w:rPr>
          <w:rStyle w:val="a8"/>
        </w:rPr>
        <w:t>і</w:t>
      </w:r>
      <w:proofErr w:type="gramStart"/>
      <w:r>
        <w:rPr>
          <w:rStyle w:val="a8"/>
        </w:rPr>
        <w:t>с-</w:t>
      </w:r>
      <w:proofErr w:type="gramEnd"/>
      <w:r>
        <w:rPr>
          <w:rStyle w:val="a8"/>
        </w:rPr>
        <w:t>әрекетімен</w:t>
      </w:r>
      <w:proofErr w:type="spellEnd"/>
      <w:r>
        <w:t xml:space="preserve"> </w:t>
      </w:r>
      <w:proofErr w:type="spellStart"/>
      <w:r>
        <w:t>байланыстыруға</w:t>
      </w:r>
      <w:proofErr w:type="spellEnd"/>
      <w:r>
        <w:t xml:space="preserve"> </w:t>
      </w:r>
      <w:proofErr w:type="spellStart"/>
      <w:r>
        <w:t>мүмкіндік</w:t>
      </w:r>
      <w:proofErr w:type="spellEnd"/>
      <w:r>
        <w:t xml:space="preserve"> </w:t>
      </w:r>
      <w:proofErr w:type="spellStart"/>
      <w:r>
        <w:t>береді</w:t>
      </w:r>
      <w:proofErr w:type="spellEnd"/>
      <w:r>
        <w:t xml:space="preserve">. </w:t>
      </w:r>
      <w:proofErr w:type="spellStart"/>
      <w:r>
        <w:t>Осылайша</w:t>
      </w:r>
      <w:proofErr w:type="spellEnd"/>
      <w:r>
        <w:t xml:space="preserve">, </w:t>
      </w:r>
      <w:proofErr w:type="spellStart"/>
      <w:r>
        <w:t>трасологиялық</w:t>
      </w:r>
      <w:proofErr w:type="spellEnd"/>
      <w:r>
        <w:t xml:space="preserve"> </w:t>
      </w:r>
      <w:proofErr w:type="spellStart"/>
      <w:r>
        <w:t>сараптама</w:t>
      </w:r>
      <w:proofErr w:type="spellEnd"/>
      <w:r>
        <w:t xml:space="preserve"> </w:t>
      </w:r>
      <w:proofErr w:type="spellStart"/>
      <w:r>
        <w:t>көне</w:t>
      </w:r>
      <w:proofErr w:type="spellEnd"/>
      <w:r>
        <w:t xml:space="preserve"> </w:t>
      </w:r>
      <w:proofErr w:type="spellStart"/>
      <w:r>
        <w:t>технологиялар</w:t>
      </w:r>
      <w:proofErr w:type="spellEnd"/>
      <w:r>
        <w:t xml:space="preserve"> мен </w:t>
      </w:r>
      <w:proofErr w:type="spellStart"/>
      <w:r>
        <w:rPr>
          <w:rStyle w:val="a8"/>
        </w:rPr>
        <w:t>палеоэкономиканы</w:t>
      </w:r>
      <w:proofErr w:type="spellEnd"/>
      <w:r>
        <w:t xml:space="preserve"> </w:t>
      </w:r>
      <w:proofErr w:type="spellStart"/>
      <w:r>
        <w:t>қайта</w:t>
      </w:r>
      <w:proofErr w:type="spellEnd"/>
      <w:r>
        <w:t xml:space="preserve"> </w:t>
      </w:r>
      <w:proofErr w:type="spellStart"/>
      <w:r>
        <w:t>құрастырудың</w:t>
      </w:r>
      <w:proofErr w:type="spellEnd"/>
      <w:r>
        <w:t xml:space="preserve">, </w:t>
      </w:r>
      <w:proofErr w:type="spellStart"/>
      <w:r>
        <w:t>сондай-ақ</w:t>
      </w:r>
      <w:proofErr w:type="spellEnd"/>
      <w:r>
        <w:t xml:space="preserve"> </w:t>
      </w:r>
      <w:proofErr w:type="spellStart"/>
      <w:r>
        <w:t>өткен</w:t>
      </w:r>
      <w:proofErr w:type="spellEnd"/>
      <w:r>
        <w:t xml:space="preserve"> </w:t>
      </w:r>
      <w:proofErr w:type="spellStart"/>
      <w:r>
        <w:t>мәдениеттердің</w:t>
      </w:r>
      <w:proofErr w:type="spellEnd"/>
      <w:r>
        <w:t xml:space="preserve"> </w:t>
      </w:r>
      <w:proofErr w:type="spellStart"/>
      <w:r>
        <w:t>әлеуметтік-экономикалық</w:t>
      </w:r>
      <w:proofErr w:type="spellEnd"/>
      <w:r>
        <w:t xml:space="preserve"> </w:t>
      </w:r>
      <w:proofErr w:type="spellStart"/>
      <w:r>
        <w:t>ерекшеліктерін</w:t>
      </w:r>
      <w:proofErr w:type="spellEnd"/>
      <w:r>
        <w:t xml:space="preserve"> </w:t>
      </w:r>
      <w:proofErr w:type="spellStart"/>
      <w:r>
        <w:t>айқындаудың</w:t>
      </w:r>
      <w:proofErr w:type="spellEnd"/>
      <w:r>
        <w:t xml:space="preserve"> </w:t>
      </w:r>
      <w:proofErr w:type="spellStart"/>
      <w:r>
        <w:t>әдіснамалық</w:t>
      </w:r>
      <w:proofErr w:type="spellEnd"/>
      <w:r>
        <w:t xml:space="preserve"> </w:t>
      </w:r>
      <w:proofErr w:type="spellStart"/>
      <w:r>
        <w:t>негізіне</w:t>
      </w:r>
      <w:proofErr w:type="spellEnd"/>
      <w:r>
        <w:t xml:space="preserve"> </w:t>
      </w:r>
      <w:proofErr w:type="spellStart"/>
      <w:r>
        <w:t>айналады</w:t>
      </w:r>
      <w:proofErr w:type="spellEnd"/>
      <w:r>
        <w:t>.</w:t>
      </w:r>
    </w:p>
    <w:p w14:paraId="6F62B2D2" w14:textId="77777777" w:rsidR="00C66A63" w:rsidRDefault="00C66A63" w:rsidP="00C66A63">
      <w:pPr>
        <w:pStyle w:val="a7"/>
      </w:pPr>
      <w:proofErr w:type="spellStart"/>
      <w:r>
        <w:t>Трасологиялық</w:t>
      </w:r>
      <w:proofErr w:type="spellEnd"/>
      <w:r>
        <w:t xml:space="preserve"> </w:t>
      </w:r>
      <w:proofErr w:type="spellStart"/>
      <w:r>
        <w:t>сараптаманың</w:t>
      </w:r>
      <w:proofErr w:type="spellEnd"/>
      <w:r>
        <w:t xml:space="preserve"> </w:t>
      </w:r>
      <w:proofErr w:type="spellStart"/>
      <w:r>
        <w:t>әдіснамалық</w:t>
      </w:r>
      <w:proofErr w:type="spellEnd"/>
      <w:r>
        <w:t xml:space="preserve"> </w:t>
      </w:r>
      <w:proofErr w:type="spellStart"/>
      <w:r>
        <w:t>негіздері</w:t>
      </w:r>
      <w:proofErr w:type="spellEnd"/>
      <w:r>
        <w:t xml:space="preserve"> </w:t>
      </w:r>
      <w:proofErr w:type="spellStart"/>
      <w:r>
        <w:rPr>
          <w:rStyle w:val="a8"/>
        </w:rPr>
        <w:t>кешенділікке</w:t>
      </w:r>
      <w:proofErr w:type="spellEnd"/>
      <w:r>
        <w:t xml:space="preserve">, </w:t>
      </w:r>
      <w:proofErr w:type="spellStart"/>
      <w:r>
        <w:rPr>
          <w:rStyle w:val="a8"/>
        </w:rPr>
        <w:t>объективтілікке</w:t>
      </w:r>
      <w:proofErr w:type="spellEnd"/>
      <w:r>
        <w:t xml:space="preserve"> </w:t>
      </w:r>
      <w:proofErr w:type="spellStart"/>
      <w:r>
        <w:t>және</w:t>
      </w:r>
      <w:proofErr w:type="spellEnd"/>
      <w:r>
        <w:t xml:space="preserve"> </w:t>
      </w:r>
      <w:proofErr w:type="spellStart"/>
      <w:r>
        <w:rPr>
          <w:rStyle w:val="a8"/>
        </w:rPr>
        <w:t>эксперименттік</w:t>
      </w:r>
      <w:proofErr w:type="spellEnd"/>
      <w:r>
        <w:rPr>
          <w:rStyle w:val="a8"/>
        </w:rPr>
        <w:t xml:space="preserve"> </w:t>
      </w:r>
      <w:proofErr w:type="spellStart"/>
      <w:r>
        <w:rPr>
          <w:rStyle w:val="a8"/>
        </w:rPr>
        <w:t>тәсілге</w:t>
      </w:r>
      <w:proofErr w:type="spellEnd"/>
      <w:r>
        <w:t xml:space="preserve"> </w:t>
      </w:r>
      <w:proofErr w:type="spellStart"/>
      <w:r>
        <w:t>сүйенеді</w:t>
      </w:r>
      <w:proofErr w:type="spellEnd"/>
      <w:r>
        <w:t xml:space="preserve">. </w:t>
      </w:r>
      <w:proofErr w:type="spellStart"/>
      <w:r>
        <w:t>Бұл</w:t>
      </w:r>
      <w:proofErr w:type="spellEnd"/>
      <w:r>
        <w:t xml:space="preserve"> оны </w:t>
      </w:r>
      <w:proofErr w:type="spellStart"/>
      <w:r>
        <w:t>археологиялық</w:t>
      </w:r>
      <w:proofErr w:type="spellEnd"/>
      <w:r>
        <w:t xml:space="preserve"> </w:t>
      </w:r>
      <w:proofErr w:type="spellStart"/>
      <w:r>
        <w:t>зерттеулердің</w:t>
      </w:r>
      <w:proofErr w:type="spellEnd"/>
      <w:r>
        <w:t xml:space="preserve"> </w:t>
      </w:r>
      <w:proofErr w:type="spellStart"/>
      <w:r>
        <w:t>әмбебап</w:t>
      </w:r>
      <w:proofErr w:type="spellEnd"/>
      <w:r>
        <w:t xml:space="preserve"> </w:t>
      </w:r>
      <w:proofErr w:type="spellStart"/>
      <w:r>
        <w:t>құралына</w:t>
      </w:r>
      <w:proofErr w:type="spellEnd"/>
      <w:r>
        <w:t xml:space="preserve"> </w:t>
      </w:r>
      <w:proofErr w:type="spellStart"/>
      <w:r>
        <w:t>айналдырып</w:t>
      </w:r>
      <w:proofErr w:type="spellEnd"/>
      <w:r>
        <w:t xml:space="preserve">, </w:t>
      </w:r>
      <w:proofErr w:type="spellStart"/>
      <w:r>
        <w:t>көне</w:t>
      </w:r>
      <w:proofErr w:type="spellEnd"/>
      <w:r>
        <w:t xml:space="preserve"> </w:t>
      </w:r>
      <w:proofErr w:type="spellStart"/>
      <w:r>
        <w:t>өнді</w:t>
      </w:r>
      <w:proofErr w:type="gramStart"/>
      <w:r>
        <w:t>р</w:t>
      </w:r>
      <w:proofErr w:type="gramEnd"/>
      <w:r>
        <w:t>іс</w:t>
      </w:r>
      <w:proofErr w:type="spellEnd"/>
      <w:r>
        <w:t xml:space="preserve"> пен </w:t>
      </w:r>
      <w:proofErr w:type="spellStart"/>
      <w:r>
        <w:t>шаруашылықты</w:t>
      </w:r>
      <w:proofErr w:type="spellEnd"/>
      <w:r>
        <w:t xml:space="preserve"> </w:t>
      </w:r>
      <w:proofErr w:type="spellStart"/>
      <w:r>
        <w:t>толық</w:t>
      </w:r>
      <w:proofErr w:type="spellEnd"/>
      <w:r>
        <w:t xml:space="preserve"> </w:t>
      </w:r>
      <w:proofErr w:type="spellStart"/>
      <w:r>
        <w:t>түсінуді</w:t>
      </w:r>
      <w:proofErr w:type="spellEnd"/>
      <w:r>
        <w:t xml:space="preserve"> </w:t>
      </w:r>
      <w:proofErr w:type="spellStart"/>
      <w:r>
        <w:t>қамтамасыз</w:t>
      </w:r>
      <w:proofErr w:type="spellEnd"/>
      <w:r>
        <w:t xml:space="preserve"> </w:t>
      </w:r>
      <w:proofErr w:type="spellStart"/>
      <w:r>
        <w:t>етеді</w:t>
      </w:r>
      <w:proofErr w:type="spellEnd"/>
      <w:r>
        <w:t>.</w:t>
      </w:r>
    </w:p>
    <w:p w14:paraId="38732736" w14:textId="77777777" w:rsidR="00C66A63" w:rsidRDefault="00C66A63" w:rsidP="00C66A63">
      <w:pPr>
        <w:pStyle w:val="a7"/>
      </w:pPr>
      <w:proofErr w:type="spellStart"/>
      <w:r>
        <w:rPr>
          <w:rStyle w:val="a8"/>
        </w:rPr>
        <w:t>Археологияда</w:t>
      </w:r>
      <w:proofErr w:type="spellEnd"/>
      <w:r>
        <w:rPr>
          <w:rStyle w:val="a8"/>
        </w:rPr>
        <w:t xml:space="preserve"> </w:t>
      </w:r>
      <w:proofErr w:type="spellStart"/>
      <w:r>
        <w:rPr>
          <w:rStyle w:val="a8"/>
        </w:rPr>
        <w:t>трасологиялық</w:t>
      </w:r>
      <w:proofErr w:type="spellEnd"/>
      <w:r>
        <w:rPr>
          <w:rStyle w:val="a8"/>
        </w:rPr>
        <w:t xml:space="preserve"> </w:t>
      </w:r>
      <w:proofErr w:type="spellStart"/>
      <w:r>
        <w:rPr>
          <w:rStyle w:val="a8"/>
        </w:rPr>
        <w:t>сараптама</w:t>
      </w:r>
      <w:proofErr w:type="spellEnd"/>
      <w:r>
        <w:t xml:space="preserve"> </w:t>
      </w:r>
      <w:proofErr w:type="spellStart"/>
      <w:r>
        <w:t>петроглифтерді</w:t>
      </w:r>
      <w:proofErr w:type="spellEnd"/>
      <w:r>
        <w:t xml:space="preserve"> </w:t>
      </w:r>
      <w:proofErr w:type="spellStart"/>
      <w:r>
        <w:t>орындауға</w:t>
      </w:r>
      <w:proofErr w:type="spellEnd"/>
      <w:r>
        <w:t xml:space="preserve"> </w:t>
      </w:r>
      <w:proofErr w:type="spellStart"/>
      <w:r>
        <w:t>пайдаланылған</w:t>
      </w:r>
      <w:proofErr w:type="spellEnd"/>
      <w:r>
        <w:t xml:space="preserve"> </w:t>
      </w:r>
      <w:proofErr w:type="spellStart"/>
      <w:r>
        <w:t>тас</w:t>
      </w:r>
      <w:proofErr w:type="spellEnd"/>
      <w:r>
        <w:t xml:space="preserve"> </w:t>
      </w:r>
      <w:proofErr w:type="spellStart"/>
      <w:r>
        <w:t>құралдарды</w:t>
      </w:r>
      <w:proofErr w:type="spellEnd"/>
      <w:r>
        <w:t xml:space="preserve"> </w:t>
      </w:r>
      <w:proofErr w:type="spellStart"/>
      <w:r>
        <w:rPr>
          <w:rStyle w:val="a8"/>
        </w:rPr>
        <w:t>технологиялы</w:t>
      </w:r>
      <w:proofErr w:type="gramStart"/>
      <w:r>
        <w:rPr>
          <w:rStyle w:val="a8"/>
        </w:rPr>
        <w:t>қ-</w:t>
      </w:r>
      <w:proofErr w:type="gramEnd"/>
      <w:r>
        <w:rPr>
          <w:rStyle w:val="a8"/>
        </w:rPr>
        <w:t>трасологиялық</w:t>
      </w:r>
      <w:proofErr w:type="spellEnd"/>
      <w:r>
        <w:rPr>
          <w:rStyle w:val="a8"/>
        </w:rPr>
        <w:t xml:space="preserve"> </w:t>
      </w:r>
      <w:proofErr w:type="spellStart"/>
      <w:r>
        <w:rPr>
          <w:rStyle w:val="a8"/>
        </w:rPr>
        <w:t>тұрғыдан</w:t>
      </w:r>
      <w:proofErr w:type="spellEnd"/>
      <w:r>
        <w:rPr>
          <w:rStyle w:val="a8"/>
        </w:rPr>
        <w:t xml:space="preserve"> </w:t>
      </w:r>
      <w:proofErr w:type="spellStart"/>
      <w:r>
        <w:rPr>
          <w:rStyle w:val="a8"/>
        </w:rPr>
        <w:t>зерттеудің</w:t>
      </w:r>
      <w:proofErr w:type="spellEnd"/>
      <w:r>
        <w:t xml:space="preserve"> </w:t>
      </w:r>
      <w:proofErr w:type="spellStart"/>
      <w:r>
        <w:t>негізгі</w:t>
      </w:r>
      <w:proofErr w:type="spellEnd"/>
      <w:r>
        <w:t xml:space="preserve"> </w:t>
      </w:r>
      <w:proofErr w:type="spellStart"/>
      <w:r>
        <w:t>әдістерінің</w:t>
      </w:r>
      <w:proofErr w:type="spellEnd"/>
      <w:r>
        <w:t xml:space="preserve"> </w:t>
      </w:r>
      <w:proofErr w:type="spellStart"/>
      <w:r>
        <w:t>бірі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ол</w:t>
      </w:r>
      <w:proofErr w:type="spellEnd"/>
      <w:r>
        <w:t xml:space="preserve"> </w:t>
      </w:r>
      <w:proofErr w:type="spellStart"/>
      <w:r>
        <w:t>жартас</w:t>
      </w:r>
      <w:proofErr w:type="spellEnd"/>
      <w:r>
        <w:t xml:space="preserve"> </w:t>
      </w:r>
      <w:proofErr w:type="spellStart"/>
      <w:r>
        <w:t>бетін</w:t>
      </w:r>
      <w:proofErr w:type="spellEnd"/>
      <w:r>
        <w:t xml:space="preserve"> </w:t>
      </w:r>
      <w:proofErr w:type="spellStart"/>
      <w:r>
        <w:t>өңдеу</w:t>
      </w:r>
      <w:proofErr w:type="spellEnd"/>
      <w:r>
        <w:t xml:space="preserve"> </w:t>
      </w:r>
      <w:proofErr w:type="spellStart"/>
      <w:r>
        <w:t>тәсілдерін</w:t>
      </w:r>
      <w:proofErr w:type="spellEnd"/>
      <w:r>
        <w:t xml:space="preserve">, </w:t>
      </w:r>
      <w:proofErr w:type="spellStart"/>
      <w:r>
        <w:t>қолданылған</w:t>
      </w:r>
      <w:proofErr w:type="spellEnd"/>
      <w:r>
        <w:t xml:space="preserve"> </w:t>
      </w:r>
      <w:proofErr w:type="spellStart"/>
      <w:r>
        <w:t>құралдардың</w:t>
      </w:r>
      <w:proofErr w:type="spellEnd"/>
      <w:r>
        <w:t xml:space="preserve"> </w:t>
      </w:r>
      <w:proofErr w:type="spellStart"/>
      <w:r>
        <w:t>типін</w:t>
      </w:r>
      <w:proofErr w:type="spellEnd"/>
      <w:r>
        <w:t xml:space="preserve"> </w:t>
      </w:r>
      <w:proofErr w:type="spellStart"/>
      <w:r>
        <w:t>және</w:t>
      </w:r>
      <w:proofErr w:type="spellEnd"/>
      <w:r>
        <w:t xml:space="preserve"> </w:t>
      </w:r>
      <w:proofErr w:type="spellStart"/>
      <w:r>
        <w:t>бейнелерді</w:t>
      </w:r>
      <w:proofErr w:type="spellEnd"/>
      <w:r>
        <w:t xml:space="preserve"> </w:t>
      </w:r>
      <w:proofErr w:type="spellStart"/>
      <w:r>
        <w:t>жасау</w:t>
      </w:r>
      <w:proofErr w:type="spellEnd"/>
      <w:r>
        <w:t xml:space="preserve"> </w:t>
      </w:r>
      <w:proofErr w:type="spellStart"/>
      <w:r>
        <w:t>технологиясын</w:t>
      </w:r>
      <w:proofErr w:type="spellEnd"/>
      <w:r>
        <w:t xml:space="preserve"> </w:t>
      </w:r>
      <w:proofErr w:type="spellStart"/>
      <w:r>
        <w:t>нақтылауға</w:t>
      </w:r>
      <w:proofErr w:type="spellEnd"/>
      <w:r>
        <w:t xml:space="preserve"> </w:t>
      </w:r>
      <w:proofErr w:type="spellStart"/>
      <w:r>
        <w:t>мүмкіндік</w:t>
      </w:r>
      <w:proofErr w:type="spellEnd"/>
      <w:r>
        <w:t xml:space="preserve"> </w:t>
      </w:r>
      <w:proofErr w:type="spellStart"/>
      <w:r>
        <w:t>береді</w:t>
      </w:r>
      <w:proofErr w:type="spellEnd"/>
      <w:r>
        <w:t>.</w:t>
      </w:r>
    </w:p>
    <w:p w14:paraId="2692EF4A" w14:textId="77777777" w:rsidR="009C2567" w:rsidRDefault="009C2567" w:rsidP="00DB6467">
      <w:pPr>
        <w:pStyle w:val="a4"/>
        <w:ind w:left="0" w:firstLine="709"/>
        <w:jc w:val="both"/>
        <w:rPr>
          <w:b/>
          <w:lang w:val="ru-RU"/>
        </w:rPr>
      </w:pPr>
    </w:p>
    <w:p w14:paraId="6DF2A54C" w14:textId="77777777" w:rsidR="009C2567" w:rsidRPr="009C2567" w:rsidRDefault="009C2567" w:rsidP="00DB6467">
      <w:pPr>
        <w:pStyle w:val="a4"/>
        <w:ind w:left="0" w:firstLine="709"/>
        <w:jc w:val="both"/>
        <w:rPr>
          <w:b/>
          <w:lang w:val="ru-RU"/>
        </w:rPr>
      </w:pPr>
    </w:p>
    <w:p w14:paraId="1533978C" w14:textId="37D881DB" w:rsidR="003B0069" w:rsidRPr="00A95833" w:rsidRDefault="008A0EA2" w:rsidP="00DB6467">
      <w:pPr>
        <w:pStyle w:val="a4"/>
        <w:ind w:left="0" w:firstLine="709"/>
        <w:jc w:val="both"/>
        <w:rPr>
          <w:b/>
        </w:rPr>
      </w:pPr>
      <w:r w:rsidRPr="00A95833">
        <w:rPr>
          <w:b/>
        </w:rPr>
        <w:t xml:space="preserve">4-дәріс </w:t>
      </w:r>
      <w:r w:rsidR="009C2567" w:rsidRPr="00947843">
        <w:rPr>
          <w:rStyle w:val="a8"/>
          <w:sz w:val="22"/>
          <w:szCs w:val="22"/>
        </w:rPr>
        <w:t>Экспериментальды археология және технологиялық зерттеулер</w:t>
      </w:r>
    </w:p>
    <w:p w14:paraId="5AC79E2E" w14:textId="77777777" w:rsidR="003B0069" w:rsidRPr="00A95833" w:rsidRDefault="003B0069" w:rsidP="00DB6467">
      <w:pPr>
        <w:pStyle w:val="a4"/>
        <w:ind w:left="0" w:firstLine="709"/>
        <w:jc w:val="both"/>
        <w:rPr>
          <w:b/>
        </w:rPr>
      </w:pPr>
    </w:p>
    <w:p w14:paraId="194036F2" w14:textId="77777777" w:rsidR="00C66A63" w:rsidRPr="00545F16" w:rsidRDefault="00C66A63" w:rsidP="00C66A63">
      <w:pPr>
        <w:pStyle w:val="a7"/>
        <w:spacing w:before="0" w:beforeAutospacing="0" w:after="0" w:afterAutospacing="0"/>
        <w:ind w:firstLine="567"/>
        <w:jc w:val="both"/>
      </w:pPr>
      <w:r w:rsidRPr="00545F16">
        <w:t>Трасология каменных орудий труда - это специальное направление археологии, изучающее следы, оставленные на поверхности каменных изделий в процессе их изготовления и эксплуатации.</w:t>
      </w:r>
    </w:p>
    <w:p w14:paraId="4F88AA85" w14:textId="77777777" w:rsidR="00C66A63" w:rsidRPr="00545F16" w:rsidRDefault="00C66A63" w:rsidP="00C66A63">
      <w:pPr>
        <w:pStyle w:val="3"/>
        <w:spacing w:before="0"/>
        <w:jc w:val="both"/>
        <w:rPr>
          <w:rFonts w:ascii="Times New Roman" w:hAnsi="Times New Roman" w:cs="Times New Roman"/>
          <w:b w:val="0"/>
          <w:color w:val="auto"/>
        </w:rPr>
      </w:pPr>
      <w:r w:rsidRPr="00545F16">
        <w:rPr>
          <w:rFonts w:ascii="Times New Roman" w:hAnsi="Times New Roman" w:cs="Times New Roman"/>
          <w:b w:val="0"/>
          <w:color w:val="auto"/>
        </w:rPr>
        <w:t>Следы изготовления</w:t>
      </w:r>
    </w:p>
    <w:p w14:paraId="49028A88" w14:textId="77777777" w:rsidR="00C66A63" w:rsidRPr="00545F16" w:rsidRDefault="00C66A63" w:rsidP="00C66A63">
      <w:pPr>
        <w:pStyle w:val="a7"/>
        <w:numPr>
          <w:ilvl w:val="0"/>
          <w:numId w:val="8"/>
        </w:numPr>
        <w:tabs>
          <w:tab w:val="clear" w:pos="720"/>
          <w:tab w:val="num" w:pos="0"/>
        </w:tabs>
        <w:spacing w:before="0" w:beforeAutospacing="0" w:after="0" w:afterAutospacing="0"/>
        <w:ind w:left="0" w:firstLine="360"/>
        <w:jc w:val="both"/>
      </w:pPr>
      <w:r w:rsidRPr="00545F16">
        <w:rPr>
          <w:rStyle w:val="a8"/>
        </w:rPr>
        <w:t xml:space="preserve">Сколы и </w:t>
      </w:r>
      <w:proofErr w:type="spellStart"/>
      <w:r w:rsidRPr="00545F16">
        <w:rPr>
          <w:rStyle w:val="a8"/>
        </w:rPr>
        <w:t>отщепы</w:t>
      </w:r>
      <w:proofErr w:type="spellEnd"/>
      <w:r w:rsidRPr="00545F16">
        <w:t xml:space="preserve"> – результат ударов при первичном расщеплении </w:t>
      </w:r>
      <w:proofErr w:type="spellStart"/>
      <w:r w:rsidRPr="00545F16">
        <w:t>ядрища</w:t>
      </w:r>
      <w:proofErr w:type="spellEnd"/>
      <w:r w:rsidRPr="00545F16">
        <w:t>.</w:t>
      </w:r>
    </w:p>
    <w:p w14:paraId="01895190" w14:textId="77777777" w:rsidR="00C66A63" w:rsidRPr="00545F16" w:rsidRDefault="00C66A63" w:rsidP="00C66A63">
      <w:pPr>
        <w:pStyle w:val="a7"/>
        <w:numPr>
          <w:ilvl w:val="0"/>
          <w:numId w:val="8"/>
        </w:numPr>
        <w:tabs>
          <w:tab w:val="clear" w:pos="720"/>
          <w:tab w:val="num" w:pos="0"/>
        </w:tabs>
        <w:spacing w:before="0" w:beforeAutospacing="0" w:after="0" w:afterAutospacing="0"/>
        <w:ind w:left="0" w:firstLine="360"/>
        <w:jc w:val="both"/>
      </w:pPr>
      <w:r w:rsidRPr="00545F16">
        <w:rPr>
          <w:rStyle w:val="a8"/>
        </w:rPr>
        <w:t>Площадки ударов</w:t>
      </w:r>
      <w:r w:rsidRPr="00545F16">
        <w:t xml:space="preserve"> – характерные поверхности, указывающие на технику обработки.</w:t>
      </w:r>
    </w:p>
    <w:p w14:paraId="0C0A9FBD" w14:textId="77777777" w:rsidR="00C66A63" w:rsidRPr="00545F16" w:rsidRDefault="00C66A63" w:rsidP="00C66A63">
      <w:pPr>
        <w:pStyle w:val="a7"/>
        <w:numPr>
          <w:ilvl w:val="0"/>
          <w:numId w:val="8"/>
        </w:numPr>
        <w:tabs>
          <w:tab w:val="clear" w:pos="720"/>
          <w:tab w:val="num" w:pos="0"/>
        </w:tabs>
        <w:spacing w:before="0" w:beforeAutospacing="0" w:after="0" w:afterAutospacing="0"/>
        <w:ind w:left="0" w:firstLine="360"/>
        <w:jc w:val="both"/>
      </w:pPr>
      <w:r w:rsidRPr="00545F16">
        <w:rPr>
          <w:rStyle w:val="a8"/>
        </w:rPr>
        <w:t>Следы ретуши</w:t>
      </w:r>
      <w:r w:rsidRPr="00545F16">
        <w:t xml:space="preserve"> – мелкие сколы, образующие рабочую кромку.</w:t>
      </w:r>
    </w:p>
    <w:p w14:paraId="0E9EBF66" w14:textId="77777777" w:rsidR="00C66A63" w:rsidRPr="00545F16" w:rsidRDefault="00C66A63" w:rsidP="00C66A63">
      <w:pPr>
        <w:pStyle w:val="a7"/>
        <w:numPr>
          <w:ilvl w:val="0"/>
          <w:numId w:val="8"/>
        </w:numPr>
        <w:tabs>
          <w:tab w:val="clear" w:pos="720"/>
          <w:tab w:val="num" w:pos="0"/>
        </w:tabs>
        <w:spacing w:before="0" w:beforeAutospacing="0" w:after="0" w:afterAutospacing="0"/>
        <w:ind w:left="0" w:firstLine="360"/>
        <w:jc w:val="both"/>
      </w:pPr>
      <w:r w:rsidRPr="00545F16">
        <w:rPr>
          <w:rStyle w:val="a8"/>
        </w:rPr>
        <w:t>Шлифовка и полировка</w:t>
      </w:r>
      <w:r w:rsidRPr="00545F16">
        <w:t xml:space="preserve"> – сглаженные поверхности, полученные при финишной обработке.</w:t>
      </w:r>
    </w:p>
    <w:p w14:paraId="7B2171B2" w14:textId="77777777" w:rsidR="00C66A63" w:rsidRPr="00545F16" w:rsidRDefault="00C66A63" w:rsidP="00C66A63">
      <w:pPr>
        <w:pStyle w:val="a7"/>
        <w:numPr>
          <w:ilvl w:val="0"/>
          <w:numId w:val="8"/>
        </w:numPr>
        <w:tabs>
          <w:tab w:val="clear" w:pos="720"/>
          <w:tab w:val="num" w:pos="0"/>
        </w:tabs>
        <w:spacing w:before="0" w:beforeAutospacing="0" w:after="0" w:afterAutospacing="0"/>
        <w:ind w:left="0" w:firstLine="360"/>
        <w:jc w:val="both"/>
      </w:pPr>
      <w:r w:rsidRPr="00545F16">
        <w:rPr>
          <w:rStyle w:val="a8"/>
        </w:rPr>
        <w:t>Сверление и процарапывание</w:t>
      </w:r>
      <w:r w:rsidRPr="00545F16">
        <w:t xml:space="preserve"> – углубления или отверстия от специальных инструментов.</w:t>
      </w:r>
    </w:p>
    <w:p w14:paraId="4D13C6B7" w14:textId="77777777" w:rsidR="00C66A63" w:rsidRPr="00545F16" w:rsidRDefault="00C66A63" w:rsidP="00C66A63">
      <w:pPr>
        <w:pStyle w:val="3"/>
        <w:spacing w:before="0"/>
        <w:jc w:val="both"/>
        <w:rPr>
          <w:rFonts w:ascii="Times New Roman" w:hAnsi="Times New Roman" w:cs="Times New Roman"/>
          <w:color w:val="auto"/>
        </w:rPr>
      </w:pPr>
      <w:r w:rsidRPr="00545F16">
        <w:rPr>
          <w:rFonts w:ascii="Times New Roman" w:hAnsi="Times New Roman" w:cs="Times New Roman"/>
          <w:color w:val="auto"/>
        </w:rPr>
        <w:t>Следы эксплуатации</w:t>
      </w:r>
    </w:p>
    <w:p w14:paraId="0ABB4542" w14:textId="77777777" w:rsidR="00C66A63" w:rsidRPr="00545F16" w:rsidRDefault="00C66A63" w:rsidP="00C66A63">
      <w:pPr>
        <w:pStyle w:val="a7"/>
        <w:numPr>
          <w:ilvl w:val="0"/>
          <w:numId w:val="9"/>
        </w:numPr>
        <w:spacing w:before="0" w:beforeAutospacing="0" w:after="0" w:afterAutospacing="0"/>
        <w:jc w:val="both"/>
      </w:pPr>
      <w:proofErr w:type="spellStart"/>
      <w:r w:rsidRPr="00545F16">
        <w:rPr>
          <w:rStyle w:val="a8"/>
        </w:rPr>
        <w:t>Микрополировка</w:t>
      </w:r>
      <w:proofErr w:type="spellEnd"/>
      <w:r w:rsidRPr="00545F16">
        <w:t xml:space="preserve"> – блеск и сглаженность краёв при обработке кожи, дерева или костей.</w:t>
      </w:r>
    </w:p>
    <w:p w14:paraId="4D5CA23C" w14:textId="77777777" w:rsidR="00C66A63" w:rsidRPr="00545F16" w:rsidRDefault="00C66A63" w:rsidP="00C66A63">
      <w:pPr>
        <w:pStyle w:val="a7"/>
        <w:numPr>
          <w:ilvl w:val="0"/>
          <w:numId w:val="9"/>
        </w:numPr>
        <w:spacing w:before="0" w:beforeAutospacing="0" w:after="0" w:afterAutospacing="0"/>
        <w:jc w:val="both"/>
      </w:pPr>
      <w:r w:rsidRPr="00545F16">
        <w:rPr>
          <w:rStyle w:val="a8"/>
        </w:rPr>
        <w:t>Продольные и поперечные царапины</w:t>
      </w:r>
      <w:r w:rsidRPr="00545F16">
        <w:t xml:space="preserve"> – возникают при резании или строгании.</w:t>
      </w:r>
    </w:p>
    <w:p w14:paraId="75C8A68B" w14:textId="77777777" w:rsidR="00C66A63" w:rsidRPr="00545F16" w:rsidRDefault="00C66A63" w:rsidP="00C66A63">
      <w:pPr>
        <w:pStyle w:val="a7"/>
        <w:numPr>
          <w:ilvl w:val="0"/>
          <w:numId w:val="9"/>
        </w:numPr>
        <w:spacing w:before="0" w:beforeAutospacing="0" w:after="0" w:afterAutospacing="0"/>
        <w:jc w:val="both"/>
      </w:pPr>
      <w:r w:rsidRPr="00545F16">
        <w:rPr>
          <w:rStyle w:val="a8"/>
        </w:rPr>
        <w:t>Выщерблины и сколы кромок</w:t>
      </w:r>
      <w:r w:rsidRPr="00545F16">
        <w:t xml:space="preserve"> – следы ударных нагрузок.</w:t>
      </w:r>
    </w:p>
    <w:p w14:paraId="2DAA1F07" w14:textId="77777777" w:rsidR="00C66A63" w:rsidRPr="00545F16" w:rsidRDefault="00C66A63" w:rsidP="00C66A63">
      <w:pPr>
        <w:pStyle w:val="a7"/>
        <w:numPr>
          <w:ilvl w:val="0"/>
          <w:numId w:val="9"/>
        </w:numPr>
        <w:spacing w:before="0" w:beforeAutospacing="0" w:after="0" w:afterAutospacing="0"/>
        <w:jc w:val="both"/>
      </w:pPr>
      <w:r w:rsidRPr="00545F16">
        <w:rPr>
          <w:rStyle w:val="a8"/>
        </w:rPr>
        <w:t>Закругление и притупление режущей кромки</w:t>
      </w:r>
      <w:r w:rsidRPr="00545F16">
        <w:t xml:space="preserve"> – показатель длительного использования.</w:t>
      </w:r>
    </w:p>
    <w:p w14:paraId="7275252F" w14:textId="77777777" w:rsidR="00C66A63" w:rsidRPr="00545F16" w:rsidRDefault="00C66A63" w:rsidP="00C66A63">
      <w:pPr>
        <w:pStyle w:val="a7"/>
        <w:numPr>
          <w:ilvl w:val="0"/>
          <w:numId w:val="9"/>
        </w:numPr>
        <w:spacing w:before="0" w:beforeAutospacing="0" w:after="0" w:afterAutospacing="0"/>
        <w:jc w:val="both"/>
      </w:pPr>
      <w:r w:rsidRPr="00545F16">
        <w:rPr>
          <w:rStyle w:val="a8"/>
        </w:rPr>
        <w:t>Нагар и следы перегрева</w:t>
      </w:r>
      <w:r w:rsidRPr="00545F16">
        <w:rPr>
          <w:b/>
        </w:rPr>
        <w:t xml:space="preserve"> </w:t>
      </w:r>
      <w:r w:rsidRPr="00545F16">
        <w:t>– свидетельство контакта с огнём.</w:t>
      </w:r>
    </w:p>
    <w:p w14:paraId="13206D85" w14:textId="77777777" w:rsidR="00C66A63" w:rsidRPr="00545F16" w:rsidRDefault="00C66A63" w:rsidP="00C66A63">
      <w:pPr>
        <w:pStyle w:val="3"/>
        <w:spacing w:before="0"/>
        <w:jc w:val="both"/>
        <w:rPr>
          <w:rFonts w:ascii="Times New Roman" w:hAnsi="Times New Roman" w:cs="Times New Roman"/>
          <w:color w:val="auto"/>
        </w:rPr>
      </w:pPr>
      <w:r w:rsidRPr="00545F16">
        <w:rPr>
          <w:rFonts w:ascii="Times New Roman" w:hAnsi="Times New Roman" w:cs="Times New Roman"/>
          <w:color w:val="auto"/>
        </w:rPr>
        <w:t>Значение трасологического анализа</w:t>
      </w:r>
    </w:p>
    <w:p w14:paraId="5E163B17" w14:textId="77777777" w:rsidR="00C66A63" w:rsidRPr="00545F16" w:rsidRDefault="00C66A63" w:rsidP="00C66A63">
      <w:pPr>
        <w:pStyle w:val="a7"/>
        <w:numPr>
          <w:ilvl w:val="0"/>
          <w:numId w:val="10"/>
        </w:numPr>
        <w:spacing w:before="0" w:beforeAutospacing="0" w:after="0" w:afterAutospacing="0"/>
        <w:jc w:val="both"/>
      </w:pPr>
      <w:r w:rsidRPr="00545F16">
        <w:t>Определение функции каменного орудия.</w:t>
      </w:r>
    </w:p>
    <w:p w14:paraId="15E5CEE7" w14:textId="77777777" w:rsidR="00C66A63" w:rsidRPr="00545F16" w:rsidRDefault="00C66A63" w:rsidP="00C66A63">
      <w:pPr>
        <w:pStyle w:val="a7"/>
        <w:numPr>
          <w:ilvl w:val="0"/>
          <w:numId w:val="10"/>
        </w:numPr>
        <w:spacing w:before="0" w:beforeAutospacing="0" w:after="0" w:afterAutospacing="0"/>
        <w:jc w:val="both"/>
      </w:pPr>
      <w:r w:rsidRPr="00545F16">
        <w:t>Реконструкция производственной деятельности.</w:t>
      </w:r>
    </w:p>
    <w:p w14:paraId="2C3F3CD3" w14:textId="77777777" w:rsidR="00C66A63" w:rsidRPr="00545F16" w:rsidRDefault="00C66A63" w:rsidP="00C66A63">
      <w:pPr>
        <w:pStyle w:val="a7"/>
        <w:numPr>
          <w:ilvl w:val="0"/>
          <w:numId w:val="10"/>
        </w:numPr>
        <w:spacing w:before="0" w:beforeAutospacing="0" w:after="0" w:afterAutospacing="0"/>
        <w:jc w:val="both"/>
      </w:pPr>
      <w:r w:rsidRPr="00545F16">
        <w:t>Выявление специализации в хозяйстве древних обществ.</w:t>
      </w:r>
    </w:p>
    <w:p w14:paraId="110D3A61" w14:textId="77777777" w:rsidR="00C66A63" w:rsidRPr="00545F16" w:rsidRDefault="00C66A63" w:rsidP="00C66A63">
      <w:pPr>
        <w:pStyle w:val="a7"/>
        <w:numPr>
          <w:ilvl w:val="0"/>
          <w:numId w:val="10"/>
        </w:numPr>
        <w:spacing w:before="0" w:beforeAutospacing="0" w:after="0" w:afterAutospacing="0"/>
        <w:jc w:val="both"/>
      </w:pPr>
      <w:r w:rsidRPr="00545F16">
        <w:t>Установление этапов технологического цикла.</w:t>
      </w:r>
    </w:p>
    <w:p w14:paraId="370C3915" w14:textId="77777777" w:rsidR="003B0069" w:rsidRDefault="003B0069" w:rsidP="00107292">
      <w:pPr>
        <w:pStyle w:val="a4"/>
        <w:ind w:left="0" w:firstLine="709"/>
        <w:jc w:val="both"/>
        <w:rPr>
          <w:b/>
          <w:lang w:val="ru-RU"/>
        </w:rPr>
      </w:pPr>
    </w:p>
    <w:p w14:paraId="07FA74FF" w14:textId="77777777" w:rsidR="009C2567" w:rsidRPr="009C2567" w:rsidRDefault="009C2567" w:rsidP="00107292">
      <w:pPr>
        <w:pStyle w:val="a4"/>
        <w:ind w:left="0" w:firstLine="709"/>
        <w:jc w:val="both"/>
        <w:rPr>
          <w:b/>
          <w:lang w:val="ru-RU"/>
        </w:rPr>
      </w:pPr>
    </w:p>
    <w:p w14:paraId="23EDE03C" w14:textId="752A1EEF" w:rsidR="00395B75" w:rsidRPr="00A95833" w:rsidRDefault="0068058F" w:rsidP="00DB6467">
      <w:pPr>
        <w:pStyle w:val="a4"/>
        <w:ind w:left="0" w:firstLine="709"/>
        <w:jc w:val="both"/>
        <w:rPr>
          <w:rStyle w:val="rynqvb"/>
          <w:b/>
        </w:rPr>
      </w:pPr>
      <w:r w:rsidRPr="00A95833">
        <w:rPr>
          <w:b/>
        </w:rPr>
        <w:t xml:space="preserve">5-дәріс </w:t>
      </w:r>
      <w:r w:rsidR="009C2567" w:rsidRPr="009C2567">
        <w:rPr>
          <w:b/>
          <w:sz w:val="22"/>
          <w:szCs w:val="22"/>
        </w:rPr>
        <w:t>Археологиядағы эксперимент және трасологиялық зерттеулер.</w:t>
      </w:r>
    </w:p>
    <w:p w14:paraId="53160B7B" w14:textId="77777777" w:rsidR="004161B8" w:rsidRPr="00A95833" w:rsidRDefault="004161B8" w:rsidP="00DB6467">
      <w:pPr>
        <w:pStyle w:val="a4"/>
        <w:ind w:left="0" w:firstLine="709"/>
        <w:jc w:val="both"/>
        <w:rPr>
          <w:b/>
        </w:rPr>
      </w:pPr>
    </w:p>
    <w:p w14:paraId="75BCAEB0" w14:textId="77777777" w:rsidR="00C66A63" w:rsidRDefault="00C66A63" w:rsidP="00C66A63">
      <w:pPr>
        <w:pStyle w:val="a7"/>
        <w:spacing w:before="0" w:beforeAutospacing="0" w:after="0" w:afterAutospacing="0"/>
        <w:ind w:firstLine="567"/>
        <w:jc w:val="both"/>
      </w:pPr>
      <w:r>
        <w:t xml:space="preserve">Металлические орудия (бронзовые, железные, медные) являются важнейшими археологическими находками, отражающими уровень развития технологии и хозяйства древних обществ. Для их изучения применяется комплекс методов, сочетающих археологические, </w:t>
      </w:r>
      <w:proofErr w:type="spellStart"/>
      <w:r>
        <w:t>трасологические</w:t>
      </w:r>
      <w:proofErr w:type="spellEnd"/>
      <w:r>
        <w:t xml:space="preserve"> и естественнонаучные подходы.</w:t>
      </w:r>
    </w:p>
    <w:p w14:paraId="62868B80" w14:textId="77777777" w:rsidR="00C66A63" w:rsidRPr="00213CCE" w:rsidRDefault="00C66A63" w:rsidP="00C66A63">
      <w:pPr>
        <w:pStyle w:val="3"/>
        <w:tabs>
          <w:tab w:val="left" w:pos="284"/>
        </w:tabs>
        <w:spacing w:before="0"/>
        <w:jc w:val="both"/>
        <w:rPr>
          <w:rFonts w:ascii="Times New Roman" w:hAnsi="Times New Roman" w:cs="Times New Roman"/>
          <w:color w:val="auto"/>
        </w:rPr>
      </w:pPr>
      <w:r w:rsidRPr="00213CCE">
        <w:rPr>
          <w:rFonts w:ascii="Times New Roman" w:hAnsi="Times New Roman" w:cs="Times New Roman"/>
          <w:color w:val="auto"/>
        </w:rPr>
        <w:t>Основные методы изучения</w:t>
      </w:r>
    </w:p>
    <w:p w14:paraId="5EA28730" w14:textId="77777777" w:rsidR="00C66A63" w:rsidRPr="00213CCE" w:rsidRDefault="00C66A63" w:rsidP="00C66A63">
      <w:pPr>
        <w:pStyle w:val="a7"/>
        <w:numPr>
          <w:ilvl w:val="0"/>
          <w:numId w:val="11"/>
        </w:numPr>
        <w:tabs>
          <w:tab w:val="clear" w:pos="720"/>
          <w:tab w:val="left" w:pos="284"/>
        </w:tabs>
        <w:spacing w:before="0" w:beforeAutospacing="0" w:after="0" w:afterAutospacing="0"/>
        <w:ind w:left="0" w:firstLine="0"/>
        <w:jc w:val="both"/>
        <w:rPr>
          <w:rStyle w:val="a8"/>
          <w:b w:val="0"/>
          <w:bCs w:val="0"/>
        </w:rPr>
      </w:pPr>
      <w:r w:rsidRPr="00213CCE">
        <w:rPr>
          <w:rStyle w:val="a8"/>
        </w:rPr>
        <w:t>Макроскопический анализ - в</w:t>
      </w:r>
      <w:r w:rsidRPr="00213CCE">
        <w:t>изуальное исследование формы, размеров, пропорций; выявление следов износа, ремонта, вторичного использования; определение орнамента и декоративных элементов.</w:t>
      </w:r>
    </w:p>
    <w:p w14:paraId="1C29268A" w14:textId="77777777" w:rsidR="00C66A63" w:rsidRPr="00213CCE" w:rsidRDefault="00C66A63" w:rsidP="00C66A63">
      <w:pPr>
        <w:pStyle w:val="a7"/>
        <w:numPr>
          <w:ilvl w:val="0"/>
          <w:numId w:val="11"/>
        </w:numPr>
        <w:tabs>
          <w:tab w:val="clear" w:pos="720"/>
          <w:tab w:val="left" w:pos="284"/>
        </w:tabs>
        <w:spacing w:before="0" w:beforeAutospacing="0" w:after="0" w:afterAutospacing="0"/>
        <w:ind w:left="0" w:firstLine="0"/>
        <w:jc w:val="both"/>
      </w:pPr>
      <w:proofErr w:type="spellStart"/>
      <w:proofErr w:type="gramStart"/>
      <w:r w:rsidRPr="00213CCE">
        <w:rPr>
          <w:rStyle w:val="a8"/>
        </w:rPr>
        <w:t>Трасологический</w:t>
      </w:r>
      <w:proofErr w:type="spellEnd"/>
      <w:r w:rsidRPr="00213CCE">
        <w:rPr>
          <w:rStyle w:val="a8"/>
        </w:rPr>
        <w:t xml:space="preserve"> метод – и</w:t>
      </w:r>
      <w:r w:rsidRPr="00213CCE">
        <w:t xml:space="preserve">зучение </w:t>
      </w:r>
      <w:proofErr w:type="spellStart"/>
      <w:r w:rsidRPr="00213CCE">
        <w:t>микроследов</w:t>
      </w:r>
      <w:proofErr w:type="spellEnd"/>
      <w:r w:rsidRPr="00213CCE">
        <w:t xml:space="preserve"> эксплуатации (полировка, царапины, сколы); определение функций орудия (рубка, резка, сверление); сравнение следов с экспериментальными аналогами.</w:t>
      </w:r>
      <w:proofErr w:type="gramEnd"/>
    </w:p>
    <w:p w14:paraId="71B83766" w14:textId="77777777" w:rsidR="00C66A63" w:rsidRPr="00213CCE" w:rsidRDefault="00C66A63" w:rsidP="00C66A63">
      <w:pPr>
        <w:pStyle w:val="a7"/>
        <w:numPr>
          <w:ilvl w:val="0"/>
          <w:numId w:val="11"/>
        </w:numPr>
        <w:tabs>
          <w:tab w:val="clear" w:pos="720"/>
          <w:tab w:val="left" w:pos="284"/>
        </w:tabs>
        <w:spacing w:before="0" w:beforeAutospacing="0" w:after="0" w:afterAutospacing="0"/>
        <w:ind w:left="0" w:firstLine="0"/>
        <w:jc w:val="both"/>
      </w:pPr>
      <w:r w:rsidRPr="00213CCE">
        <w:rPr>
          <w:rStyle w:val="a8"/>
        </w:rPr>
        <w:t>Металлографический анализ - и</w:t>
      </w:r>
      <w:r w:rsidRPr="00213CCE">
        <w:t xml:space="preserve">сследование структуры металла под микроскопом; определение способа изготовления (литьё, ковка, термообработка); выявление качества металла и его свойств; </w:t>
      </w:r>
    </w:p>
    <w:p w14:paraId="433237E5" w14:textId="77777777" w:rsidR="00C66A63" w:rsidRPr="00213CCE" w:rsidRDefault="00C66A63" w:rsidP="00C66A63">
      <w:pPr>
        <w:pStyle w:val="a7"/>
        <w:numPr>
          <w:ilvl w:val="0"/>
          <w:numId w:val="11"/>
        </w:numPr>
        <w:tabs>
          <w:tab w:val="clear" w:pos="720"/>
          <w:tab w:val="left" w:pos="284"/>
        </w:tabs>
        <w:spacing w:before="0" w:beforeAutospacing="0" w:after="0" w:afterAutospacing="0"/>
        <w:ind w:left="0" w:firstLine="0"/>
        <w:jc w:val="both"/>
      </w:pPr>
      <w:r w:rsidRPr="00213CCE">
        <w:rPr>
          <w:rStyle w:val="a8"/>
        </w:rPr>
        <w:t>Химико-спектральный анализ - о</w:t>
      </w:r>
      <w:r w:rsidRPr="00213CCE">
        <w:t>пределение элементного состава сплавов; установление источников сырья (месторождения руд); сравнение с другими металлургическими центрами.</w:t>
      </w:r>
    </w:p>
    <w:p w14:paraId="78971F22" w14:textId="77777777" w:rsidR="00C66A63" w:rsidRDefault="00C66A63" w:rsidP="00C66A63">
      <w:pPr>
        <w:pStyle w:val="a7"/>
        <w:numPr>
          <w:ilvl w:val="0"/>
          <w:numId w:val="11"/>
        </w:numPr>
        <w:tabs>
          <w:tab w:val="clear" w:pos="720"/>
          <w:tab w:val="left" w:pos="284"/>
        </w:tabs>
        <w:spacing w:before="0" w:beforeAutospacing="0" w:after="0" w:afterAutospacing="0"/>
        <w:ind w:left="0" w:firstLine="0"/>
        <w:jc w:val="both"/>
      </w:pPr>
      <w:r w:rsidRPr="00213CCE">
        <w:rPr>
          <w:rStyle w:val="a8"/>
        </w:rPr>
        <w:t>Рентгенографический метод -</w:t>
      </w:r>
      <w:r w:rsidRPr="00213CCE">
        <w:t xml:space="preserve"> неразрушающее исследование внутренней структуры; выявление скрытых дефектов и трещин; определение технологии литья.</w:t>
      </w:r>
    </w:p>
    <w:p w14:paraId="58925E7A" w14:textId="77777777" w:rsidR="00C66A63" w:rsidRPr="00213CCE" w:rsidRDefault="00C66A63" w:rsidP="00C66A63">
      <w:pPr>
        <w:pStyle w:val="a7"/>
        <w:numPr>
          <w:ilvl w:val="0"/>
          <w:numId w:val="11"/>
        </w:numPr>
        <w:tabs>
          <w:tab w:val="clear" w:pos="720"/>
          <w:tab w:val="left" w:pos="284"/>
        </w:tabs>
        <w:spacing w:before="0" w:beforeAutospacing="0" w:after="0" w:afterAutospacing="0"/>
        <w:ind w:left="0" w:firstLine="0"/>
        <w:jc w:val="both"/>
      </w:pPr>
      <w:r w:rsidRPr="00213CCE">
        <w:rPr>
          <w:rStyle w:val="a8"/>
        </w:rPr>
        <w:t>Экспериментальная археология -</w:t>
      </w:r>
      <w:r w:rsidRPr="00213CCE">
        <w:t xml:space="preserve"> воссоздание копий металлических орудий древними методами; проверка их прочности, износостойкости и функционала; сопоставление экспериментальных следов </w:t>
      </w:r>
      <w:proofErr w:type="gramStart"/>
      <w:r w:rsidRPr="00213CCE">
        <w:t>с</w:t>
      </w:r>
      <w:proofErr w:type="gramEnd"/>
      <w:r w:rsidRPr="00213CCE">
        <w:t xml:space="preserve"> археологическими.</w:t>
      </w:r>
    </w:p>
    <w:p w14:paraId="023F435E" w14:textId="77777777" w:rsidR="00C66A63" w:rsidRPr="00213CCE" w:rsidRDefault="00C66A63" w:rsidP="00C66A63">
      <w:pPr>
        <w:jc w:val="both"/>
      </w:pPr>
    </w:p>
    <w:p w14:paraId="500826D8" w14:textId="77777777" w:rsidR="00C66A63" w:rsidRPr="00213CCE" w:rsidRDefault="00C66A63" w:rsidP="00C66A63">
      <w:pPr>
        <w:pStyle w:val="3"/>
        <w:spacing w:before="0"/>
        <w:ind w:firstLine="567"/>
        <w:jc w:val="both"/>
        <w:rPr>
          <w:rFonts w:ascii="Times New Roman" w:hAnsi="Times New Roman" w:cs="Times New Roman"/>
          <w:b w:val="0"/>
          <w:color w:val="auto"/>
        </w:rPr>
      </w:pPr>
      <w:r w:rsidRPr="00213CCE">
        <w:rPr>
          <w:rFonts w:ascii="Times New Roman" w:hAnsi="Times New Roman" w:cs="Times New Roman"/>
          <w:color w:val="auto"/>
        </w:rPr>
        <w:t xml:space="preserve">Значение комплексного подхода - </w:t>
      </w:r>
      <w:r w:rsidRPr="00213CCE">
        <w:rPr>
          <w:rFonts w:ascii="Times New Roman" w:hAnsi="Times New Roman" w:cs="Times New Roman"/>
          <w:b w:val="0"/>
          <w:color w:val="auto"/>
        </w:rPr>
        <w:t xml:space="preserve">позволяет реконструировать </w:t>
      </w:r>
      <w:r w:rsidRPr="00213CCE">
        <w:rPr>
          <w:rStyle w:val="a8"/>
          <w:rFonts w:ascii="Times New Roman" w:hAnsi="Times New Roman" w:cs="Times New Roman"/>
          <w:color w:val="auto"/>
        </w:rPr>
        <w:t>технологические процессы</w:t>
      </w:r>
      <w:r w:rsidRPr="00213CCE">
        <w:rPr>
          <w:rFonts w:ascii="Times New Roman" w:hAnsi="Times New Roman" w:cs="Times New Roman"/>
          <w:b w:val="0"/>
          <w:color w:val="auto"/>
        </w:rPr>
        <w:t xml:space="preserve"> (добыча руды, плавка, литьё, ковка). Дает возможность определить </w:t>
      </w:r>
      <w:r w:rsidRPr="00213CCE">
        <w:rPr>
          <w:rStyle w:val="a8"/>
          <w:rFonts w:ascii="Times New Roman" w:hAnsi="Times New Roman" w:cs="Times New Roman"/>
          <w:color w:val="auto"/>
        </w:rPr>
        <w:t>социальную и хозяйственную роль</w:t>
      </w:r>
      <w:r w:rsidRPr="00213CCE">
        <w:rPr>
          <w:rFonts w:ascii="Times New Roman" w:hAnsi="Times New Roman" w:cs="Times New Roman"/>
          <w:b w:val="0"/>
          <w:color w:val="auto"/>
        </w:rPr>
        <w:t xml:space="preserve"> металлических орудий. Помогает установить </w:t>
      </w:r>
      <w:r w:rsidRPr="00213CCE">
        <w:rPr>
          <w:rStyle w:val="a8"/>
          <w:rFonts w:ascii="Times New Roman" w:hAnsi="Times New Roman" w:cs="Times New Roman"/>
          <w:color w:val="auto"/>
        </w:rPr>
        <w:t>хронологию и культурную принадлежность</w:t>
      </w:r>
      <w:r w:rsidRPr="00213CCE">
        <w:rPr>
          <w:rFonts w:ascii="Times New Roman" w:hAnsi="Times New Roman" w:cs="Times New Roman"/>
          <w:b w:val="0"/>
          <w:color w:val="auto"/>
        </w:rPr>
        <w:t xml:space="preserve"> находок. Обеспечивает более глубокое понимание развития древней металлургии и производственной деятельности.</w:t>
      </w:r>
    </w:p>
    <w:p w14:paraId="3B13CBCC" w14:textId="77777777" w:rsidR="004161B8" w:rsidRDefault="004161B8" w:rsidP="004161B8">
      <w:pPr>
        <w:pStyle w:val="a7"/>
        <w:spacing w:before="0" w:beforeAutospacing="0" w:after="0" w:afterAutospacing="0"/>
        <w:ind w:firstLine="851"/>
        <w:jc w:val="both"/>
        <w:rPr>
          <w:lang w:val="kk-KZ"/>
        </w:rPr>
      </w:pPr>
    </w:p>
    <w:p w14:paraId="1981D60B" w14:textId="77777777" w:rsidR="000E53BD" w:rsidRDefault="000E53BD" w:rsidP="004161B8">
      <w:pPr>
        <w:pStyle w:val="a7"/>
        <w:spacing w:before="0" w:beforeAutospacing="0" w:after="0" w:afterAutospacing="0"/>
        <w:ind w:firstLine="851"/>
        <w:jc w:val="both"/>
        <w:rPr>
          <w:lang w:val="kk-KZ"/>
        </w:rPr>
      </w:pPr>
    </w:p>
    <w:p w14:paraId="24FD2197" w14:textId="77777777" w:rsidR="000E53BD" w:rsidRPr="00A95833" w:rsidRDefault="000E53BD" w:rsidP="004161B8">
      <w:pPr>
        <w:pStyle w:val="a7"/>
        <w:spacing w:before="0" w:beforeAutospacing="0" w:after="0" w:afterAutospacing="0"/>
        <w:ind w:firstLine="851"/>
        <w:jc w:val="both"/>
        <w:rPr>
          <w:lang w:val="kk-KZ"/>
        </w:rPr>
      </w:pPr>
    </w:p>
    <w:p w14:paraId="655106C7" w14:textId="4249271E" w:rsidR="00395B75" w:rsidRPr="00A95833" w:rsidRDefault="004161B8" w:rsidP="004161B8">
      <w:pPr>
        <w:ind w:firstLine="709"/>
        <w:jc w:val="both"/>
        <w:rPr>
          <w:b/>
        </w:rPr>
      </w:pPr>
      <w:r w:rsidRPr="00A95833">
        <w:rPr>
          <w:b/>
        </w:rPr>
        <w:t xml:space="preserve"> </w:t>
      </w:r>
      <w:r w:rsidR="009205BE" w:rsidRPr="00A95833">
        <w:rPr>
          <w:b/>
        </w:rPr>
        <w:t xml:space="preserve">6-дәріс </w:t>
      </w:r>
      <w:r w:rsidR="000E53BD" w:rsidRPr="00947843">
        <w:rPr>
          <w:rStyle w:val="a8"/>
          <w:sz w:val="22"/>
          <w:szCs w:val="22"/>
        </w:rPr>
        <w:t>Экспериментальды археология және палеоэкономикалық зерттеулер.</w:t>
      </w:r>
    </w:p>
    <w:p w14:paraId="5297A500" w14:textId="77777777" w:rsidR="003A2E6B" w:rsidRDefault="003A2E6B" w:rsidP="002408BC">
      <w:pPr>
        <w:ind w:firstLine="709"/>
        <w:jc w:val="both"/>
        <w:rPr>
          <w:bCs/>
          <w:lang w:val="ru-RU"/>
        </w:rPr>
      </w:pPr>
    </w:p>
    <w:p w14:paraId="74BB91AB" w14:textId="77777777" w:rsidR="00C66A63" w:rsidRDefault="00C66A63" w:rsidP="00C66A63">
      <w:pPr>
        <w:pStyle w:val="a7"/>
        <w:spacing w:before="0" w:beforeAutospacing="0" w:after="0" w:afterAutospacing="0"/>
        <w:ind w:firstLine="567"/>
        <w:jc w:val="both"/>
      </w:pPr>
      <w:proofErr w:type="spellStart"/>
      <w:r>
        <w:t>Трасологический</w:t>
      </w:r>
      <w:proofErr w:type="spellEnd"/>
      <w:r>
        <w:t xml:space="preserve"> анализ – это изучение следов на археологических артефактах с целью выявления их функций, способов изготовления и использования. Одним из ключевых направлений является микроскопическое исследование, так как многие следы износа и обработки невидимы невооружённым глазом.</w:t>
      </w:r>
    </w:p>
    <w:p w14:paraId="5AD0393E" w14:textId="77777777" w:rsidR="00C66A63" w:rsidRPr="006664BD" w:rsidRDefault="00C66A63" w:rsidP="00C66A63">
      <w:pPr>
        <w:pStyle w:val="3"/>
        <w:spacing w:before="0"/>
        <w:ind w:firstLine="567"/>
        <w:jc w:val="both"/>
        <w:rPr>
          <w:rFonts w:ascii="Times New Roman" w:hAnsi="Times New Roman" w:cs="Times New Roman"/>
          <w:b w:val="0"/>
          <w:color w:val="auto"/>
        </w:rPr>
      </w:pPr>
      <w:r w:rsidRPr="006664BD">
        <w:rPr>
          <w:rFonts w:ascii="Times New Roman" w:hAnsi="Times New Roman" w:cs="Times New Roman"/>
          <w:b w:val="0"/>
          <w:color w:val="auto"/>
        </w:rPr>
        <w:t xml:space="preserve">Основные задачи микроскопического анализа: Определение </w:t>
      </w:r>
      <w:r w:rsidRPr="006664BD">
        <w:rPr>
          <w:rStyle w:val="a8"/>
          <w:rFonts w:ascii="Times New Roman" w:hAnsi="Times New Roman" w:cs="Times New Roman"/>
          <w:color w:val="auto"/>
        </w:rPr>
        <w:t>технологии изготовления</w:t>
      </w:r>
      <w:r w:rsidRPr="006664BD">
        <w:rPr>
          <w:rFonts w:ascii="Times New Roman" w:hAnsi="Times New Roman" w:cs="Times New Roman"/>
          <w:b w:val="0"/>
          <w:color w:val="auto"/>
        </w:rPr>
        <w:t xml:space="preserve"> артефакта (рубка, оббивка, сверление, шлифовка, полировка). Выявление</w:t>
      </w:r>
      <w:r w:rsidRPr="006664BD">
        <w:rPr>
          <w:rFonts w:ascii="Times New Roman" w:hAnsi="Times New Roman" w:cs="Times New Roman"/>
          <w:color w:val="auto"/>
        </w:rPr>
        <w:t xml:space="preserve"> </w:t>
      </w:r>
      <w:r w:rsidRPr="006664BD">
        <w:rPr>
          <w:rStyle w:val="a8"/>
          <w:rFonts w:ascii="Times New Roman" w:hAnsi="Times New Roman" w:cs="Times New Roman"/>
          <w:color w:val="auto"/>
        </w:rPr>
        <w:t>характера использования</w:t>
      </w:r>
      <w:r w:rsidRPr="006664BD">
        <w:rPr>
          <w:rFonts w:ascii="Times New Roman" w:hAnsi="Times New Roman" w:cs="Times New Roman"/>
          <w:color w:val="auto"/>
        </w:rPr>
        <w:t xml:space="preserve"> </w:t>
      </w:r>
      <w:r w:rsidRPr="006664BD">
        <w:rPr>
          <w:rFonts w:ascii="Times New Roman" w:hAnsi="Times New Roman" w:cs="Times New Roman"/>
          <w:b w:val="0"/>
          <w:color w:val="auto"/>
        </w:rPr>
        <w:t>орудия (резка дерева, разделка шкур, обработка кости или металла).</w:t>
      </w:r>
      <w:r w:rsidRPr="006664BD">
        <w:rPr>
          <w:rFonts w:ascii="Times New Roman" w:hAnsi="Times New Roman" w:cs="Times New Roman"/>
          <w:color w:val="auto"/>
        </w:rPr>
        <w:t xml:space="preserve"> </w:t>
      </w:r>
      <w:r w:rsidRPr="006664BD">
        <w:rPr>
          <w:rFonts w:ascii="Times New Roman" w:hAnsi="Times New Roman" w:cs="Times New Roman"/>
          <w:b w:val="0"/>
          <w:color w:val="auto"/>
        </w:rPr>
        <w:t>Сравнение</w:t>
      </w:r>
      <w:r w:rsidRPr="006664BD">
        <w:rPr>
          <w:rFonts w:ascii="Times New Roman" w:hAnsi="Times New Roman" w:cs="Times New Roman"/>
          <w:color w:val="auto"/>
        </w:rPr>
        <w:t xml:space="preserve"> </w:t>
      </w:r>
      <w:r w:rsidRPr="006664BD">
        <w:rPr>
          <w:rStyle w:val="a8"/>
          <w:rFonts w:ascii="Times New Roman" w:hAnsi="Times New Roman" w:cs="Times New Roman"/>
          <w:color w:val="auto"/>
        </w:rPr>
        <w:t>микроследов эксплуатации</w:t>
      </w:r>
      <w:r w:rsidRPr="006664BD">
        <w:rPr>
          <w:rFonts w:ascii="Times New Roman" w:hAnsi="Times New Roman" w:cs="Times New Roman"/>
          <w:color w:val="auto"/>
        </w:rPr>
        <w:t xml:space="preserve"> </w:t>
      </w:r>
      <w:r w:rsidRPr="006664BD">
        <w:rPr>
          <w:rFonts w:ascii="Times New Roman" w:hAnsi="Times New Roman" w:cs="Times New Roman"/>
          <w:b w:val="0"/>
          <w:color w:val="auto"/>
        </w:rPr>
        <w:t>с экспериментальными эталонами. Фиксация стадий износа и вторичного применения.</w:t>
      </w:r>
    </w:p>
    <w:p w14:paraId="0130DD90" w14:textId="77777777" w:rsidR="00C66A63" w:rsidRPr="006664BD" w:rsidRDefault="00C66A63" w:rsidP="00C66A63">
      <w:pPr>
        <w:pStyle w:val="a7"/>
        <w:spacing w:before="0" w:beforeAutospacing="0" w:after="0" w:afterAutospacing="0"/>
        <w:ind w:firstLine="567"/>
        <w:jc w:val="both"/>
      </w:pPr>
      <w:r w:rsidRPr="006664BD">
        <w:t xml:space="preserve">Методы микроскопического </w:t>
      </w:r>
      <w:proofErr w:type="spellStart"/>
      <w:r w:rsidRPr="006664BD">
        <w:t>трасологического</w:t>
      </w:r>
      <w:proofErr w:type="spellEnd"/>
      <w:r w:rsidRPr="006664BD">
        <w:t xml:space="preserve"> анализа: </w:t>
      </w:r>
      <w:proofErr w:type="spellStart"/>
      <w:r w:rsidRPr="006664BD">
        <w:t>Стереомикроскопия</w:t>
      </w:r>
      <w:proofErr w:type="spellEnd"/>
      <w:r w:rsidRPr="006664BD">
        <w:t xml:space="preserve"> увеличение ×10–×100. Позволяет исследовать макр</w:t>
      </w:r>
      <w:proofErr w:type="gramStart"/>
      <w:r w:rsidRPr="006664BD">
        <w:t>о-</w:t>
      </w:r>
      <w:proofErr w:type="gramEnd"/>
      <w:r w:rsidRPr="006664BD">
        <w:t xml:space="preserve"> и </w:t>
      </w:r>
      <w:proofErr w:type="spellStart"/>
      <w:r w:rsidRPr="006664BD">
        <w:t>микроследы</w:t>
      </w:r>
      <w:proofErr w:type="spellEnd"/>
      <w:r w:rsidRPr="006664BD">
        <w:t xml:space="preserve">: сколы, трещины, зоны </w:t>
      </w:r>
      <w:proofErr w:type="spellStart"/>
      <w:r w:rsidRPr="006664BD">
        <w:t>затупления</w:t>
      </w:r>
      <w:proofErr w:type="spellEnd"/>
      <w:r w:rsidRPr="006664BD">
        <w:t>. Применяется для первичного осмотра артефактов.</w:t>
      </w:r>
    </w:p>
    <w:p w14:paraId="4AB08F37" w14:textId="77777777" w:rsidR="00C66A63" w:rsidRPr="006664BD" w:rsidRDefault="00C66A63" w:rsidP="00C66A63">
      <w:pPr>
        <w:pStyle w:val="a7"/>
        <w:numPr>
          <w:ilvl w:val="0"/>
          <w:numId w:val="12"/>
        </w:numPr>
        <w:tabs>
          <w:tab w:val="left" w:pos="142"/>
        </w:tabs>
        <w:spacing w:before="0" w:beforeAutospacing="0" w:after="0" w:afterAutospacing="0"/>
        <w:jc w:val="both"/>
      </w:pPr>
      <w:proofErr w:type="spellStart"/>
      <w:r w:rsidRPr="006664BD">
        <w:rPr>
          <w:rStyle w:val="a8"/>
        </w:rPr>
        <w:t>Стереомикроскопия</w:t>
      </w:r>
      <w:proofErr w:type="spellEnd"/>
    </w:p>
    <w:p w14:paraId="727309C5"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rPr>
          <w:rStyle w:val="a8"/>
        </w:rPr>
        <w:t>Металлографический микроскоп</w:t>
      </w:r>
    </w:p>
    <w:p w14:paraId="424AB93C"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Увеличение ×50–×500.</w:t>
      </w:r>
    </w:p>
    <w:p w14:paraId="47B11793"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Используется для исследования полированных шлифов поверхности.</w:t>
      </w:r>
    </w:p>
    <w:p w14:paraId="6FE24801"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 xml:space="preserve">Позволяет изучить характер </w:t>
      </w:r>
      <w:proofErr w:type="spellStart"/>
      <w:r w:rsidRPr="006664BD">
        <w:t>микрополировки</w:t>
      </w:r>
      <w:proofErr w:type="spellEnd"/>
      <w:r w:rsidRPr="006664BD">
        <w:t>, глубину и форму царапин.</w:t>
      </w:r>
    </w:p>
    <w:p w14:paraId="56F133E4"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rPr>
          <w:rStyle w:val="a8"/>
        </w:rPr>
        <w:t>Сканирующая электронная микроскопия (СЭМ)</w:t>
      </w:r>
    </w:p>
    <w:p w14:paraId="7E609076"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Увеличение до ×10 000 и выше.</w:t>
      </w:r>
    </w:p>
    <w:p w14:paraId="5992E884"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Дает высокую детализацию микрорельефа.</w:t>
      </w:r>
    </w:p>
    <w:p w14:paraId="73EEEE49"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Позволяет выявить микротрещины, направление работы орудия, характер абразивного воздействия.</w:t>
      </w:r>
    </w:p>
    <w:p w14:paraId="30385AA9"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rPr>
          <w:rStyle w:val="a8"/>
        </w:rPr>
        <w:t>Оптическая микроскопия с использованием отраженного света</w:t>
      </w:r>
    </w:p>
    <w:p w14:paraId="7CFACDD9"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Исследование блеска и полировки.</w:t>
      </w:r>
    </w:p>
    <w:p w14:paraId="3CB7F079"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Определение различий между естественной и эксплуатационной полировкой.</w:t>
      </w:r>
    </w:p>
    <w:p w14:paraId="7791287F"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rPr>
          <w:rStyle w:val="a8"/>
        </w:rPr>
        <w:t>Цифровая микроскопия и 3D-сканирование</w:t>
      </w:r>
    </w:p>
    <w:p w14:paraId="16CB8879"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 xml:space="preserve">Визуализация </w:t>
      </w:r>
      <w:proofErr w:type="spellStart"/>
      <w:r w:rsidRPr="006664BD">
        <w:t>микроследов</w:t>
      </w:r>
      <w:proofErr w:type="spellEnd"/>
      <w:r w:rsidRPr="006664BD">
        <w:t xml:space="preserve"> в трёхмерной проекции.</w:t>
      </w:r>
    </w:p>
    <w:p w14:paraId="193F5902" w14:textId="77777777" w:rsidR="00C66A63" w:rsidRPr="006664BD" w:rsidRDefault="00C66A63" w:rsidP="00C66A63">
      <w:pPr>
        <w:pStyle w:val="a7"/>
        <w:numPr>
          <w:ilvl w:val="0"/>
          <w:numId w:val="12"/>
        </w:numPr>
        <w:tabs>
          <w:tab w:val="left" w:pos="142"/>
        </w:tabs>
        <w:spacing w:before="0" w:beforeAutospacing="0" w:after="0" w:afterAutospacing="0"/>
        <w:jc w:val="both"/>
      </w:pPr>
      <w:r w:rsidRPr="006664BD">
        <w:t>Создание базы цифровых эталонов для сопоставлений.</w:t>
      </w:r>
    </w:p>
    <w:p w14:paraId="2E466D68" w14:textId="77777777" w:rsidR="00C66A63" w:rsidRPr="006664BD" w:rsidRDefault="00C66A63" w:rsidP="00C66A63">
      <w:pPr>
        <w:pStyle w:val="3"/>
        <w:spacing w:before="0"/>
        <w:ind w:firstLine="567"/>
        <w:jc w:val="both"/>
        <w:rPr>
          <w:rFonts w:ascii="Times New Roman" w:hAnsi="Times New Roman" w:cs="Times New Roman"/>
          <w:color w:val="auto"/>
        </w:rPr>
      </w:pPr>
      <w:r w:rsidRPr="006664BD">
        <w:rPr>
          <w:rFonts w:ascii="Times New Roman" w:hAnsi="Times New Roman" w:cs="Times New Roman"/>
          <w:color w:val="auto"/>
        </w:rPr>
        <w:t>Применение результатов</w:t>
      </w:r>
    </w:p>
    <w:p w14:paraId="5EDFF3CA" w14:textId="77777777" w:rsidR="00C66A63" w:rsidRPr="006664BD" w:rsidRDefault="00C66A63" w:rsidP="00C66A63">
      <w:pPr>
        <w:pStyle w:val="a7"/>
        <w:numPr>
          <w:ilvl w:val="0"/>
          <w:numId w:val="13"/>
        </w:numPr>
        <w:tabs>
          <w:tab w:val="left" w:pos="284"/>
        </w:tabs>
        <w:spacing w:before="0" w:beforeAutospacing="0" w:after="0" w:afterAutospacing="0"/>
        <w:jc w:val="both"/>
      </w:pPr>
      <w:r w:rsidRPr="006664BD">
        <w:t xml:space="preserve">Реконструкция </w:t>
      </w:r>
      <w:r w:rsidRPr="006664BD">
        <w:rPr>
          <w:rStyle w:val="a8"/>
        </w:rPr>
        <w:t>функционального назначения</w:t>
      </w:r>
      <w:r w:rsidRPr="006664BD">
        <w:t xml:space="preserve"> орудий (скребки, ножи, сверла, топоры).</w:t>
      </w:r>
    </w:p>
    <w:p w14:paraId="50987163" w14:textId="77777777" w:rsidR="00C66A63" w:rsidRPr="006664BD" w:rsidRDefault="00C66A63" w:rsidP="00C66A63">
      <w:pPr>
        <w:pStyle w:val="a7"/>
        <w:numPr>
          <w:ilvl w:val="0"/>
          <w:numId w:val="13"/>
        </w:numPr>
        <w:tabs>
          <w:tab w:val="left" w:pos="284"/>
        </w:tabs>
        <w:spacing w:before="0" w:beforeAutospacing="0" w:after="0" w:afterAutospacing="0"/>
        <w:jc w:val="both"/>
      </w:pPr>
      <w:r w:rsidRPr="006664BD">
        <w:t xml:space="preserve">Определение </w:t>
      </w:r>
      <w:r w:rsidRPr="006664BD">
        <w:rPr>
          <w:rStyle w:val="a8"/>
        </w:rPr>
        <w:t>материалов, с которыми работали</w:t>
      </w:r>
      <w:r w:rsidRPr="006664BD">
        <w:t xml:space="preserve"> (дерево, кость, кожа, металл).</w:t>
      </w:r>
    </w:p>
    <w:p w14:paraId="0342B71D" w14:textId="77777777" w:rsidR="00C66A63" w:rsidRPr="006664BD" w:rsidRDefault="00C66A63" w:rsidP="00C66A63">
      <w:pPr>
        <w:pStyle w:val="a7"/>
        <w:numPr>
          <w:ilvl w:val="0"/>
          <w:numId w:val="13"/>
        </w:numPr>
        <w:tabs>
          <w:tab w:val="left" w:pos="284"/>
        </w:tabs>
        <w:spacing w:before="0" w:beforeAutospacing="0" w:after="0" w:afterAutospacing="0"/>
        <w:jc w:val="both"/>
      </w:pPr>
      <w:r w:rsidRPr="006664BD">
        <w:t xml:space="preserve">Воссоздание </w:t>
      </w:r>
      <w:r w:rsidRPr="006664BD">
        <w:rPr>
          <w:rStyle w:val="a8"/>
        </w:rPr>
        <w:t>производственных процессов</w:t>
      </w:r>
      <w:r w:rsidRPr="006664BD">
        <w:t xml:space="preserve"> в древних обществах.</w:t>
      </w:r>
    </w:p>
    <w:p w14:paraId="31778656" w14:textId="77777777" w:rsidR="00C66A63" w:rsidRPr="006664BD" w:rsidRDefault="00C66A63" w:rsidP="00C66A63">
      <w:pPr>
        <w:pStyle w:val="a7"/>
        <w:numPr>
          <w:ilvl w:val="0"/>
          <w:numId w:val="13"/>
        </w:numPr>
        <w:tabs>
          <w:tab w:val="left" w:pos="284"/>
        </w:tabs>
        <w:spacing w:before="0" w:beforeAutospacing="0" w:after="0" w:afterAutospacing="0"/>
        <w:jc w:val="both"/>
      </w:pPr>
      <w:r w:rsidRPr="006664BD">
        <w:t xml:space="preserve">Сравнение </w:t>
      </w:r>
      <w:r w:rsidRPr="006664BD">
        <w:rPr>
          <w:rStyle w:val="a8"/>
        </w:rPr>
        <w:t>разных культур и периодов</w:t>
      </w:r>
      <w:r w:rsidRPr="006664BD">
        <w:t xml:space="preserve"> по технике изготовления и эксплуатации артефактов.</w:t>
      </w:r>
    </w:p>
    <w:p w14:paraId="516970ED" w14:textId="77777777" w:rsidR="00C66A63" w:rsidRPr="006664BD" w:rsidRDefault="00C66A63" w:rsidP="00C66A63">
      <w:pPr>
        <w:pStyle w:val="a7"/>
        <w:spacing w:before="0" w:beforeAutospacing="0" w:after="0" w:afterAutospacing="0"/>
        <w:ind w:firstLine="567"/>
        <w:jc w:val="both"/>
      </w:pPr>
      <w:r w:rsidRPr="006664BD">
        <w:t xml:space="preserve">Микроскопические методы </w:t>
      </w:r>
      <w:proofErr w:type="spellStart"/>
      <w:r w:rsidRPr="006664BD">
        <w:t>трасологического</w:t>
      </w:r>
      <w:proofErr w:type="spellEnd"/>
      <w:r w:rsidRPr="006664BD">
        <w:t xml:space="preserve"> анализа являются важнейшим инструментом археологии. Они позволяют выйти за пределы простого описания артефактов и реконструировать реальные практики их использования. В сочетании с экспериментальной археологией эти методы обеспечивают наиболее достоверные результаты.</w:t>
      </w:r>
    </w:p>
    <w:p w14:paraId="0B6E8457" w14:textId="77777777" w:rsidR="000E53BD" w:rsidRDefault="000E53BD" w:rsidP="002408BC">
      <w:pPr>
        <w:ind w:firstLine="709"/>
        <w:jc w:val="both"/>
        <w:rPr>
          <w:bCs/>
          <w:lang w:val="ru-RU"/>
        </w:rPr>
      </w:pPr>
    </w:p>
    <w:p w14:paraId="29D7BA4D" w14:textId="77777777" w:rsidR="000E53BD" w:rsidRPr="000E53BD" w:rsidRDefault="000E53BD" w:rsidP="002408BC">
      <w:pPr>
        <w:ind w:firstLine="709"/>
        <w:jc w:val="both"/>
        <w:rPr>
          <w:lang w:val="ru-RU"/>
        </w:rPr>
      </w:pPr>
    </w:p>
    <w:p w14:paraId="7F80B358" w14:textId="017A00B5" w:rsidR="00E54F7C" w:rsidRPr="000E53BD" w:rsidRDefault="009205BE" w:rsidP="00DB6467">
      <w:pPr>
        <w:ind w:firstLine="709"/>
        <w:jc w:val="both"/>
        <w:rPr>
          <w:b/>
          <w:lang w:val="ru-RU"/>
        </w:rPr>
      </w:pPr>
      <w:r w:rsidRPr="00A95833">
        <w:rPr>
          <w:b/>
        </w:rPr>
        <w:t xml:space="preserve">7-дәріс </w:t>
      </w:r>
      <w:r w:rsidR="000E53BD" w:rsidRPr="000E53BD">
        <w:rPr>
          <w:b/>
          <w:sz w:val="22"/>
          <w:szCs w:val="22"/>
        </w:rPr>
        <w:t>Экспериментальды археология және планиграфиялық зерттеулер.</w:t>
      </w:r>
    </w:p>
    <w:p w14:paraId="5412D465" w14:textId="77777777" w:rsidR="000E53BD" w:rsidRDefault="000E53BD" w:rsidP="00DB6467">
      <w:pPr>
        <w:ind w:firstLine="709"/>
        <w:jc w:val="both"/>
        <w:rPr>
          <w:b/>
          <w:lang w:val="ru-RU"/>
        </w:rPr>
      </w:pPr>
    </w:p>
    <w:p w14:paraId="163111CF" w14:textId="77777777" w:rsidR="00C66A63" w:rsidRDefault="00C66A63" w:rsidP="00C66A63">
      <w:pPr>
        <w:pStyle w:val="a7"/>
        <w:spacing w:before="0" w:beforeAutospacing="0" w:after="0" w:afterAutospacing="0"/>
        <w:ind w:firstLine="567"/>
        <w:jc w:val="both"/>
      </w:pPr>
      <w:r>
        <w:t>Экспериментальная археология и трасология — два взаимосвязанных направления в археологических исследованиях. Их объединяет цель — реконструировать деятельность древнего человека через изучение орудий труда, технологий и следов эксплуатации.</w:t>
      </w:r>
    </w:p>
    <w:p w14:paraId="7384FDE0" w14:textId="77777777" w:rsidR="00C66A63" w:rsidRDefault="00C66A63" w:rsidP="00C66A63">
      <w:pPr>
        <w:pStyle w:val="a7"/>
        <w:spacing w:before="0" w:beforeAutospacing="0" w:after="0" w:afterAutospacing="0"/>
        <w:ind w:firstLine="360"/>
        <w:jc w:val="both"/>
      </w:pPr>
      <w:r>
        <w:t xml:space="preserve">Основателем археологической трасологии считают </w:t>
      </w:r>
      <w:r>
        <w:rPr>
          <w:rStyle w:val="a8"/>
        </w:rPr>
        <w:t xml:space="preserve">С.А. </w:t>
      </w:r>
      <w:proofErr w:type="spellStart"/>
      <w:r>
        <w:rPr>
          <w:rStyle w:val="a8"/>
        </w:rPr>
        <w:t>Семёнова</w:t>
      </w:r>
      <w:proofErr w:type="spellEnd"/>
      <w:r>
        <w:t xml:space="preserve"> (1903–1982), который в середине XX века разработал методику изучения следов износа на каменных и костяных орудиях. Его фундаментальный труд </w:t>
      </w:r>
      <w:r>
        <w:rPr>
          <w:rStyle w:val="a9"/>
        </w:rPr>
        <w:t>«Первобытная техника»</w:t>
      </w:r>
      <w:r>
        <w:t xml:space="preserve"> (1957) стал основой для развития </w:t>
      </w:r>
      <w:proofErr w:type="spellStart"/>
      <w:r>
        <w:t>трасологического</w:t>
      </w:r>
      <w:proofErr w:type="spellEnd"/>
      <w:r>
        <w:t xml:space="preserve"> направления. В СССР трасология активно развивалась в лаборатории Института истории материальной культуры АН СССР (ЛОИИМК), где создавались первые эталонные коллекции.</w:t>
      </w:r>
    </w:p>
    <w:p w14:paraId="500C65BF" w14:textId="77777777" w:rsidR="00C66A63" w:rsidRDefault="00C66A63" w:rsidP="00C66A63">
      <w:pPr>
        <w:pStyle w:val="3"/>
        <w:spacing w:before="0"/>
        <w:ind w:firstLine="360"/>
        <w:jc w:val="both"/>
      </w:pPr>
      <w:r w:rsidRPr="00EB623D">
        <w:rPr>
          <w:color w:val="auto"/>
        </w:rPr>
        <w:t xml:space="preserve">Развитие экспериментальной </w:t>
      </w:r>
      <w:r w:rsidRPr="00C66A63">
        <w:rPr>
          <w:color w:val="auto"/>
        </w:rPr>
        <w:t>археологии: В Европе идеи экспериментальной археологии появились в 1960–1970-х гг. (Ф. Борд, Ж. Клер, Л. Бинфорд). В СССР направление также развивалось параллельно с трасологией: проводились опыты по изготовлению каменных орудий, выделке кожи, обработке дерева и металла. В Казахстане и Сибири эксперименты с металлургией бронзового века проводились в рамках археологических экспедиций. Лаборатории и центры исследований: ИИМК РАН (Санкт-Петербург), лаборатории в МГУ, РГГУ, Институт археологии им. А.Х. Маргулана (Алматы). Университеты Кембриджа, Оксфорда, Лейдена, Аризоны, где действуют центры экспериментальной археологии.</w:t>
      </w:r>
    </w:p>
    <w:p w14:paraId="06A83578" w14:textId="77777777" w:rsidR="00C66A63" w:rsidRDefault="00C66A63" w:rsidP="00C66A63">
      <w:pPr>
        <w:pStyle w:val="a7"/>
        <w:spacing w:before="0" w:beforeAutospacing="0" w:after="0" w:afterAutospacing="0"/>
        <w:ind w:firstLine="360"/>
        <w:jc w:val="both"/>
      </w:pPr>
      <w:r w:rsidRPr="00EB623D">
        <w:rPr>
          <w:rStyle w:val="a8"/>
        </w:rPr>
        <w:t>Трасология</w:t>
      </w:r>
      <w:r>
        <w:t xml:space="preserve"> изучает следы износа и изготавливает интерпретацию функций артефактов. Она показывает, чем и как пользовались древние люди. </w:t>
      </w:r>
      <w:r w:rsidRPr="00EB623D">
        <w:rPr>
          <w:rStyle w:val="a8"/>
        </w:rPr>
        <w:t>Экспериментальная археология</w:t>
      </w:r>
      <w:r>
        <w:t xml:space="preserve"> создаёт практические аналоги (реплики орудий, металлургические печи, керамика) и проверяет гипотезы. Она доказывает реальность технологических процессов.</w:t>
      </w:r>
    </w:p>
    <w:p w14:paraId="7E17F157" w14:textId="77777777" w:rsidR="00C66A63" w:rsidRDefault="00C66A63" w:rsidP="00C66A63">
      <w:pPr>
        <w:pStyle w:val="a7"/>
        <w:spacing w:before="0" w:beforeAutospacing="0" w:after="0" w:afterAutospacing="0"/>
        <w:ind w:firstLine="360"/>
        <w:jc w:val="both"/>
      </w:pPr>
      <w:r>
        <w:t>В совокупности эти направления позволяют: определить функции орудий. Воссоздать технологию изготовления. Понять хозяйственную деятельность и специализацию древних обществ. Проверить теоретические реконструкции на практике. Таким образом, историография показывает, что трасология и экспериментальная археология с середины XX века развиваются как взаимодополняющие дисциплины: первая изучает износ, вторая – доказывает его происхождение через опыт. Экспериментальная археология и трасология – это неразрывные компоненты современного археологического исследования. Эксперимент даёт практический опыт и образцы следов, а трасология — научный инструментарий для их анализа. Вместе они позволяют наиболее точно реконструировать прошлое и понять реальную роль археологических артефактов в жизни древнего человека.</w:t>
      </w:r>
    </w:p>
    <w:p w14:paraId="716AF7E9" w14:textId="77777777" w:rsidR="000E53BD" w:rsidRDefault="000E53BD" w:rsidP="00DB6467">
      <w:pPr>
        <w:ind w:firstLine="709"/>
        <w:jc w:val="both"/>
        <w:rPr>
          <w:b/>
          <w:lang w:val="ru-RU"/>
        </w:rPr>
      </w:pPr>
    </w:p>
    <w:p w14:paraId="2FB5A1F4" w14:textId="77777777" w:rsidR="000E53BD" w:rsidRPr="00A95833" w:rsidRDefault="000E53BD" w:rsidP="00DB6467">
      <w:pPr>
        <w:ind w:firstLine="709"/>
        <w:jc w:val="both"/>
        <w:rPr>
          <w:b/>
          <w:lang w:val="ru-RU"/>
        </w:rPr>
      </w:pPr>
    </w:p>
    <w:p w14:paraId="288D1980" w14:textId="77777777" w:rsidR="000E53BD" w:rsidRPr="000E53BD" w:rsidRDefault="00D0469D" w:rsidP="00EF13AB">
      <w:pPr>
        <w:ind w:firstLine="709"/>
        <w:jc w:val="both"/>
        <w:rPr>
          <w:rStyle w:val="rynqvb"/>
          <w:b/>
          <w:sz w:val="22"/>
          <w:szCs w:val="22"/>
          <w:lang w:val="ru-RU"/>
        </w:rPr>
      </w:pPr>
      <w:r w:rsidRPr="00A95833">
        <w:rPr>
          <w:b/>
        </w:rPr>
        <w:t xml:space="preserve">8-дәріс </w:t>
      </w:r>
      <w:r w:rsidR="000E53BD" w:rsidRPr="000E53BD">
        <w:rPr>
          <w:rStyle w:val="rynqvb"/>
          <w:b/>
          <w:sz w:val="22"/>
          <w:szCs w:val="22"/>
        </w:rPr>
        <w:t>Трасологиялық зерттеулерде қолданылатын құралдар (микроскоп, СЕМ және т.б.).</w:t>
      </w:r>
    </w:p>
    <w:p w14:paraId="783AAC58" w14:textId="77777777" w:rsidR="00EF13AB" w:rsidRDefault="00EF13AB" w:rsidP="00DB6467">
      <w:pPr>
        <w:ind w:firstLine="709"/>
        <w:jc w:val="both"/>
        <w:rPr>
          <w:lang w:val="ru-RU"/>
        </w:rPr>
      </w:pPr>
    </w:p>
    <w:p w14:paraId="7A28D5C5" w14:textId="77777777" w:rsidR="00C66A63" w:rsidRPr="0048080A" w:rsidRDefault="00C66A63" w:rsidP="00C66A63">
      <w:pPr>
        <w:ind w:firstLine="567"/>
        <w:jc w:val="both"/>
        <w:rPr>
          <w:bCs/>
        </w:rPr>
      </w:pPr>
      <w:r w:rsidRPr="0048080A">
        <w:rPr>
          <w:bCs/>
        </w:rPr>
        <w:t>В основе экспериментально-трасологического метода, является положение о том, что в результате соприкосновения двух поверхностей обязательно образуются следы. Соответственно, на любом орудии, бывшем в употреблении, должны сформироваться следы от работы. Они не могут не возникать и вследствие других процессов – технологических операций при изготовлении предмета, соприкосновения с кожей человека, залегания артефакта в слое. Для трасолога, умеющего обнаружить и – самое важное – верно интерпретировать следы, последние становятся ценным источником информации, представляющим широкие возможности для реконструкции хозяйства древних обществ.</w:t>
      </w:r>
    </w:p>
    <w:p w14:paraId="0B9DED5E" w14:textId="77777777" w:rsidR="00C66A63" w:rsidRPr="0048080A" w:rsidRDefault="00C66A63" w:rsidP="00C66A63">
      <w:pPr>
        <w:ind w:firstLine="567"/>
        <w:jc w:val="both"/>
        <w:rPr>
          <w:bCs/>
        </w:rPr>
      </w:pPr>
      <w:r w:rsidRPr="0048080A">
        <w:rPr>
          <w:bCs/>
        </w:rPr>
        <w:t>Даже без приведенных выше простейших теоретических построений, следы на древних костяных орудиях не могли не привлечь внимание археологов уже на заре становления археологии как науки. Так, следы технологической обработки на костях вымерших животных приводились как доказательство глубокой древности человека еще в XIX в. П Турналем, Э. Ларте, Т. де Мортилье. Первые же трасологические наблюдения, как для каменные известной палеолитической стоянки Костенки I. Именно Петр Петрович впервые (еще в 1930-х гг.) обратил внимание на характер поверхности каменных и костяных орудий труда, выполнил их графическую фиксацию, а также представил собственную интерпретацию следов. Иное дело, что монография П. П. Ефименко, подводившая итог многолетним исследованиям Костенок, вышла даже на год позже «Первобытной техники» С. А. Семенова, где на совершенно ином качественном уровне была изложена методика трасологического анализа каменных и костяных орудий труда. Труд же С. А. Семенова поистине фундаментален, и постоянные отсылки в современных публикациях к его работам – не простая дань памяти, а признание сохраняющейся актуальности его выводов. Как уже отмечалось выше, С. А. Семенов предложил использовать новую методику не только для изучения артефактов из камня, но и кости, показав на конкретных примерах ее возможности. Неоднократно С.А. Семенов обращался в своих исследованиях к изучению функционального назначения костяных и каменных предметов. В «Первобытной технике» подробно рассматриваются не только технологические приемы обработки кости, но и приводятся исследования по выяснению функционального назначения костяных лощил, роговой лопаты из Шигирского торфяника, лощильных костей из Луки Врублевецкой, шлифовальных и полировальных костей из Ольвии. Вопрос о землекопных орудиях с памятников Елисеевичии Пушкари I поднимался им как в «Первобытной технике», так и в специальной статье. Детально рассматривалась проблема назначения так называемых «коньков». В дальнейшем советские специалисты в области трасологии также касались тематики изучения предметов из костей животных. Можно отметить отдельные работы Г. Ф. Коробковой, Т. А. Шаровской, К. И. Красильникова, посвященные анализу костяных индустрий различных эпох. Однако костяным предметам отводилась вторая роль на фоне гсподства трасологии камня. Анализу подвергались лишь единичные (наиболее интересные с точки зрения исследователей) артефакты или немногочисленные их категории.</w:t>
      </w:r>
    </w:p>
    <w:p w14:paraId="44A7D9EF" w14:textId="77777777" w:rsidR="00C66A63" w:rsidRPr="0048080A" w:rsidRDefault="00C66A63" w:rsidP="00C66A63">
      <w:pPr>
        <w:ind w:firstLine="567"/>
        <w:jc w:val="both"/>
        <w:rPr>
          <w:bCs/>
        </w:rPr>
      </w:pPr>
      <w:r w:rsidRPr="0048080A">
        <w:rPr>
          <w:bCs/>
        </w:rPr>
        <w:t xml:space="preserve">Массовые же предметы оставались в тени, что объяснялось отсутствием каких-либо сложностей их типологической интерпретации. Трасологические исследования последних лет, включающие целостный анализ костяных индустрий, наглядно продемонстрировали ошибочность такого подхода. В. В. Килейников. Особенно ценными являются наблюдения исследователя относительно характера износа тупиков и скребков из ребер, распространенных в культурах эпохи поздней бронзы. Несмотря на значимость работ В. В. Килейникова, аргументированность и проработанность экспериментально подтвержденных выводов, в них практически не поднимаются вопросы методологического характера. В 1996 г. выходит в свет монография Г. Ф. Коробковой и В. Е. Щелинского «Методика микромакроанализа древних орудий труда», задумывавшаяся как своего рода учебное пособие по трасологии. </w:t>
      </w:r>
    </w:p>
    <w:p w14:paraId="5D926226" w14:textId="77777777" w:rsidR="000E53BD" w:rsidRPr="00C66A63" w:rsidRDefault="000E53BD" w:rsidP="00DB6467">
      <w:pPr>
        <w:ind w:firstLine="709"/>
        <w:jc w:val="both"/>
      </w:pPr>
    </w:p>
    <w:p w14:paraId="53CC4470" w14:textId="77777777" w:rsidR="000E53BD" w:rsidRDefault="000E53BD" w:rsidP="00DB6467">
      <w:pPr>
        <w:ind w:firstLine="709"/>
        <w:jc w:val="both"/>
        <w:rPr>
          <w:lang w:val="ru-RU"/>
        </w:rPr>
      </w:pPr>
    </w:p>
    <w:p w14:paraId="5E6A6775" w14:textId="77777777" w:rsidR="000E53BD" w:rsidRPr="000E53BD" w:rsidRDefault="000E53BD" w:rsidP="00DB6467">
      <w:pPr>
        <w:ind w:firstLine="709"/>
        <w:jc w:val="both"/>
        <w:rPr>
          <w:b/>
          <w:lang w:val="ru-RU"/>
        </w:rPr>
      </w:pPr>
    </w:p>
    <w:p w14:paraId="72461CCE" w14:textId="06A80E2F" w:rsidR="0081071D" w:rsidRPr="009C2567" w:rsidRDefault="004B7FFB" w:rsidP="00DB6467">
      <w:pPr>
        <w:autoSpaceDE w:val="0"/>
        <w:autoSpaceDN w:val="0"/>
        <w:adjustRightInd w:val="0"/>
        <w:ind w:firstLine="709"/>
        <w:jc w:val="both"/>
        <w:rPr>
          <w:b/>
        </w:rPr>
      </w:pPr>
      <w:r w:rsidRPr="00A95833">
        <w:rPr>
          <w:b/>
        </w:rPr>
        <w:t xml:space="preserve">9-дәріс </w:t>
      </w:r>
      <w:r w:rsidR="000E53BD" w:rsidRPr="000E53BD">
        <w:rPr>
          <w:b/>
          <w:bCs/>
          <w:sz w:val="22"/>
          <w:szCs w:val="22"/>
        </w:rPr>
        <w:t>Металлургия мен кен ісін экспериментальды зерттеу</w:t>
      </w:r>
    </w:p>
    <w:p w14:paraId="5D853AED" w14:textId="77777777" w:rsidR="00EF13AB" w:rsidRDefault="00EF13AB" w:rsidP="00DB6467">
      <w:pPr>
        <w:pStyle w:val="a4"/>
        <w:ind w:left="0" w:firstLine="709"/>
        <w:jc w:val="both"/>
        <w:rPr>
          <w:b/>
          <w:lang w:val="ru-RU"/>
        </w:rPr>
      </w:pPr>
    </w:p>
    <w:p w14:paraId="238B9CCF" w14:textId="77777777" w:rsidR="00C66A63" w:rsidRPr="00614A43" w:rsidRDefault="00C66A63" w:rsidP="00C66A63">
      <w:pPr>
        <w:pStyle w:val="a7"/>
        <w:spacing w:before="0" w:beforeAutospacing="0" w:after="0" w:afterAutospacing="0"/>
        <w:jc w:val="both"/>
      </w:pPr>
      <w:r w:rsidRPr="00614A43">
        <w:t>Изучение отраслей хозяйства древних обществ является одной из центральных задач археологии, поскольку именно хозяйственная деятельность определяет основы экономической и социальной организации. Под «отраслью хозяйства» в археологическом контексте понимается специализированная сфера производственной или обслуживающей деятельности, направленная на обеспечение существования коллектива и формирование его культурно-экономической среды.</w:t>
      </w:r>
    </w:p>
    <w:p w14:paraId="3E0B7D8D" w14:textId="77777777" w:rsidR="00C66A63" w:rsidRPr="00614A43" w:rsidRDefault="00C66A63" w:rsidP="00C66A63">
      <w:pPr>
        <w:pStyle w:val="3"/>
        <w:spacing w:before="0"/>
        <w:jc w:val="both"/>
        <w:rPr>
          <w:rFonts w:ascii="Times New Roman" w:hAnsi="Times New Roman" w:cs="Times New Roman"/>
          <w:color w:val="auto"/>
        </w:rPr>
      </w:pPr>
      <w:r w:rsidRPr="00614A43">
        <w:rPr>
          <w:rFonts w:ascii="Times New Roman" w:hAnsi="Times New Roman" w:cs="Times New Roman"/>
          <w:color w:val="auto"/>
        </w:rPr>
        <w:t>Методологические основы</w:t>
      </w:r>
    </w:p>
    <w:p w14:paraId="59DC6795" w14:textId="77777777" w:rsidR="00C66A63" w:rsidRPr="00614A43" w:rsidRDefault="00C66A63" w:rsidP="00C66A63">
      <w:pPr>
        <w:pStyle w:val="a7"/>
        <w:spacing w:before="0" w:beforeAutospacing="0" w:after="0" w:afterAutospacing="0"/>
        <w:jc w:val="both"/>
      </w:pPr>
      <w:r w:rsidRPr="00614A43">
        <w:t>Определение отраслей хозяйства базируется на междисциплинарном подходе, включающем:</w:t>
      </w:r>
    </w:p>
    <w:p w14:paraId="777EA567" w14:textId="77777777" w:rsidR="00C66A63" w:rsidRPr="00614A43" w:rsidRDefault="00C66A63" w:rsidP="00C66A63">
      <w:pPr>
        <w:pStyle w:val="a7"/>
        <w:numPr>
          <w:ilvl w:val="0"/>
          <w:numId w:val="14"/>
        </w:numPr>
        <w:tabs>
          <w:tab w:val="clear" w:pos="720"/>
          <w:tab w:val="num" w:pos="426"/>
        </w:tabs>
        <w:spacing w:before="0" w:beforeAutospacing="0" w:after="0" w:afterAutospacing="0"/>
        <w:ind w:left="426" w:firstLine="0"/>
        <w:jc w:val="both"/>
      </w:pPr>
      <w:r w:rsidRPr="00614A43">
        <w:rPr>
          <w:rStyle w:val="a8"/>
        </w:rPr>
        <w:t>Археологический анализ</w:t>
      </w:r>
      <w:r w:rsidRPr="00614A43">
        <w:t xml:space="preserve"> (изучение материальной культуры: орудий труда, производственных комплексов, остатков жилищ и хозяйственных построек).</w:t>
      </w:r>
    </w:p>
    <w:p w14:paraId="509C5E4C" w14:textId="77777777" w:rsidR="00C66A63" w:rsidRPr="00614A43" w:rsidRDefault="00C66A63" w:rsidP="00C66A63">
      <w:pPr>
        <w:pStyle w:val="a7"/>
        <w:numPr>
          <w:ilvl w:val="0"/>
          <w:numId w:val="14"/>
        </w:numPr>
        <w:tabs>
          <w:tab w:val="clear" w:pos="720"/>
          <w:tab w:val="num" w:pos="426"/>
        </w:tabs>
        <w:spacing w:before="0" w:beforeAutospacing="0" w:after="0" w:afterAutospacing="0"/>
        <w:ind w:left="426" w:firstLine="0"/>
        <w:jc w:val="both"/>
      </w:pPr>
      <w:proofErr w:type="spellStart"/>
      <w:r w:rsidRPr="00614A43">
        <w:rPr>
          <w:rStyle w:val="a8"/>
        </w:rPr>
        <w:t>Трасологические</w:t>
      </w:r>
      <w:proofErr w:type="spellEnd"/>
      <w:r w:rsidRPr="00614A43">
        <w:rPr>
          <w:rStyle w:val="a8"/>
        </w:rPr>
        <w:t xml:space="preserve"> исследования</w:t>
      </w:r>
      <w:r w:rsidRPr="00614A43">
        <w:t xml:space="preserve"> (выявление следов износа на орудиях, позволяющее установить их функцию — обработка дерева, кожи, камня, металла).</w:t>
      </w:r>
    </w:p>
    <w:p w14:paraId="19DA6972" w14:textId="77777777" w:rsidR="00C66A63" w:rsidRPr="00614A43" w:rsidRDefault="00C66A63" w:rsidP="00C66A63">
      <w:pPr>
        <w:pStyle w:val="a7"/>
        <w:numPr>
          <w:ilvl w:val="0"/>
          <w:numId w:val="14"/>
        </w:numPr>
        <w:tabs>
          <w:tab w:val="clear" w:pos="720"/>
          <w:tab w:val="num" w:pos="426"/>
        </w:tabs>
        <w:spacing w:before="0" w:beforeAutospacing="0" w:after="0" w:afterAutospacing="0"/>
        <w:ind w:left="426" w:firstLine="0"/>
        <w:jc w:val="both"/>
      </w:pPr>
      <w:proofErr w:type="spellStart"/>
      <w:r w:rsidRPr="00614A43">
        <w:rPr>
          <w:rStyle w:val="a8"/>
        </w:rPr>
        <w:t>Палеоэкономический</w:t>
      </w:r>
      <w:proofErr w:type="spellEnd"/>
      <w:r w:rsidRPr="00614A43">
        <w:rPr>
          <w:rStyle w:val="a8"/>
        </w:rPr>
        <w:t xml:space="preserve"> анализ</w:t>
      </w:r>
      <w:r w:rsidRPr="00614A43">
        <w:t xml:space="preserve"> (реконструкция хозяйственных комплексов и их роли в системе производительных сил).</w:t>
      </w:r>
    </w:p>
    <w:p w14:paraId="6B0BFA1A" w14:textId="77777777" w:rsidR="00C66A63" w:rsidRPr="00614A43" w:rsidRDefault="00C66A63" w:rsidP="00C66A63">
      <w:pPr>
        <w:pStyle w:val="a7"/>
        <w:numPr>
          <w:ilvl w:val="0"/>
          <w:numId w:val="14"/>
        </w:numPr>
        <w:tabs>
          <w:tab w:val="clear" w:pos="720"/>
          <w:tab w:val="num" w:pos="426"/>
        </w:tabs>
        <w:spacing w:before="0" w:beforeAutospacing="0" w:after="0" w:afterAutospacing="0"/>
        <w:ind w:left="426" w:firstLine="0"/>
        <w:jc w:val="both"/>
      </w:pPr>
      <w:r w:rsidRPr="00614A43">
        <w:rPr>
          <w:rStyle w:val="a8"/>
        </w:rPr>
        <w:t>Палеоэкологические методы</w:t>
      </w:r>
      <w:r w:rsidRPr="00614A43">
        <w:t xml:space="preserve"> (изучение остатков флоры и фауны, почвенных и геохимических данных, позволяющих оценить ресурсы среды).</w:t>
      </w:r>
    </w:p>
    <w:p w14:paraId="4586A06B" w14:textId="77777777" w:rsidR="00C66A63" w:rsidRPr="00614A43" w:rsidRDefault="00C66A63" w:rsidP="00C66A63">
      <w:pPr>
        <w:pStyle w:val="3"/>
        <w:spacing w:before="0"/>
        <w:jc w:val="both"/>
        <w:rPr>
          <w:rFonts w:ascii="Times New Roman" w:hAnsi="Times New Roman" w:cs="Times New Roman"/>
          <w:color w:val="auto"/>
        </w:rPr>
      </w:pPr>
      <w:r w:rsidRPr="00614A43">
        <w:rPr>
          <w:rFonts w:ascii="Times New Roman" w:hAnsi="Times New Roman" w:cs="Times New Roman"/>
          <w:color w:val="auto"/>
        </w:rPr>
        <w:t>Классификация отраслей хозяйства</w:t>
      </w:r>
    </w:p>
    <w:p w14:paraId="58C51524" w14:textId="77777777" w:rsidR="00C66A63" w:rsidRPr="00614A43" w:rsidRDefault="00C66A63" w:rsidP="00C66A63">
      <w:pPr>
        <w:pStyle w:val="a7"/>
        <w:spacing w:before="0" w:beforeAutospacing="0" w:after="0" w:afterAutospacing="0"/>
        <w:jc w:val="both"/>
      </w:pPr>
      <w:r w:rsidRPr="00614A43">
        <w:t>На материалах эпохи бронзы и раннего железа Центрального Казахстана, Сибири и Урала выделяются следующие основные отрасли хозяйственной деятельности:</w:t>
      </w:r>
    </w:p>
    <w:p w14:paraId="1BC8F1FA" w14:textId="77777777" w:rsidR="00C66A63" w:rsidRPr="00614A43" w:rsidRDefault="00C66A63" w:rsidP="00C66A63">
      <w:pPr>
        <w:pStyle w:val="a7"/>
        <w:numPr>
          <w:ilvl w:val="0"/>
          <w:numId w:val="15"/>
        </w:numPr>
        <w:spacing w:before="0" w:beforeAutospacing="0" w:after="0" w:afterAutospacing="0"/>
        <w:jc w:val="both"/>
      </w:pPr>
      <w:r w:rsidRPr="00614A43">
        <w:rPr>
          <w:rStyle w:val="a8"/>
        </w:rPr>
        <w:t>Горное дело и металлургия.</w:t>
      </w:r>
    </w:p>
    <w:p w14:paraId="06F7CCE1" w14:textId="77777777" w:rsidR="00C66A63" w:rsidRPr="00614A43" w:rsidRDefault="00C66A63" w:rsidP="00C66A63">
      <w:pPr>
        <w:pStyle w:val="a7"/>
        <w:numPr>
          <w:ilvl w:val="1"/>
          <w:numId w:val="19"/>
        </w:numPr>
        <w:tabs>
          <w:tab w:val="clear" w:pos="1440"/>
          <w:tab w:val="num" w:pos="0"/>
          <w:tab w:val="left" w:pos="851"/>
        </w:tabs>
        <w:spacing w:before="0" w:beforeAutospacing="0" w:after="0" w:afterAutospacing="0"/>
        <w:ind w:left="0" w:firstLine="567"/>
        <w:jc w:val="both"/>
      </w:pPr>
      <w:r w:rsidRPr="00614A43">
        <w:t>Добыча медных и оловянных руд (</w:t>
      </w:r>
      <w:proofErr w:type="spellStart"/>
      <w:r w:rsidRPr="00614A43">
        <w:t>Жезказган</w:t>
      </w:r>
      <w:proofErr w:type="spellEnd"/>
      <w:r w:rsidRPr="00614A43">
        <w:t xml:space="preserve">, </w:t>
      </w:r>
      <w:proofErr w:type="spellStart"/>
      <w:r w:rsidRPr="00614A43">
        <w:t>Улытау</w:t>
      </w:r>
      <w:proofErr w:type="spellEnd"/>
      <w:r w:rsidRPr="00614A43">
        <w:t xml:space="preserve">, </w:t>
      </w:r>
      <w:proofErr w:type="spellStart"/>
      <w:r w:rsidRPr="00614A43">
        <w:t>Риддер</w:t>
      </w:r>
      <w:proofErr w:type="spellEnd"/>
      <w:r w:rsidRPr="00614A43">
        <w:t>, Змеиногорск).</w:t>
      </w:r>
    </w:p>
    <w:p w14:paraId="6B7B8B08" w14:textId="77777777" w:rsidR="00C66A63" w:rsidRPr="00614A43" w:rsidRDefault="00C66A63" w:rsidP="00C66A63">
      <w:pPr>
        <w:pStyle w:val="a7"/>
        <w:numPr>
          <w:ilvl w:val="1"/>
          <w:numId w:val="19"/>
        </w:numPr>
        <w:tabs>
          <w:tab w:val="clear" w:pos="1440"/>
          <w:tab w:val="num" w:pos="0"/>
          <w:tab w:val="left" w:pos="851"/>
        </w:tabs>
        <w:spacing w:before="0" w:beforeAutospacing="0" w:after="0" w:afterAutospacing="0"/>
        <w:ind w:left="0" w:firstLine="567"/>
        <w:jc w:val="both"/>
      </w:pPr>
      <w:r w:rsidRPr="00614A43">
        <w:t>Переплавка и производство металла в специальных печах шахтного и наземного типа.</w:t>
      </w:r>
    </w:p>
    <w:p w14:paraId="7D91B40E" w14:textId="77777777" w:rsidR="00C66A63" w:rsidRPr="00614A43" w:rsidRDefault="00C66A63" w:rsidP="00C66A63">
      <w:pPr>
        <w:pStyle w:val="a7"/>
        <w:numPr>
          <w:ilvl w:val="1"/>
          <w:numId w:val="19"/>
        </w:numPr>
        <w:tabs>
          <w:tab w:val="clear" w:pos="1440"/>
          <w:tab w:val="num" w:pos="0"/>
          <w:tab w:val="left" w:pos="851"/>
        </w:tabs>
        <w:spacing w:before="0" w:beforeAutospacing="0" w:after="0" w:afterAutospacing="0"/>
        <w:ind w:left="0" w:firstLine="567"/>
        <w:jc w:val="both"/>
      </w:pPr>
      <w:r w:rsidRPr="00614A43">
        <w:t>Литьё и ковка орудий и оружия.</w:t>
      </w:r>
    </w:p>
    <w:p w14:paraId="59B56A8E" w14:textId="77777777" w:rsidR="00C66A63" w:rsidRPr="00614A43" w:rsidRDefault="00C66A63" w:rsidP="00C66A63">
      <w:pPr>
        <w:pStyle w:val="a7"/>
        <w:numPr>
          <w:ilvl w:val="0"/>
          <w:numId w:val="15"/>
        </w:numPr>
        <w:tabs>
          <w:tab w:val="num" w:pos="0"/>
        </w:tabs>
        <w:spacing w:before="0" w:beforeAutospacing="0" w:after="0" w:afterAutospacing="0"/>
        <w:ind w:left="0" w:firstLine="567"/>
        <w:jc w:val="both"/>
      </w:pPr>
      <w:r w:rsidRPr="00614A43">
        <w:rPr>
          <w:rStyle w:val="a8"/>
        </w:rPr>
        <w:t>Земледелие.</w:t>
      </w:r>
    </w:p>
    <w:p w14:paraId="1FC5B1F7" w14:textId="77777777" w:rsidR="00C66A63" w:rsidRPr="00614A43" w:rsidRDefault="00C66A63" w:rsidP="00C66A63">
      <w:pPr>
        <w:pStyle w:val="a7"/>
        <w:numPr>
          <w:ilvl w:val="1"/>
          <w:numId w:val="18"/>
        </w:numPr>
        <w:tabs>
          <w:tab w:val="clear" w:pos="1440"/>
          <w:tab w:val="num" w:pos="0"/>
          <w:tab w:val="left" w:pos="851"/>
        </w:tabs>
        <w:spacing w:before="0" w:beforeAutospacing="0" w:after="0" w:afterAutospacing="0"/>
        <w:ind w:left="0" w:firstLine="567"/>
        <w:jc w:val="both"/>
      </w:pPr>
      <w:r w:rsidRPr="00614A43">
        <w:t>Использование мотыг, зернотерок, курантов.</w:t>
      </w:r>
    </w:p>
    <w:p w14:paraId="7E49052D" w14:textId="77777777" w:rsidR="00C66A63" w:rsidRPr="00614A43" w:rsidRDefault="00C66A63" w:rsidP="00C66A63">
      <w:pPr>
        <w:pStyle w:val="a7"/>
        <w:numPr>
          <w:ilvl w:val="1"/>
          <w:numId w:val="18"/>
        </w:numPr>
        <w:tabs>
          <w:tab w:val="clear" w:pos="1440"/>
          <w:tab w:val="num" w:pos="0"/>
          <w:tab w:val="left" w:pos="851"/>
        </w:tabs>
        <w:spacing w:before="0" w:beforeAutospacing="0" w:after="0" w:afterAutospacing="0"/>
        <w:ind w:left="0" w:firstLine="567"/>
        <w:jc w:val="both"/>
      </w:pPr>
      <w:r w:rsidRPr="00614A43">
        <w:t>Находки остатков культурных растений (просо, ячмень).</w:t>
      </w:r>
    </w:p>
    <w:p w14:paraId="5258953E" w14:textId="77777777" w:rsidR="00C66A63" w:rsidRPr="00614A43" w:rsidRDefault="00C66A63" w:rsidP="00C66A63">
      <w:pPr>
        <w:pStyle w:val="a7"/>
        <w:numPr>
          <w:ilvl w:val="1"/>
          <w:numId w:val="18"/>
        </w:numPr>
        <w:tabs>
          <w:tab w:val="clear" w:pos="1440"/>
          <w:tab w:val="num" w:pos="0"/>
          <w:tab w:val="left" w:pos="851"/>
        </w:tabs>
        <w:spacing w:before="0" w:beforeAutospacing="0" w:after="0" w:afterAutospacing="0"/>
        <w:ind w:left="0" w:firstLine="567"/>
        <w:jc w:val="both"/>
      </w:pPr>
      <w:r w:rsidRPr="00614A43">
        <w:t>Следы ирригации и хранения урожая.</w:t>
      </w:r>
    </w:p>
    <w:p w14:paraId="2B625C24" w14:textId="77777777" w:rsidR="00C66A63" w:rsidRPr="00614A43" w:rsidRDefault="00C66A63" w:rsidP="00C66A63">
      <w:pPr>
        <w:pStyle w:val="a7"/>
        <w:numPr>
          <w:ilvl w:val="0"/>
          <w:numId w:val="15"/>
        </w:numPr>
        <w:tabs>
          <w:tab w:val="num" w:pos="0"/>
        </w:tabs>
        <w:spacing w:before="0" w:beforeAutospacing="0" w:after="0" w:afterAutospacing="0"/>
        <w:ind w:left="0" w:firstLine="567"/>
        <w:jc w:val="both"/>
      </w:pPr>
      <w:r w:rsidRPr="00614A43">
        <w:rPr>
          <w:rStyle w:val="a8"/>
        </w:rPr>
        <w:t>Скотоводство.</w:t>
      </w:r>
    </w:p>
    <w:p w14:paraId="7775AB24"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r w:rsidRPr="00614A43">
        <w:t xml:space="preserve">Костные </w:t>
      </w:r>
      <w:proofErr w:type="gramStart"/>
      <w:r w:rsidRPr="00614A43">
        <w:t>остатки</w:t>
      </w:r>
      <w:proofErr w:type="gramEnd"/>
      <w:r w:rsidRPr="00614A43">
        <w:t xml:space="preserve"> домашних животных (крупный рогатый скот, овцы, козы, лошади).</w:t>
      </w:r>
    </w:p>
    <w:p w14:paraId="78336AA7"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proofErr w:type="spellStart"/>
      <w:r w:rsidRPr="00614A43">
        <w:t>Трасологические</w:t>
      </w:r>
      <w:proofErr w:type="spellEnd"/>
      <w:r w:rsidRPr="00614A43">
        <w:t xml:space="preserve"> данные об использовании орудий для разделки туш, выделки кожи, обработки кости.</w:t>
      </w:r>
    </w:p>
    <w:p w14:paraId="678F7C21" w14:textId="77777777" w:rsidR="00C66A63" w:rsidRPr="00614A43" w:rsidRDefault="00C66A63" w:rsidP="00C66A63">
      <w:pPr>
        <w:pStyle w:val="a7"/>
        <w:numPr>
          <w:ilvl w:val="0"/>
          <w:numId w:val="15"/>
        </w:numPr>
        <w:tabs>
          <w:tab w:val="num" w:pos="0"/>
        </w:tabs>
        <w:spacing w:before="0" w:beforeAutospacing="0" w:after="0" w:afterAutospacing="0"/>
        <w:ind w:left="0" w:firstLine="567"/>
        <w:jc w:val="both"/>
      </w:pPr>
      <w:r w:rsidRPr="00614A43">
        <w:rPr>
          <w:rStyle w:val="a8"/>
        </w:rPr>
        <w:t>Охота и рыболовство.</w:t>
      </w:r>
    </w:p>
    <w:p w14:paraId="0699FABF"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r w:rsidRPr="00614A43">
        <w:t>Каменные и костяные наконечники стрел, гарпуны, рыболовные крючки.</w:t>
      </w:r>
    </w:p>
    <w:p w14:paraId="5C35356C"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r w:rsidRPr="00614A43">
        <w:t>Следы износа на режущих орудиях, связанных с разделкой дичи.</w:t>
      </w:r>
    </w:p>
    <w:p w14:paraId="004F4761" w14:textId="77777777" w:rsidR="00C66A63" w:rsidRPr="00614A43" w:rsidRDefault="00C66A63" w:rsidP="00C66A63">
      <w:pPr>
        <w:pStyle w:val="a7"/>
        <w:numPr>
          <w:ilvl w:val="0"/>
          <w:numId w:val="15"/>
        </w:numPr>
        <w:tabs>
          <w:tab w:val="num" w:pos="0"/>
        </w:tabs>
        <w:spacing w:before="0" w:beforeAutospacing="0" w:after="0" w:afterAutospacing="0"/>
        <w:ind w:left="0" w:firstLine="567"/>
        <w:jc w:val="both"/>
      </w:pPr>
      <w:r w:rsidRPr="00614A43">
        <w:rPr>
          <w:rStyle w:val="a8"/>
        </w:rPr>
        <w:t>Ремесла.</w:t>
      </w:r>
    </w:p>
    <w:p w14:paraId="7C72113A"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r w:rsidRPr="00614A43">
        <w:t>Керамическое производство (гончарные мастерские, орнаментированные сосуды).</w:t>
      </w:r>
    </w:p>
    <w:p w14:paraId="3F0BD8BB" w14:textId="77777777" w:rsidR="00C66A63" w:rsidRPr="00614A43" w:rsidRDefault="00C66A63" w:rsidP="00C66A63">
      <w:pPr>
        <w:pStyle w:val="a7"/>
        <w:numPr>
          <w:ilvl w:val="1"/>
          <w:numId w:val="15"/>
        </w:numPr>
        <w:tabs>
          <w:tab w:val="clear" w:pos="1440"/>
          <w:tab w:val="num" w:pos="0"/>
        </w:tabs>
        <w:spacing w:before="0" w:beforeAutospacing="0" w:after="0" w:afterAutospacing="0"/>
        <w:ind w:left="0" w:firstLine="567"/>
        <w:jc w:val="both"/>
      </w:pPr>
      <w:r w:rsidRPr="00614A43">
        <w:t>Обработка дерева, кости, рога, шитьё из кожи и войлока.</w:t>
      </w:r>
    </w:p>
    <w:p w14:paraId="44864D22" w14:textId="77777777" w:rsidR="00C66A63" w:rsidRPr="00614A43" w:rsidRDefault="00C66A63" w:rsidP="00C66A63">
      <w:pPr>
        <w:pStyle w:val="3"/>
        <w:tabs>
          <w:tab w:val="num" w:pos="0"/>
        </w:tabs>
        <w:spacing w:before="0"/>
        <w:ind w:firstLine="567"/>
        <w:jc w:val="both"/>
        <w:rPr>
          <w:rFonts w:ascii="Times New Roman" w:hAnsi="Times New Roman" w:cs="Times New Roman"/>
          <w:color w:val="auto"/>
        </w:rPr>
      </w:pPr>
      <w:r w:rsidRPr="00614A43">
        <w:rPr>
          <w:rFonts w:ascii="Times New Roman" w:hAnsi="Times New Roman" w:cs="Times New Roman"/>
          <w:color w:val="auto"/>
        </w:rPr>
        <w:t>Значение трасологии и экспериментальной археологии</w:t>
      </w:r>
    </w:p>
    <w:p w14:paraId="6F49EAF7" w14:textId="77777777" w:rsidR="00C66A63" w:rsidRPr="00614A43" w:rsidRDefault="00C66A63" w:rsidP="00C66A63">
      <w:pPr>
        <w:pStyle w:val="a7"/>
        <w:numPr>
          <w:ilvl w:val="0"/>
          <w:numId w:val="16"/>
        </w:numPr>
        <w:tabs>
          <w:tab w:val="num" w:pos="0"/>
        </w:tabs>
        <w:spacing w:before="0" w:beforeAutospacing="0" w:after="0" w:afterAutospacing="0"/>
        <w:ind w:left="0" w:firstLine="567"/>
        <w:jc w:val="both"/>
      </w:pPr>
      <w:r w:rsidRPr="00614A43">
        <w:rPr>
          <w:rStyle w:val="a8"/>
        </w:rPr>
        <w:t>Трасология</w:t>
      </w:r>
      <w:r w:rsidRPr="00614A43">
        <w:t xml:space="preserve"> позволяет выделить функциональные группы орудий и тем самым уточнить отраслевую принадлежность производственной деятельности.</w:t>
      </w:r>
    </w:p>
    <w:p w14:paraId="01C7E8DD" w14:textId="77777777" w:rsidR="00C66A63" w:rsidRPr="00614A43" w:rsidRDefault="00C66A63" w:rsidP="00C66A63">
      <w:pPr>
        <w:pStyle w:val="a7"/>
        <w:numPr>
          <w:ilvl w:val="0"/>
          <w:numId w:val="16"/>
        </w:numPr>
        <w:tabs>
          <w:tab w:val="num" w:pos="0"/>
        </w:tabs>
        <w:spacing w:before="0" w:beforeAutospacing="0" w:after="0" w:afterAutospacing="0"/>
        <w:ind w:left="0" w:firstLine="567"/>
        <w:jc w:val="both"/>
      </w:pPr>
      <w:r w:rsidRPr="00614A43">
        <w:rPr>
          <w:rStyle w:val="a8"/>
        </w:rPr>
        <w:t>Экспериментальная археология</w:t>
      </w:r>
      <w:r w:rsidRPr="00614A43">
        <w:t xml:space="preserve"> проверяет гипотезы об эффективности орудий, времени их износа, последовательности технологических операций.</w:t>
      </w:r>
    </w:p>
    <w:p w14:paraId="6D3D25BF" w14:textId="77777777" w:rsidR="00C66A63" w:rsidRPr="00614A43" w:rsidRDefault="00C66A63" w:rsidP="00C66A63">
      <w:pPr>
        <w:pStyle w:val="3"/>
        <w:tabs>
          <w:tab w:val="num" w:pos="0"/>
        </w:tabs>
        <w:spacing w:before="0"/>
        <w:ind w:firstLine="567"/>
        <w:jc w:val="both"/>
        <w:rPr>
          <w:rFonts w:ascii="Times New Roman" w:hAnsi="Times New Roman" w:cs="Times New Roman"/>
          <w:color w:val="auto"/>
        </w:rPr>
      </w:pPr>
      <w:r w:rsidRPr="00614A43">
        <w:rPr>
          <w:rFonts w:ascii="Times New Roman" w:hAnsi="Times New Roman" w:cs="Times New Roman"/>
          <w:color w:val="auto"/>
        </w:rPr>
        <w:t>Научное значение</w:t>
      </w:r>
    </w:p>
    <w:p w14:paraId="5DDE0AD2" w14:textId="77777777" w:rsidR="00C66A63" w:rsidRPr="00614A43" w:rsidRDefault="00C66A63" w:rsidP="00C66A63">
      <w:pPr>
        <w:pStyle w:val="a7"/>
        <w:tabs>
          <w:tab w:val="num" w:pos="0"/>
        </w:tabs>
        <w:spacing w:before="0" w:beforeAutospacing="0" w:after="0" w:afterAutospacing="0"/>
        <w:ind w:firstLine="567"/>
        <w:jc w:val="both"/>
      </w:pPr>
      <w:r w:rsidRPr="00614A43">
        <w:t>Выделение и анализ отраслей хозяйства позволяют:</w:t>
      </w:r>
    </w:p>
    <w:p w14:paraId="2A520391" w14:textId="77777777" w:rsidR="00C66A63" w:rsidRPr="00614A43" w:rsidRDefault="00C66A63" w:rsidP="00C66A63">
      <w:pPr>
        <w:pStyle w:val="a7"/>
        <w:numPr>
          <w:ilvl w:val="0"/>
          <w:numId w:val="17"/>
        </w:numPr>
        <w:tabs>
          <w:tab w:val="num" w:pos="0"/>
        </w:tabs>
        <w:spacing w:before="0" w:beforeAutospacing="0" w:after="0" w:afterAutospacing="0"/>
        <w:ind w:left="0" w:firstLine="567"/>
        <w:jc w:val="both"/>
      </w:pPr>
      <w:r w:rsidRPr="00614A43">
        <w:t>реконструировать экономическую структуру древнего общества;</w:t>
      </w:r>
    </w:p>
    <w:p w14:paraId="275F8D05" w14:textId="77777777" w:rsidR="00C66A63" w:rsidRPr="00614A43" w:rsidRDefault="00C66A63" w:rsidP="00C66A63">
      <w:pPr>
        <w:pStyle w:val="a7"/>
        <w:numPr>
          <w:ilvl w:val="0"/>
          <w:numId w:val="17"/>
        </w:numPr>
        <w:tabs>
          <w:tab w:val="num" w:pos="0"/>
        </w:tabs>
        <w:spacing w:before="0" w:beforeAutospacing="0" w:after="0" w:afterAutospacing="0"/>
        <w:ind w:left="0" w:firstLine="567"/>
        <w:jc w:val="both"/>
      </w:pPr>
      <w:r w:rsidRPr="00614A43">
        <w:t>определить степень специализации труда и наличие ремесленных центров;</w:t>
      </w:r>
    </w:p>
    <w:p w14:paraId="17B1CD43" w14:textId="77777777" w:rsidR="00C66A63" w:rsidRPr="00614A43" w:rsidRDefault="00C66A63" w:rsidP="00C66A63">
      <w:pPr>
        <w:pStyle w:val="a7"/>
        <w:numPr>
          <w:ilvl w:val="0"/>
          <w:numId w:val="17"/>
        </w:numPr>
        <w:tabs>
          <w:tab w:val="num" w:pos="0"/>
        </w:tabs>
        <w:spacing w:before="0" w:beforeAutospacing="0" w:after="0" w:afterAutospacing="0"/>
        <w:ind w:left="0" w:firstLine="567"/>
        <w:jc w:val="both"/>
      </w:pPr>
      <w:r w:rsidRPr="00614A43">
        <w:t xml:space="preserve">проследить процессы социально-экономической эволюции — от присваивающих форм хозяйства к </w:t>
      </w:r>
      <w:proofErr w:type="gramStart"/>
      <w:r w:rsidRPr="00614A43">
        <w:t>производящим</w:t>
      </w:r>
      <w:proofErr w:type="gramEnd"/>
      <w:r w:rsidRPr="00614A43">
        <w:t>;</w:t>
      </w:r>
    </w:p>
    <w:p w14:paraId="1B1C5204" w14:textId="77777777" w:rsidR="00C66A63" w:rsidRPr="00614A43" w:rsidRDefault="00C66A63" w:rsidP="00C66A63">
      <w:pPr>
        <w:pStyle w:val="a7"/>
        <w:numPr>
          <w:ilvl w:val="0"/>
          <w:numId w:val="17"/>
        </w:numPr>
        <w:tabs>
          <w:tab w:val="num" w:pos="0"/>
        </w:tabs>
        <w:spacing w:before="0" w:beforeAutospacing="0" w:after="0" w:afterAutospacing="0"/>
        <w:ind w:left="0" w:firstLine="567"/>
        <w:jc w:val="both"/>
      </w:pPr>
      <w:r w:rsidRPr="00614A43">
        <w:t>установить взаимосвязи хозяйственной деятельности с природной средой.</w:t>
      </w:r>
    </w:p>
    <w:p w14:paraId="288332A7" w14:textId="77777777" w:rsidR="00C66A63" w:rsidRPr="00614A43" w:rsidRDefault="00C66A63" w:rsidP="00C66A63">
      <w:pPr>
        <w:pStyle w:val="a7"/>
        <w:tabs>
          <w:tab w:val="num" w:pos="0"/>
        </w:tabs>
        <w:spacing w:before="0" w:beforeAutospacing="0" w:after="0" w:afterAutospacing="0"/>
        <w:ind w:firstLine="567"/>
        <w:jc w:val="both"/>
      </w:pPr>
      <w:r w:rsidRPr="00614A43">
        <w:t xml:space="preserve">Таким образом, определение отраслей хозяйства в археологии основывается на комплексном изучении материальных остатков, методов </w:t>
      </w:r>
      <w:proofErr w:type="spellStart"/>
      <w:r w:rsidRPr="00614A43">
        <w:t>трасологического</w:t>
      </w:r>
      <w:proofErr w:type="spellEnd"/>
      <w:r w:rsidRPr="00614A43">
        <w:t xml:space="preserve"> анализа и экспериментального моделирования. Это позволяет объективно реконструировать формы хозяйственной деятельности, специфику их развития и роль в экономике древних обществ.</w:t>
      </w:r>
    </w:p>
    <w:p w14:paraId="507E3210" w14:textId="77777777" w:rsidR="000E53BD" w:rsidRDefault="000E53BD" w:rsidP="00DB6467">
      <w:pPr>
        <w:pStyle w:val="a4"/>
        <w:ind w:left="0" w:firstLine="709"/>
        <w:jc w:val="both"/>
        <w:rPr>
          <w:b/>
          <w:lang w:val="ru-RU"/>
        </w:rPr>
      </w:pPr>
    </w:p>
    <w:p w14:paraId="1453654F" w14:textId="77777777" w:rsidR="000E53BD" w:rsidRPr="00A95833" w:rsidRDefault="000E53BD" w:rsidP="00DB6467">
      <w:pPr>
        <w:pStyle w:val="a4"/>
        <w:ind w:left="0" w:firstLine="709"/>
        <w:jc w:val="both"/>
        <w:rPr>
          <w:b/>
          <w:lang w:val="ru-RU"/>
        </w:rPr>
      </w:pPr>
    </w:p>
    <w:p w14:paraId="31D89139" w14:textId="151409D2" w:rsidR="0081071D" w:rsidRPr="00A95833" w:rsidRDefault="004B7FFB" w:rsidP="0081071D">
      <w:pPr>
        <w:pStyle w:val="a4"/>
        <w:ind w:left="0" w:firstLine="709"/>
        <w:jc w:val="both"/>
        <w:rPr>
          <w:b/>
        </w:rPr>
      </w:pPr>
      <w:r w:rsidRPr="00A95833">
        <w:rPr>
          <w:b/>
        </w:rPr>
        <w:t xml:space="preserve">10-дәріс </w:t>
      </w:r>
      <w:r w:rsidR="000E53BD" w:rsidRPr="000E53BD">
        <w:rPr>
          <w:b/>
          <w:bCs/>
          <w:sz w:val="22"/>
          <w:szCs w:val="22"/>
        </w:rPr>
        <w:t>Экспериментальды археология және этноархеология</w:t>
      </w:r>
    </w:p>
    <w:p w14:paraId="326C6E7B" w14:textId="77777777" w:rsidR="00C66A63" w:rsidRPr="001A3B1A" w:rsidRDefault="00C66A63" w:rsidP="00C66A63">
      <w:pPr>
        <w:ind w:firstLine="567"/>
        <w:jc w:val="both"/>
      </w:pPr>
      <w:r w:rsidRPr="001A3B1A">
        <w:rPr>
          <w:bCs/>
        </w:rPr>
        <w:t>Трасологическая экспертиза</w:t>
      </w:r>
      <w:r w:rsidRPr="001A3B1A">
        <w:t xml:space="preserve"> в археологии — это метод исследования археологических артефактов, основанный на изучении следов износа, возникающих в процессе их изготовления, эксплуатации и последующего бытования. Она позволяет определить, каким образом использовалось орудие труда или предмет, к какой сфере хозяйственной деятельности он относился и какова была его функциональная роль в древнем обществе.</w:t>
      </w:r>
    </w:p>
    <w:p w14:paraId="04D7214E" w14:textId="77777777" w:rsidR="00C66A63" w:rsidRPr="001A3B1A" w:rsidRDefault="00C66A63" w:rsidP="00C66A63">
      <w:pPr>
        <w:ind w:firstLine="567"/>
        <w:jc w:val="both"/>
      </w:pPr>
      <w:r w:rsidRPr="001A3B1A">
        <w:rPr>
          <w:bCs/>
        </w:rPr>
        <w:t>Значение и важность трасологической экспертизы:</w:t>
      </w:r>
      <w:r>
        <w:rPr>
          <w:bCs/>
        </w:rPr>
        <w:t xml:space="preserve"> </w:t>
      </w:r>
      <w:r w:rsidRPr="001A3B1A">
        <w:rPr>
          <w:bCs/>
        </w:rPr>
        <w:t xml:space="preserve">Функциональная диагностика: </w:t>
      </w:r>
      <w:r w:rsidRPr="001A3B1A">
        <w:t>Определение назначения орудий например: резка кожи, обработка дерева, сверление кости, добыча руды). Разграничение орудий по специализированным функциям.</w:t>
      </w:r>
      <w:r>
        <w:t xml:space="preserve"> </w:t>
      </w:r>
      <w:r w:rsidRPr="001A3B1A">
        <w:rPr>
          <w:bCs/>
        </w:rPr>
        <w:t xml:space="preserve">Реконструкция технологий: </w:t>
      </w:r>
      <w:r w:rsidRPr="001A3B1A">
        <w:t xml:space="preserve">Выявление приёмов изготовления орудий. Установление последовательности операций при обработке камня, кости, металла. Позволяет выявить основные отрасли хозяйственной деятельности (земледелие, охота, скотоводство, металлургия). Дает возможность судить о степени разделения труда, уровне профессионализации древних мастеров. Помогает отделить хозяйственные предметы от ритуальных. Выявляет подлинное назначение изделий, которые по форме или материалу могли вводить исследователей в заблуждение. </w:t>
      </w:r>
      <w:r w:rsidRPr="001A3B1A">
        <w:rPr>
          <w:bCs/>
        </w:rPr>
        <w:t>Знания о функциях артефактов</w:t>
      </w:r>
      <w:r w:rsidRPr="001A3B1A">
        <w:t xml:space="preserve">: например, что конкретный скребок использовался для обработки шкур, а не для резки дерева. </w:t>
      </w:r>
      <w:r w:rsidRPr="001A3B1A">
        <w:rPr>
          <w:bCs/>
        </w:rPr>
        <w:t>Понимание производственной системы</w:t>
      </w:r>
      <w:r w:rsidRPr="001A3B1A">
        <w:t xml:space="preserve">: какие технологии были развиты у древнего населения, какие материалы использовались. </w:t>
      </w:r>
      <w:r w:rsidRPr="001A3B1A">
        <w:rPr>
          <w:bCs/>
        </w:rPr>
        <w:t>Реконструкцию палеоэкономики</w:t>
      </w:r>
      <w:r w:rsidRPr="001A3B1A">
        <w:t xml:space="preserve">: отрасли хозяйства, обеспечивавшие жизнедеятельность общества. </w:t>
      </w:r>
      <w:r w:rsidRPr="001A3B1A">
        <w:rPr>
          <w:bCs/>
        </w:rPr>
        <w:t>Научную базу для экспериментов</w:t>
      </w:r>
      <w:r w:rsidRPr="001A3B1A">
        <w:t>: трасологические наблюдения проверяются экспериментальной археологией (например, воспроизведением обработки дерева или зерна аналогичными орудиями).</w:t>
      </w:r>
      <w:r>
        <w:t xml:space="preserve"> </w:t>
      </w:r>
      <w:r w:rsidRPr="001A3B1A">
        <w:t xml:space="preserve">Таким образом, </w:t>
      </w:r>
      <w:r w:rsidRPr="001A3B1A">
        <w:rPr>
          <w:b/>
          <w:bCs/>
        </w:rPr>
        <w:t>трасологическая экспертиза</w:t>
      </w:r>
      <w:r w:rsidRPr="001A3B1A">
        <w:t xml:space="preserve"> — это один из важнейших инструментов археологической науки. Она позволяет выйти за рамки простого описания формы предмета и реконструировать его реальное использование, а значит, глубже понять экономику, социальную организацию и культурные традиции древних обществ.</w:t>
      </w:r>
    </w:p>
    <w:p w14:paraId="31E52E0D" w14:textId="77777777" w:rsidR="00EF13AB" w:rsidRPr="00C66A63" w:rsidRDefault="00EF13AB" w:rsidP="0081071D">
      <w:pPr>
        <w:pStyle w:val="a4"/>
        <w:ind w:left="0" w:firstLine="709"/>
        <w:jc w:val="both"/>
        <w:rPr>
          <w:b/>
        </w:rPr>
      </w:pPr>
    </w:p>
    <w:p w14:paraId="3CC98B71" w14:textId="77777777" w:rsidR="000E53BD" w:rsidRDefault="000E53BD" w:rsidP="0081071D">
      <w:pPr>
        <w:pStyle w:val="a4"/>
        <w:ind w:left="0" w:firstLine="709"/>
        <w:jc w:val="both"/>
        <w:rPr>
          <w:b/>
          <w:lang w:val="ru-RU"/>
        </w:rPr>
      </w:pPr>
    </w:p>
    <w:p w14:paraId="1AF732D6" w14:textId="77777777" w:rsidR="000E53BD" w:rsidRDefault="000E53BD" w:rsidP="0081071D">
      <w:pPr>
        <w:pStyle w:val="a4"/>
        <w:ind w:left="0" w:firstLine="709"/>
        <w:jc w:val="both"/>
        <w:rPr>
          <w:b/>
          <w:lang w:val="ru-RU"/>
        </w:rPr>
      </w:pPr>
    </w:p>
    <w:p w14:paraId="18660BD8" w14:textId="77777777" w:rsidR="000E53BD" w:rsidRPr="000E53BD" w:rsidRDefault="000E53BD" w:rsidP="0081071D">
      <w:pPr>
        <w:pStyle w:val="a4"/>
        <w:ind w:left="0" w:firstLine="709"/>
        <w:jc w:val="both"/>
        <w:rPr>
          <w:b/>
          <w:lang w:val="ru-RU"/>
        </w:rPr>
      </w:pPr>
    </w:p>
    <w:p w14:paraId="6AFBC60C" w14:textId="15145D6B" w:rsidR="002E5AB9" w:rsidRPr="00A95833" w:rsidRDefault="00190D7C" w:rsidP="002E5AB9">
      <w:pPr>
        <w:ind w:firstLine="709"/>
        <w:jc w:val="both"/>
        <w:rPr>
          <w:rStyle w:val="a8"/>
          <w:b w:val="0"/>
        </w:rPr>
      </w:pPr>
      <w:r w:rsidRPr="00A95833">
        <w:rPr>
          <w:rFonts w:eastAsiaTheme="minorHAnsi"/>
          <w:b/>
          <w:lang w:eastAsia="en-US"/>
        </w:rPr>
        <w:t xml:space="preserve">11-дәріс </w:t>
      </w:r>
      <w:r w:rsidR="000E53BD" w:rsidRPr="000E53BD">
        <w:rPr>
          <w:b/>
          <w:bCs/>
          <w:sz w:val="22"/>
          <w:szCs w:val="22"/>
        </w:rPr>
        <w:t>Эксперимент нәтижелерін тіркеу және интерпретациялау</w:t>
      </w:r>
    </w:p>
    <w:p w14:paraId="6FF490D5" w14:textId="77777777" w:rsidR="00B93890" w:rsidRDefault="00B93890" w:rsidP="00DB6467">
      <w:pPr>
        <w:ind w:firstLine="709"/>
        <w:jc w:val="both"/>
        <w:rPr>
          <w:rStyle w:val="a8"/>
          <w:lang w:val="ru-RU"/>
        </w:rPr>
      </w:pPr>
    </w:p>
    <w:p w14:paraId="6511334E" w14:textId="77777777" w:rsidR="00C66A63" w:rsidRDefault="00C66A63" w:rsidP="00C66A63">
      <w:pPr>
        <w:pStyle w:val="22"/>
        <w:shd w:val="clear" w:color="auto" w:fill="auto"/>
        <w:spacing w:after="0" w:line="250" w:lineRule="exact"/>
        <w:ind w:firstLine="320"/>
        <w:jc w:val="both"/>
      </w:pPr>
      <w:r>
        <w:rPr>
          <w:color w:val="000000"/>
          <w:lang w:eastAsia="ru-RU" w:bidi="ru-RU"/>
        </w:rPr>
        <w:t xml:space="preserve">За довольно длительную и богатую историю отечественного </w:t>
      </w:r>
      <w:proofErr w:type="spellStart"/>
      <w:r>
        <w:rPr>
          <w:color w:val="000000"/>
          <w:lang w:eastAsia="ru-RU" w:bidi="ru-RU"/>
        </w:rPr>
        <w:t>петро</w:t>
      </w:r>
      <w:r>
        <w:rPr>
          <w:color w:val="000000"/>
          <w:lang w:eastAsia="ru-RU" w:bidi="ru-RU"/>
        </w:rPr>
        <w:softHyphen/>
        <w:t>глифоведения</w:t>
      </w:r>
      <w:proofErr w:type="spellEnd"/>
      <w:r>
        <w:rPr>
          <w:color w:val="000000"/>
          <w:lang w:eastAsia="ru-RU" w:bidi="ru-RU"/>
        </w:rPr>
        <w:t xml:space="preserve"> получено не так много сведений об орудиях, которыми выполнялись наскальные изображения в Минусинской котловине. Во</w:t>
      </w:r>
      <w:r>
        <w:rPr>
          <w:color w:val="000000"/>
          <w:lang w:eastAsia="ru-RU" w:bidi="ru-RU"/>
        </w:rPr>
        <w:softHyphen/>
        <w:t>прос о том, каким образом они создавались, интересовал исследовате</w:t>
      </w:r>
      <w:r>
        <w:rPr>
          <w:color w:val="000000"/>
          <w:lang w:eastAsia="ru-RU" w:bidi="ru-RU"/>
        </w:rPr>
        <w:softHyphen/>
        <w:t xml:space="preserve">лей всегда. С самого начала становления </w:t>
      </w:r>
      <w:proofErr w:type="spellStart"/>
      <w:r>
        <w:rPr>
          <w:color w:val="000000"/>
          <w:lang w:eastAsia="ru-RU" w:bidi="ru-RU"/>
        </w:rPr>
        <w:t>петроглифоведения</w:t>
      </w:r>
      <w:proofErr w:type="spellEnd"/>
      <w:r>
        <w:rPr>
          <w:color w:val="000000"/>
          <w:lang w:eastAsia="ru-RU" w:bidi="ru-RU"/>
        </w:rPr>
        <w:t xml:space="preserve"> исследо</w:t>
      </w:r>
      <w:r>
        <w:rPr>
          <w:color w:val="000000"/>
          <w:lang w:eastAsia="ru-RU" w:bidi="ru-RU"/>
        </w:rPr>
        <w:softHyphen/>
        <w:t>ватели обращали внимание не только на технику исполнения, но и на признаки, характеризующие орудия, которыми были выбиты или про</w:t>
      </w:r>
      <w:r>
        <w:rPr>
          <w:color w:val="000000"/>
          <w:lang w:eastAsia="ru-RU" w:bidi="ru-RU"/>
        </w:rPr>
        <w:softHyphen/>
        <w:t xml:space="preserve">резаны рельефные изображения (Киселев 1930; Окладников 1974: 42; 1980: 53; Окладников, </w:t>
      </w:r>
      <w:proofErr w:type="gramStart"/>
      <w:r>
        <w:rPr>
          <w:color w:val="000000"/>
          <w:lang w:eastAsia="ru-RU" w:bidi="ru-RU"/>
        </w:rPr>
        <w:t>Запорожская</w:t>
      </w:r>
      <w:proofErr w:type="gramEnd"/>
      <w:r>
        <w:rPr>
          <w:color w:val="000000"/>
          <w:lang w:eastAsia="ru-RU" w:bidi="ru-RU"/>
        </w:rPr>
        <w:t xml:space="preserve"> 1959: 22).</w:t>
      </w:r>
    </w:p>
    <w:p w14:paraId="5FEA2EB2" w14:textId="77777777" w:rsidR="00C66A63" w:rsidRDefault="00C66A63" w:rsidP="00C66A63">
      <w:pPr>
        <w:pStyle w:val="22"/>
        <w:shd w:val="clear" w:color="auto" w:fill="auto"/>
        <w:spacing w:after="0" w:line="250" w:lineRule="exact"/>
        <w:ind w:firstLine="320"/>
        <w:jc w:val="both"/>
      </w:pPr>
      <w:r>
        <w:rPr>
          <w:color w:val="000000"/>
          <w:lang w:eastAsia="ru-RU" w:bidi="ru-RU"/>
        </w:rPr>
        <w:t>В последнее десятилетие изучение технологического процесса созда</w:t>
      </w:r>
      <w:r>
        <w:rPr>
          <w:color w:val="000000"/>
          <w:lang w:eastAsia="ru-RU" w:bidi="ru-RU"/>
        </w:rPr>
        <w:softHyphen/>
        <w:t>ния петроглифов выделилось в самостоятельное направление, связанное с экспериментально-</w:t>
      </w:r>
      <w:proofErr w:type="spellStart"/>
      <w:r>
        <w:rPr>
          <w:color w:val="000000"/>
          <w:lang w:eastAsia="ru-RU" w:bidi="ru-RU"/>
        </w:rPr>
        <w:t>трасологическими</w:t>
      </w:r>
      <w:proofErr w:type="spellEnd"/>
      <w:r>
        <w:rPr>
          <w:color w:val="000000"/>
          <w:lang w:eastAsia="ru-RU" w:bidi="ru-RU"/>
        </w:rPr>
        <w:t xml:space="preserve"> исследованиями (Гиря, </w:t>
      </w:r>
      <w:proofErr w:type="spellStart"/>
      <w:r>
        <w:rPr>
          <w:color w:val="000000"/>
          <w:lang w:eastAsia="ru-RU" w:bidi="ru-RU"/>
        </w:rPr>
        <w:t>Дэвлет</w:t>
      </w:r>
      <w:proofErr w:type="spellEnd"/>
      <w:r>
        <w:rPr>
          <w:color w:val="000000"/>
          <w:lang w:eastAsia="ru-RU" w:bidi="ru-RU"/>
        </w:rPr>
        <w:t xml:space="preserve"> 2010). Эта методика позволяет в некоторых случаях установить характе</w:t>
      </w:r>
      <w:r>
        <w:rPr>
          <w:color w:val="000000"/>
          <w:lang w:eastAsia="ru-RU" w:bidi="ru-RU"/>
        </w:rPr>
        <w:softHyphen/>
        <w:t xml:space="preserve">ристики инструментов, которыми были выбиты наскальные изображения (Гиря, </w:t>
      </w:r>
      <w:proofErr w:type="spellStart"/>
      <w:r>
        <w:rPr>
          <w:color w:val="000000"/>
          <w:lang w:eastAsia="ru-RU" w:bidi="ru-RU"/>
        </w:rPr>
        <w:t>Дэвлет</w:t>
      </w:r>
      <w:proofErr w:type="spellEnd"/>
      <w:r>
        <w:rPr>
          <w:color w:val="000000"/>
          <w:lang w:eastAsia="ru-RU" w:bidi="ru-RU"/>
        </w:rPr>
        <w:t xml:space="preserve"> 2010, 2012; Гиря и др. 2011; </w:t>
      </w:r>
      <w:proofErr w:type="spellStart"/>
      <w:r>
        <w:rPr>
          <w:color w:val="000000"/>
          <w:lang w:eastAsia="ru-RU" w:bidi="ru-RU"/>
        </w:rPr>
        <w:t>Дэвлет</w:t>
      </w:r>
      <w:proofErr w:type="spellEnd"/>
      <w:r>
        <w:rPr>
          <w:color w:val="000000"/>
          <w:lang w:eastAsia="ru-RU" w:bidi="ru-RU"/>
        </w:rPr>
        <w:t>, Гиря 2011).</w:t>
      </w:r>
    </w:p>
    <w:p w14:paraId="360E4A11" w14:textId="77777777" w:rsidR="00C66A63" w:rsidRDefault="00C66A63" w:rsidP="00C66A63">
      <w:pPr>
        <w:pStyle w:val="22"/>
        <w:shd w:val="clear" w:color="auto" w:fill="auto"/>
        <w:spacing w:after="0" w:line="250" w:lineRule="exact"/>
        <w:ind w:firstLine="320"/>
        <w:jc w:val="both"/>
      </w:pPr>
      <w:r>
        <w:rPr>
          <w:color w:val="000000"/>
          <w:lang w:eastAsia="ru-RU" w:bidi="ru-RU"/>
        </w:rPr>
        <w:t>На некоторых памятниках в культурных слоях непосредственно под плоскостями иногда встречаются каменные артефакты, в том числе грубо оббитые гальки, которые можно интерпретировать как инстру</w:t>
      </w:r>
      <w:r>
        <w:rPr>
          <w:color w:val="000000"/>
          <w:lang w:eastAsia="ru-RU" w:bidi="ru-RU"/>
        </w:rPr>
        <w:softHyphen/>
        <w:t xml:space="preserve">менты для выполнения петроглифов. </w:t>
      </w:r>
      <w:proofErr w:type="gramStart"/>
      <w:r>
        <w:rPr>
          <w:color w:val="000000"/>
          <w:lang w:eastAsia="ru-RU" w:bidi="ru-RU"/>
        </w:rPr>
        <w:t>Серии каменных орудий, относя</w:t>
      </w:r>
      <w:r>
        <w:rPr>
          <w:color w:val="000000"/>
          <w:lang w:eastAsia="ru-RU" w:bidi="ru-RU"/>
        </w:rPr>
        <w:softHyphen/>
        <w:t>щиеся к разновременным комплексам, не раз фиксировались исследо</w:t>
      </w:r>
      <w:r>
        <w:rPr>
          <w:color w:val="000000"/>
          <w:lang w:eastAsia="ru-RU" w:bidi="ru-RU"/>
        </w:rPr>
        <w:softHyphen/>
        <w:t>вателями в ходе раскопок в непосредственной близости от наскальных изображений (например:</w:t>
      </w:r>
      <w:proofErr w:type="gramEnd"/>
      <w:r>
        <w:rPr>
          <w:color w:val="000000"/>
          <w:lang w:eastAsia="ru-RU" w:bidi="ru-RU"/>
        </w:rPr>
        <w:t xml:space="preserve"> </w:t>
      </w:r>
      <w:proofErr w:type="gramStart"/>
      <w:r>
        <w:rPr>
          <w:color w:val="000000"/>
          <w:lang w:eastAsia="ru-RU" w:bidi="ru-RU"/>
        </w:rPr>
        <w:t>Окладников 1976: 26).</w:t>
      </w:r>
      <w:proofErr w:type="gramEnd"/>
      <w:r>
        <w:rPr>
          <w:color w:val="000000"/>
          <w:lang w:eastAsia="ru-RU" w:bidi="ru-RU"/>
        </w:rPr>
        <w:t xml:space="preserve"> Так, в слое 4 </w:t>
      </w:r>
      <w:proofErr w:type="spellStart"/>
      <w:r>
        <w:rPr>
          <w:color w:val="000000"/>
          <w:lang w:eastAsia="ru-RU" w:bidi="ru-RU"/>
        </w:rPr>
        <w:t>афанась</w:t>
      </w:r>
      <w:r>
        <w:rPr>
          <w:color w:val="000000"/>
          <w:lang w:eastAsia="ru-RU" w:bidi="ru-RU"/>
        </w:rPr>
        <w:softHyphen/>
        <w:t>евской</w:t>
      </w:r>
      <w:proofErr w:type="spellEnd"/>
      <w:r>
        <w:rPr>
          <w:color w:val="000000"/>
          <w:lang w:eastAsia="ru-RU" w:bidi="ru-RU"/>
        </w:rPr>
        <w:t xml:space="preserve"> эпохи культового комплекса </w:t>
      </w:r>
      <w:proofErr w:type="spellStart"/>
      <w:r>
        <w:rPr>
          <w:color w:val="000000"/>
          <w:lang w:eastAsia="ru-RU" w:bidi="ru-RU"/>
        </w:rPr>
        <w:t>Куйлю</w:t>
      </w:r>
      <w:proofErr w:type="spellEnd"/>
      <w:r>
        <w:rPr>
          <w:color w:val="000000"/>
          <w:lang w:eastAsia="ru-RU" w:bidi="ru-RU"/>
        </w:rPr>
        <w:t xml:space="preserve"> (р. </w:t>
      </w:r>
      <w:proofErr w:type="spellStart"/>
      <w:r>
        <w:rPr>
          <w:color w:val="000000"/>
          <w:lang w:eastAsia="ru-RU" w:bidi="ru-RU"/>
        </w:rPr>
        <w:t>Кучерла</w:t>
      </w:r>
      <w:proofErr w:type="spellEnd"/>
      <w:r>
        <w:rPr>
          <w:color w:val="000000"/>
          <w:lang w:eastAsia="ru-RU" w:bidi="ru-RU"/>
        </w:rPr>
        <w:t>, Горный Алтай) был найден каменный отбойник (</w:t>
      </w:r>
      <w:proofErr w:type="spellStart"/>
      <w:r>
        <w:rPr>
          <w:color w:val="000000"/>
          <w:lang w:eastAsia="ru-RU" w:bidi="ru-RU"/>
        </w:rPr>
        <w:t>Молодин</w:t>
      </w:r>
      <w:proofErr w:type="spellEnd"/>
      <w:r>
        <w:rPr>
          <w:color w:val="000000"/>
          <w:lang w:eastAsia="ru-RU" w:bidi="ru-RU"/>
        </w:rPr>
        <w:t>, Ефремова 2010: 49, рис. 51), в более поздних культурных горизонтах обнаружены и другие изделия из камня (83, рис. 78).</w:t>
      </w:r>
    </w:p>
    <w:p w14:paraId="5D3C3B20" w14:textId="77777777" w:rsidR="00C66A63" w:rsidRDefault="00C66A63" w:rsidP="00C66A63">
      <w:pPr>
        <w:pStyle w:val="22"/>
        <w:shd w:val="clear" w:color="auto" w:fill="auto"/>
        <w:spacing w:after="0" w:line="250" w:lineRule="exact"/>
        <w:ind w:firstLine="320"/>
        <w:jc w:val="both"/>
      </w:pPr>
      <w:r>
        <w:rPr>
          <w:color w:val="000000"/>
          <w:lang w:eastAsia="ru-RU" w:bidi="ru-RU"/>
        </w:rPr>
        <w:t xml:space="preserve">Тем не </w:t>
      </w:r>
      <w:proofErr w:type="gramStart"/>
      <w:r>
        <w:rPr>
          <w:color w:val="000000"/>
          <w:lang w:eastAsia="ru-RU" w:bidi="ru-RU"/>
        </w:rPr>
        <w:t>менее</w:t>
      </w:r>
      <w:proofErr w:type="gramEnd"/>
      <w:r>
        <w:rPr>
          <w:color w:val="000000"/>
          <w:lang w:eastAsia="ru-RU" w:bidi="ru-RU"/>
        </w:rPr>
        <w:t xml:space="preserve"> орудий, происходящих из Минусинской котловины, как и с сопредельных территорий, которые были бы надежно определе</w:t>
      </w:r>
      <w:r>
        <w:rPr>
          <w:color w:val="000000"/>
          <w:lang w:eastAsia="ru-RU" w:bidi="ru-RU"/>
        </w:rPr>
        <w:softHyphen/>
        <w:t>ны как посредники или отбойники для изготовления петроглифов, на данный момент неизвестно. Настоящая статья подготовлена с намере</w:t>
      </w:r>
      <w:r>
        <w:rPr>
          <w:color w:val="000000"/>
          <w:lang w:eastAsia="ru-RU" w:bidi="ru-RU"/>
        </w:rPr>
        <w:softHyphen/>
        <w:t>нием частично заполнить эту лакуну. В ней представлены результаты целенаправленного поиска каменных артефактов из музейного собра</w:t>
      </w:r>
      <w:r>
        <w:rPr>
          <w:color w:val="000000"/>
          <w:lang w:eastAsia="ru-RU" w:bidi="ru-RU"/>
        </w:rPr>
        <w:softHyphen/>
        <w:t>ния, которые были обнаружены на территории памятников наскального искусства, в том числе непосредственно под плоскостями с петрогли</w:t>
      </w:r>
      <w:r>
        <w:rPr>
          <w:color w:val="000000"/>
          <w:lang w:eastAsia="ru-RU" w:bidi="ru-RU"/>
        </w:rPr>
        <w:softHyphen/>
        <w:t xml:space="preserve">фами. В статье подробно анализируются характеристики следов на этих предметах и выявляются особенности износа, указывающие </w:t>
      </w:r>
      <w:proofErr w:type="gramStart"/>
      <w:r>
        <w:rPr>
          <w:color w:val="000000"/>
          <w:lang w:eastAsia="ru-RU" w:bidi="ru-RU"/>
        </w:rPr>
        <w:t>на те</w:t>
      </w:r>
      <w:proofErr w:type="gramEnd"/>
      <w:r>
        <w:rPr>
          <w:color w:val="000000"/>
          <w:lang w:eastAsia="ru-RU" w:bidi="ru-RU"/>
        </w:rPr>
        <w:t xml:space="preserve"> или иные способы их использования. Если ранее выбор каменных орудий для экспериментальных исследований не был подкреплен надежными, </w:t>
      </w:r>
      <w:proofErr w:type="spellStart"/>
      <w:r>
        <w:rPr>
          <w:color w:val="000000"/>
          <w:lang w:eastAsia="ru-RU" w:bidi="ru-RU"/>
        </w:rPr>
        <w:t>трасологически</w:t>
      </w:r>
      <w:proofErr w:type="spellEnd"/>
      <w:r>
        <w:rPr>
          <w:color w:val="000000"/>
          <w:lang w:eastAsia="ru-RU" w:bidi="ru-RU"/>
        </w:rPr>
        <w:t xml:space="preserve"> подтвержденными археологическими свидетельствами, то в настоящей работе приводятся примеры таких свидетельств, что последовательно доказывается.</w:t>
      </w:r>
    </w:p>
    <w:p w14:paraId="6AB5295E" w14:textId="77777777" w:rsidR="00C66A63" w:rsidRDefault="00C66A63" w:rsidP="00C66A63">
      <w:pPr>
        <w:pStyle w:val="22"/>
        <w:shd w:val="clear" w:color="auto" w:fill="auto"/>
        <w:spacing w:after="0" w:line="250" w:lineRule="exact"/>
        <w:ind w:firstLine="320"/>
        <w:jc w:val="both"/>
      </w:pPr>
      <w:r>
        <w:rPr>
          <w:color w:val="000000"/>
          <w:lang w:eastAsia="ru-RU" w:bidi="ru-RU"/>
        </w:rPr>
        <w:t>В ходе работы с коллекцией каменных предметов с разновременных местонахождений в Минусинском краеведческом музее им. М.Н. Мар</w:t>
      </w:r>
      <w:r>
        <w:rPr>
          <w:color w:val="000000"/>
          <w:lang w:eastAsia="ru-RU" w:bidi="ru-RU"/>
        </w:rPr>
        <w:softHyphen/>
        <w:t>тьянова была сделана выборка на основе данных картотеки (примерно из 600 единиц хранения). Целиком музейное собрание составляет около 33 тыс. археологических артефактов.</w:t>
      </w:r>
    </w:p>
    <w:p w14:paraId="4300E6D2" w14:textId="77777777" w:rsidR="00C66A63" w:rsidRDefault="00C66A63" w:rsidP="00C66A63">
      <w:pPr>
        <w:pStyle w:val="22"/>
        <w:shd w:val="clear" w:color="auto" w:fill="auto"/>
        <w:spacing w:after="0" w:line="250" w:lineRule="exact"/>
        <w:ind w:firstLine="320"/>
        <w:jc w:val="both"/>
      </w:pPr>
      <w:r>
        <w:rPr>
          <w:color w:val="000000"/>
          <w:lang w:eastAsia="ru-RU" w:bidi="ru-RU"/>
        </w:rPr>
        <w:t>Первый этап отбора предметов для анализа осуществлялся на основе следующих критериев: каменные орудия; достаточно массивные; по мор</w:t>
      </w:r>
      <w:r>
        <w:rPr>
          <w:color w:val="000000"/>
          <w:lang w:eastAsia="ru-RU" w:bidi="ru-RU"/>
        </w:rPr>
        <w:softHyphen/>
        <w:t>фологическим характеристикам подходящие для их использования в тех</w:t>
      </w:r>
      <w:r>
        <w:rPr>
          <w:color w:val="000000"/>
          <w:lang w:eastAsia="ru-RU" w:bidi="ru-RU"/>
        </w:rPr>
        <w:softHyphen/>
        <w:t>нике прямого или опосредованного пикетажа по скальной поверхности.</w:t>
      </w:r>
    </w:p>
    <w:p w14:paraId="14A3E0CE" w14:textId="77777777" w:rsidR="00C66A63" w:rsidRDefault="00C66A63" w:rsidP="00C66A63">
      <w:pPr>
        <w:pStyle w:val="22"/>
        <w:shd w:val="clear" w:color="auto" w:fill="auto"/>
        <w:spacing w:after="0" w:line="250" w:lineRule="exact"/>
        <w:ind w:firstLine="320"/>
        <w:jc w:val="both"/>
      </w:pPr>
      <w:r>
        <w:rPr>
          <w:color w:val="000000"/>
          <w:lang w:eastAsia="ru-RU" w:bidi="ru-RU"/>
        </w:rPr>
        <w:t>На втором этапе из этого количества было проанализировано 44 предмета, которые, по описаниям, так или иначе были обнаружены в контексте памятников наскального искусства. Кроме того, для сопостав</w:t>
      </w:r>
      <w:r>
        <w:rPr>
          <w:color w:val="000000"/>
          <w:lang w:eastAsia="ru-RU" w:bidi="ru-RU"/>
        </w:rPr>
        <w:softHyphen/>
        <w:t>ления проанализирована серия каменных артефактов из различных сбо</w:t>
      </w:r>
      <w:r>
        <w:rPr>
          <w:color w:val="000000"/>
          <w:lang w:eastAsia="ru-RU" w:bidi="ru-RU"/>
        </w:rPr>
        <w:softHyphen/>
        <w:t>ров, не имеющих прямого отношения к местонахождениям с петрогли</w:t>
      </w:r>
      <w:r>
        <w:rPr>
          <w:color w:val="000000"/>
          <w:lang w:eastAsia="ru-RU" w:bidi="ru-RU"/>
        </w:rPr>
        <w:softHyphen/>
        <w:t xml:space="preserve">фами (1940-е гг., у оз. Алтын-Куль, </w:t>
      </w:r>
      <w:proofErr w:type="spellStart"/>
      <w:r>
        <w:rPr>
          <w:color w:val="000000"/>
          <w:lang w:eastAsia="ru-RU" w:bidi="ru-RU"/>
        </w:rPr>
        <w:t>Бейский</w:t>
      </w:r>
      <w:proofErr w:type="spellEnd"/>
      <w:r>
        <w:rPr>
          <w:color w:val="000000"/>
          <w:lang w:eastAsia="ru-RU" w:bidi="ru-RU"/>
        </w:rPr>
        <w:t xml:space="preserve"> р-н, Республика Хакасия и у д. </w:t>
      </w:r>
      <w:proofErr w:type="spellStart"/>
      <w:r>
        <w:rPr>
          <w:color w:val="000000"/>
          <w:lang w:eastAsia="ru-RU" w:bidi="ru-RU"/>
        </w:rPr>
        <w:t>Аршаново</w:t>
      </w:r>
      <w:proofErr w:type="spellEnd"/>
      <w:r>
        <w:rPr>
          <w:color w:val="000000"/>
          <w:lang w:eastAsia="ru-RU" w:bidi="ru-RU"/>
        </w:rPr>
        <w:t xml:space="preserve">, Алтайский р-н, Республика Хакасия, автор находок Э.Р. </w:t>
      </w:r>
      <w:proofErr w:type="spellStart"/>
      <w:r>
        <w:rPr>
          <w:color w:val="000000"/>
          <w:lang w:eastAsia="ru-RU" w:bidi="ru-RU"/>
        </w:rPr>
        <w:t>Рыгдылон</w:t>
      </w:r>
      <w:proofErr w:type="spellEnd"/>
      <w:r>
        <w:rPr>
          <w:color w:val="000000"/>
          <w:lang w:eastAsia="ru-RU" w:bidi="ru-RU"/>
        </w:rPr>
        <w:t>). Предпочтение отдавалось в первую очередь артефактам из камня, преимущественно выполненным на местном галечном сырье. Рассматривались достаточно грубые формы, которые, как показывают экспериментальные данные, наиболее пригодны для обработки поверх</w:t>
      </w:r>
      <w:r>
        <w:rPr>
          <w:color w:val="000000"/>
          <w:lang w:eastAsia="ru-RU" w:bidi="ru-RU"/>
        </w:rPr>
        <w:softHyphen/>
        <w:t xml:space="preserve">ности песчаника (Леонтьев 1970; Леонтьев, </w:t>
      </w:r>
      <w:proofErr w:type="spellStart"/>
      <w:r>
        <w:rPr>
          <w:color w:val="000000"/>
          <w:lang w:eastAsia="ru-RU" w:bidi="ru-RU"/>
        </w:rPr>
        <w:t>Капелько</w:t>
      </w:r>
      <w:proofErr w:type="spellEnd"/>
      <w:r>
        <w:rPr>
          <w:color w:val="000000"/>
          <w:lang w:eastAsia="ru-RU" w:bidi="ru-RU"/>
        </w:rPr>
        <w:t>, Есин 2006).</w:t>
      </w:r>
    </w:p>
    <w:p w14:paraId="6DF4027E" w14:textId="77777777" w:rsidR="00C66A63" w:rsidRDefault="00C66A63" w:rsidP="00C66A63">
      <w:pPr>
        <w:pStyle w:val="22"/>
        <w:shd w:val="clear" w:color="auto" w:fill="auto"/>
        <w:spacing w:after="0" w:line="250" w:lineRule="exact"/>
        <w:ind w:firstLine="320"/>
        <w:jc w:val="both"/>
      </w:pPr>
      <w:r>
        <w:rPr>
          <w:color w:val="000000"/>
          <w:lang w:eastAsia="ru-RU" w:bidi="ru-RU"/>
        </w:rPr>
        <w:t>По данным экспериментально-технологических серий, реализован</w:t>
      </w:r>
      <w:r>
        <w:rPr>
          <w:color w:val="000000"/>
          <w:lang w:eastAsia="ru-RU" w:bidi="ru-RU"/>
        </w:rPr>
        <w:softHyphen/>
        <w:t>ных ранее, хрупкое сырье (например, кремень) практически не пригод</w:t>
      </w:r>
      <w:r>
        <w:rPr>
          <w:color w:val="000000"/>
          <w:lang w:eastAsia="ru-RU" w:bidi="ru-RU"/>
        </w:rPr>
        <w:softHyphen/>
        <w:t xml:space="preserve">но для создания петроглифов в технике пикетажа, а </w:t>
      </w:r>
      <w:proofErr w:type="spellStart"/>
      <w:r>
        <w:rPr>
          <w:color w:val="000000"/>
          <w:lang w:eastAsia="ru-RU" w:bidi="ru-RU"/>
        </w:rPr>
        <w:t>трасологический</w:t>
      </w:r>
      <w:proofErr w:type="spellEnd"/>
      <w:r>
        <w:rPr>
          <w:color w:val="000000"/>
          <w:lang w:eastAsia="ru-RU" w:bidi="ru-RU"/>
        </w:rPr>
        <w:t xml:space="preserve"> анализ наскальных изображений показывает, что использовалось оно крайне редко. Мелкие заготовки (тонкие </w:t>
      </w:r>
      <w:proofErr w:type="spellStart"/>
      <w:r>
        <w:rPr>
          <w:color w:val="000000"/>
          <w:lang w:eastAsia="ru-RU" w:bidi="ru-RU"/>
        </w:rPr>
        <w:t>отщепы</w:t>
      </w:r>
      <w:proofErr w:type="spellEnd"/>
      <w:r>
        <w:rPr>
          <w:color w:val="000000"/>
          <w:lang w:eastAsia="ru-RU" w:bidi="ru-RU"/>
        </w:rPr>
        <w:t>, пластины) также не подходят для этих целей. Оптимальными для этого являются массив</w:t>
      </w:r>
      <w:r>
        <w:rPr>
          <w:color w:val="000000"/>
          <w:lang w:eastAsia="ru-RU" w:bidi="ru-RU"/>
        </w:rPr>
        <w:softHyphen/>
        <w:t xml:space="preserve">ные </w:t>
      </w:r>
      <w:proofErr w:type="spellStart"/>
      <w:r>
        <w:rPr>
          <w:color w:val="000000"/>
          <w:lang w:eastAsia="ru-RU" w:bidi="ru-RU"/>
        </w:rPr>
        <w:t>отщепы</w:t>
      </w:r>
      <w:proofErr w:type="spellEnd"/>
      <w:r>
        <w:rPr>
          <w:color w:val="000000"/>
          <w:lang w:eastAsia="ru-RU" w:bidi="ru-RU"/>
        </w:rPr>
        <w:t xml:space="preserve">, рубила, </w:t>
      </w:r>
      <w:proofErr w:type="spellStart"/>
      <w:r>
        <w:rPr>
          <w:color w:val="000000"/>
          <w:lang w:eastAsia="ru-RU" w:bidi="ru-RU"/>
        </w:rPr>
        <w:t>чопперовидные</w:t>
      </w:r>
      <w:proofErr w:type="spellEnd"/>
      <w:r>
        <w:rPr>
          <w:color w:val="000000"/>
          <w:lang w:eastAsia="ru-RU" w:bidi="ru-RU"/>
        </w:rPr>
        <w:t xml:space="preserve"> орудия, т.е. формы достаточно архаичного облика.</w:t>
      </w:r>
    </w:p>
    <w:p w14:paraId="45109CCD" w14:textId="77777777" w:rsidR="00C66A63" w:rsidRDefault="00C66A63" w:rsidP="00C66A63">
      <w:pPr>
        <w:pStyle w:val="22"/>
        <w:shd w:val="clear" w:color="auto" w:fill="auto"/>
        <w:spacing w:after="0" w:line="250" w:lineRule="exact"/>
        <w:ind w:firstLine="320"/>
        <w:jc w:val="both"/>
      </w:pPr>
      <w:r>
        <w:rPr>
          <w:color w:val="000000"/>
          <w:lang w:eastAsia="ru-RU" w:bidi="ru-RU"/>
        </w:rPr>
        <w:t>При учете этого факта в выборку были включены не только предме</w:t>
      </w:r>
      <w:r>
        <w:rPr>
          <w:color w:val="000000"/>
          <w:lang w:eastAsia="ru-RU" w:bidi="ru-RU"/>
        </w:rPr>
        <w:softHyphen/>
        <w:t>ты, которые имеют подходящие морфологические характеристики и найдены на поздних памятниках, где для хозяйственных целей преоб</w:t>
      </w:r>
      <w:r>
        <w:rPr>
          <w:color w:val="000000"/>
          <w:lang w:eastAsia="ru-RU" w:bidi="ru-RU"/>
        </w:rPr>
        <w:softHyphen/>
        <w:t>ладало использование более изящных форм, но и материалы, которые авторами сборов были отнесены к эпохе мезолита и палеолита. Напри</w:t>
      </w:r>
      <w:r>
        <w:rPr>
          <w:color w:val="000000"/>
          <w:lang w:eastAsia="ru-RU" w:bidi="ru-RU"/>
        </w:rPr>
        <w:softHyphen/>
        <w:t xml:space="preserve">мер, в выборку вошли находки различных периодов, обнаруженные при неустановленном стратиграфическом и </w:t>
      </w:r>
      <w:proofErr w:type="spellStart"/>
      <w:r>
        <w:rPr>
          <w:color w:val="000000"/>
          <w:lang w:eastAsia="ru-RU" w:bidi="ru-RU"/>
        </w:rPr>
        <w:t>планиграфическом</w:t>
      </w:r>
      <w:proofErr w:type="spellEnd"/>
      <w:r>
        <w:rPr>
          <w:color w:val="000000"/>
          <w:lang w:eastAsia="ru-RU" w:bidi="ru-RU"/>
        </w:rPr>
        <w:t xml:space="preserve"> контек</w:t>
      </w:r>
      <w:r>
        <w:rPr>
          <w:color w:val="000000"/>
          <w:lang w:eastAsia="ru-RU" w:bidi="ru-RU"/>
        </w:rPr>
        <w:softHyphen/>
        <w:t>сте, что характерно для сборов подъемных материалов, поэтому нет надежных оснований утверждать, что грубо обработанные гальки дати</w:t>
      </w:r>
      <w:r>
        <w:rPr>
          <w:color w:val="000000"/>
          <w:lang w:eastAsia="ru-RU" w:bidi="ru-RU"/>
        </w:rPr>
        <w:softHyphen/>
        <w:t>руются именно палеолитическим временем. И если единственным ос</w:t>
      </w:r>
      <w:r>
        <w:rPr>
          <w:color w:val="000000"/>
          <w:lang w:eastAsia="ru-RU" w:bidi="ru-RU"/>
        </w:rPr>
        <w:softHyphen/>
        <w:t>нованием для отнесения этих предметов к древнейшей эпохе является их архаичный, с точки зрения типологии и технологии, вид, есть веро</w:t>
      </w:r>
      <w:r>
        <w:rPr>
          <w:color w:val="000000"/>
          <w:lang w:eastAsia="ru-RU" w:bidi="ru-RU"/>
        </w:rPr>
        <w:softHyphen/>
        <w:t>ятность, что пересмотр этой части коллекции с применением экспери</w:t>
      </w:r>
      <w:r>
        <w:rPr>
          <w:color w:val="000000"/>
          <w:lang w:eastAsia="ru-RU" w:bidi="ru-RU"/>
        </w:rPr>
        <w:softHyphen/>
        <w:t>ментально-</w:t>
      </w:r>
      <w:proofErr w:type="spellStart"/>
      <w:r>
        <w:rPr>
          <w:color w:val="000000"/>
          <w:lang w:eastAsia="ru-RU" w:bidi="ru-RU"/>
        </w:rPr>
        <w:t>трасологического</w:t>
      </w:r>
      <w:proofErr w:type="spellEnd"/>
      <w:r>
        <w:rPr>
          <w:color w:val="000000"/>
          <w:lang w:eastAsia="ru-RU" w:bidi="ru-RU"/>
        </w:rPr>
        <w:t xml:space="preserve"> метода может дать качественно новую информацию об их назначении, а возможно, и датировке. В эту катего</w:t>
      </w:r>
      <w:r>
        <w:rPr>
          <w:color w:val="000000"/>
          <w:lang w:eastAsia="ru-RU" w:bidi="ru-RU"/>
        </w:rPr>
        <w:softHyphen/>
        <w:t xml:space="preserve">рию проанализированных находок вошли, например, сборы Е.Р. </w:t>
      </w:r>
      <w:proofErr w:type="spellStart"/>
      <w:r>
        <w:rPr>
          <w:color w:val="000000"/>
          <w:lang w:eastAsia="ru-RU" w:bidi="ru-RU"/>
        </w:rPr>
        <w:t>Р</w:t>
      </w:r>
      <w:proofErr w:type="gramStart"/>
      <w:r>
        <w:rPr>
          <w:color w:val="000000"/>
          <w:lang w:eastAsia="ru-RU" w:bidi="ru-RU"/>
        </w:rPr>
        <w:t>ы</w:t>
      </w:r>
      <w:proofErr w:type="spellEnd"/>
      <w:r>
        <w:rPr>
          <w:color w:val="000000"/>
          <w:lang w:eastAsia="ru-RU" w:bidi="ru-RU"/>
        </w:rPr>
        <w:t>-</w:t>
      </w:r>
      <w:proofErr w:type="gramEnd"/>
      <w:r>
        <w:rPr>
          <w:color w:val="000000"/>
          <w:lang w:eastAsia="ru-RU" w:bidi="ru-RU"/>
        </w:rPr>
        <w:t xml:space="preserve"> </w:t>
      </w:r>
      <w:proofErr w:type="spellStart"/>
      <w:r>
        <w:rPr>
          <w:color w:val="000000"/>
          <w:lang w:eastAsia="ru-RU" w:bidi="ru-RU"/>
        </w:rPr>
        <w:t>гдылона</w:t>
      </w:r>
      <w:proofErr w:type="spellEnd"/>
      <w:r>
        <w:rPr>
          <w:color w:val="000000"/>
          <w:lang w:eastAsia="ru-RU" w:bidi="ru-RU"/>
        </w:rPr>
        <w:t xml:space="preserve"> (1948 г.) на дюнах у д. Ильинки </w:t>
      </w:r>
      <w:proofErr w:type="spellStart"/>
      <w:r>
        <w:rPr>
          <w:color w:val="000000"/>
          <w:lang w:eastAsia="ru-RU" w:bidi="ru-RU"/>
        </w:rPr>
        <w:t>Курагинского</w:t>
      </w:r>
      <w:proofErr w:type="spellEnd"/>
      <w:r>
        <w:rPr>
          <w:color w:val="000000"/>
          <w:lang w:eastAsia="ru-RU" w:bidi="ru-RU"/>
        </w:rPr>
        <w:t xml:space="preserve"> района. Следует учитывать, что сборы производились вблизи памятников наскального искусства: д. Ильинка расположена всего в 0,6 км от </w:t>
      </w:r>
      <w:proofErr w:type="spellStart"/>
      <w:r>
        <w:rPr>
          <w:color w:val="000000"/>
          <w:lang w:eastAsia="ru-RU" w:bidi="ru-RU"/>
        </w:rPr>
        <w:t>Шалаболинской</w:t>
      </w:r>
      <w:proofErr w:type="spellEnd"/>
      <w:r>
        <w:rPr>
          <w:color w:val="000000"/>
          <w:lang w:eastAsia="ru-RU" w:bidi="ru-RU"/>
        </w:rPr>
        <w:t xml:space="preserve"> </w:t>
      </w:r>
      <w:proofErr w:type="spellStart"/>
      <w:r>
        <w:rPr>
          <w:color w:val="000000"/>
          <w:lang w:eastAsia="ru-RU" w:bidi="ru-RU"/>
        </w:rPr>
        <w:t>писаницы</w:t>
      </w:r>
      <w:proofErr w:type="spellEnd"/>
      <w:r>
        <w:rPr>
          <w:color w:val="000000"/>
          <w:lang w:eastAsia="ru-RU" w:bidi="ru-RU"/>
        </w:rPr>
        <w:t xml:space="preserve"> (</w:t>
      </w:r>
      <w:proofErr w:type="spellStart"/>
      <w:r>
        <w:rPr>
          <w:color w:val="000000"/>
          <w:lang w:eastAsia="ru-RU" w:bidi="ru-RU"/>
        </w:rPr>
        <w:t>Пяткин</w:t>
      </w:r>
      <w:proofErr w:type="spellEnd"/>
      <w:r>
        <w:rPr>
          <w:color w:val="000000"/>
          <w:lang w:eastAsia="ru-RU" w:bidi="ru-RU"/>
        </w:rPr>
        <w:t>, Мартынов 1985; Заика и др. 2014: 184). Таким обра</w:t>
      </w:r>
      <w:r>
        <w:rPr>
          <w:color w:val="000000"/>
          <w:lang w:eastAsia="ru-RU" w:bidi="ru-RU"/>
        </w:rPr>
        <w:softHyphen/>
        <w:t>зом, тщательный и детальный анализ этой категории находок так же необ</w:t>
      </w:r>
      <w:r>
        <w:rPr>
          <w:color w:val="000000"/>
          <w:lang w:eastAsia="ru-RU" w:bidi="ru-RU"/>
        </w:rPr>
        <w:softHyphen/>
        <w:t>ходим, как и других предметов, ближе расположенных к плоскостям с петроглифами. В эту же категорию вошли некоторые предметы, найден</w:t>
      </w:r>
      <w:r>
        <w:rPr>
          <w:color w:val="000000"/>
          <w:lang w:eastAsia="ru-RU" w:bidi="ru-RU"/>
        </w:rPr>
        <w:softHyphen/>
        <w:t xml:space="preserve">ные в ходе сборов в 1980 г. на г. </w:t>
      </w:r>
      <w:proofErr w:type="spellStart"/>
      <w:r>
        <w:rPr>
          <w:color w:val="000000"/>
          <w:lang w:eastAsia="ru-RU" w:bidi="ru-RU"/>
        </w:rPr>
        <w:t>Моисеихе</w:t>
      </w:r>
      <w:proofErr w:type="spellEnd"/>
      <w:r>
        <w:rPr>
          <w:color w:val="000000"/>
          <w:lang w:eastAsia="ru-RU" w:bidi="ru-RU"/>
        </w:rPr>
        <w:t xml:space="preserve"> (</w:t>
      </w:r>
      <w:proofErr w:type="spellStart"/>
      <w:r>
        <w:rPr>
          <w:color w:val="000000"/>
          <w:lang w:eastAsia="ru-RU" w:bidi="ru-RU"/>
        </w:rPr>
        <w:t>Миклашевич</w:t>
      </w:r>
      <w:proofErr w:type="spellEnd"/>
      <w:r>
        <w:rPr>
          <w:color w:val="000000"/>
          <w:lang w:eastAsia="ru-RU" w:bidi="ru-RU"/>
        </w:rPr>
        <w:t xml:space="preserve"> 2009: 323).</w:t>
      </w:r>
    </w:p>
    <w:p w14:paraId="295C3639" w14:textId="77777777" w:rsidR="00C66A63" w:rsidRDefault="00C66A63" w:rsidP="00C66A63">
      <w:pPr>
        <w:pStyle w:val="22"/>
        <w:shd w:val="clear" w:color="auto" w:fill="auto"/>
        <w:spacing w:after="264" w:line="250" w:lineRule="exact"/>
        <w:ind w:firstLine="320"/>
        <w:jc w:val="both"/>
      </w:pPr>
      <w:r>
        <w:rPr>
          <w:color w:val="000000"/>
          <w:lang w:eastAsia="ru-RU" w:bidi="ru-RU"/>
        </w:rPr>
        <w:t>Пожалуй, самой интересной серией проанализированных предметов можно назвать 18 грубо оббитых галек. В описаниях картотеки Минусин</w:t>
      </w:r>
      <w:r>
        <w:rPr>
          <w:color w:val="000000"/>
          <w:lang w:eastAsia="ru-RU" w:bidi="ru-RU"/>
        </w:rPr>
        <w:softHyphen/>
        <w:t xml:space="preserve">ского музея содержались данные, позволяющие более уверенно судить о контексте находок. Семнадцать из этих предметов были обнаружены Н.В. Леонтьевым в ходе сборов 1980 г. в основном логу г. </w:t>
      </w:r>
      <w:proofErr w:type="spellStart"/>
      <w:r>
        <w:rPr>
          <w:color w:val="000000"/>
          <w:lang w:eastAsia="ru-RU" w:bidi="ru-RU"/>
        </w:rPr>
        <w:t>Суханихи</w:t>
      </w:r>
      <w:proofErr w:type="spellEnd"/>
      <w:r>
        <w:rPr>
          <w:color w:val="000000"/>
          <w:lang w:eastAsia="ru-RU" w:bidi="ru-RU"/>
        </w:rPr>
        <w:t xml:space="preserve"> - до</w:t>
      </w:r>
      <w:r>
        <w:rPr>
          <w:color w:val="000000"/>
          <w:lang w:eastAsia="ru-RU" w:bidi="ru-RU"/>
        </w:rPr>
        <w:softHyphen/>
        <w:t>вольно крупном местонахождении наскального искусства в Минусинском районе Красноярского края (</w:t>
      </w:r>
      <w:proofErr w:type="spellStart"/>
      <w:r>
        <w:rPr>
          <w:color w:val="000000"/>
          <w:lang w:eastAsia="ru-RU" w:bidi="ru-RU"/>
        </w:rPr>
        <w:t>Дэвлет</w:t>
      </w:r>
      <w:proofErr w:type="spellEnd"/>
      <w:r>
        <w:rPr>
          <w:color w:val="000000"/>
          <w:lang w:eastAsia="ru-RU" w:bidi="ru-RU"/>
        </w:rPr>
        <w:t xml:space="preserve"> 1982: 59; </w:t>
      </w:r>
      <w:proofErr w:type="spellStart"/>
      <w:r>
        <w:rPr>
          <w:color w:val="000000"/>
          <w:lang w:eastAsia="ru-RU" w:bidi="ru-RU"/>
        </w:rPr>
        <w:t>Миклашевич</w:t>
      </w:r>
      <w:proofErr w:type="spellEnd"/>
      <w:r>
        <w:rPr>
          <w:color w:val="000000"/>
          <w:lang w:eastAsia="ru-RU" w:bidi="ru-RU"/>
        </w:rPr>
        <w:t xml:space="preserve"> 2008: 192-194). Некоторые из этих артефактов были найдены непосредственно под плос</w:t>
      </w:r>
      <w:r>
        <w:rPr>
          <w:color w:val="000000"/>
          <w:lang w:eastAsia="ru-RU" w:bidi="ru-RU"/>
        </w:rPr>
        <w:softHyphen/>
        <w:t xml:space="preserve">костями с наскальными изображениями </w:t>
      </w:r>
      <w:proofErr w:type="spellStart"/>
      <w:r>
        <w:rPr>
          <w:color w:val="000000"/>
          <w:lang w:eastAsia="ru-RU" w:bidi="ru-RU"/>
        </w:rPr>
        <w:t>тесинского</w:t>
      </w:r>
      <w:proofErr w:type="spellEnd"/>
      <w:r>
        <w:rPr>
          <w:color w:val="000000"/>
          <w:lang w:eastAsia="ru-RU" w:bidi="ru-RU"/>
        </w:rPr>
        <w:t xml:space="preserve"> времени татарской культуры. По устному сообщению Н.В. Леонтьева, нет никаких сомнений в том, что некоторыми из этих орудий были выполнены </w:t>
      </w:r>
      <w:proofErr w:type="spellStart"/>
      <w:r>
        <w:rPr>
          <w:color w:val="000000"/>
          <w:lang w:eastAsia="ru-RU" w:bidi="ru-RU"/>
        </w:rPr>
        <w:t>тесинские</w:t>
      </w:r>
      <w:proofErr w:type="spellEnd"/>
      <w:r>
        <w:rPr>
          <w:color w:val="000000"/>
          <w:lang w:eastAsia="ru-RU" w:bidi="ru-RU"/>
        </w:rPr>
        <w:t xml:space="preserve"> петро</w:t>
      </w:r>
      <w:r>
        <w:rPr>
          <w:color w:val="000000"/>
          <w:lang w:eastAsia="ru-RU" w:bidi="ru-RU"/>
        </w:rPr>
        <w:softHyphen/>
        <w:t xml:space="preserve">глифы. Другим примером находки в подобном контексте является оббитая галька, обнаруженная непосредственно под плоскостью с изображениями лосей на г. </w:t>
      </w:r>
      <w:proofErr w:type="spellStart"/>
      <w:r>
        <w:rPr>
          <w:color w:val="000000"/>
          <w:lang w:eastAsia="ru-RU" w:bidi="ru-RU"/>
        </w:rPr>
        <w:t>Фунтиковой</w:t>
      </w:r>
      <w:proofErr w:type="spellEnd"/>
      <w:r>
        <w:rPr>
          <w:color w:val="000000"/>
          <w:lang w:eastAsia="ru-RU" w:bidi="ru-RU"/>
        </w:rPr>
        <w:t xml:space="preserve"> - одном из пунктов напротив местонахождения под названием </w:t>
      </w:r>
      <w:proofErr w:type="spellStart"/>
      <w:r>
        <w:rPr>
          <w:color w:val="000000"/>
          <w:lang w:eastAsia="ru-RU" w:bidi="ru-RU"/>
        </w:rPr>
        <w:t>Майдашинские</w:t>
      </w:r>
      <w:proofErr w:type="spellEnd"/>
      <w:r>
        <w:rPr>
          <w:color w:val="000000"/>
          <w:lang w:eastAsia="ru-RU" w:bidi="ru-RU"/>
        </w:rPr>
        <w:t xml:space="preserve"> </w:t>
      </w:r>
      <w:proofErr w:type="spellStart"/>
      <w:r>
        <w:rPr>
          <w:color w:val="000000"/>
          <w:lang w:eastAsia="ru-RU" w:bidi="ru-RU"/>
        </w:rPr>
        <w:t>писаницы</w:t>
      </w:r>
      <w:proofErr w:type="spellEnd"/>
      <w:r>
        <w:rPr>
          <w:color w:val="000000"/>
          <w:lang w:eastAsia="ru-RU" w:bidi="ru-RU"/>
        </w:rPr>
        <w:t xml:space="preserve"> (Республика Хакасия) (</w:t>
      </w:r>
      <w:proofErr w:type="spellStart"/>
      <w:r>
        <w:rPr>
          <w:color w:val="000000"/>
          <w:lang w:eastAsia="ru-RU" w:bidi="ru-RU"/>
        </w:rPr>
        <w:t>Вадецкая</w:t>
      </w:r>
      <w:proofErr w:type="spellEnd"/>
      <w:r>
        <w:rPr>
          <w:color w:val="000000"/>
          <w:lang w:eastAsia="ru-RU" w:bidi="ru-RU"/>
        </w:rPr>
        <w:t xml:space="preserve"> 1986: 165).</w:t>
      </w:r>
    </w:p>
    <w:p w14:paraId="495080A0" w14:textId="77777777" w:rsidR="000E53BD" w:rsidRDefault="000E53BD" w:rsidP="00DB6467">
      <w:pPr>
        <w:ind w:firstLine="709"/>
        <w:jc w:val="both"/>
        <w:rPr>
          <w:rStyle w:val="a8"/>
          <w:lang w:val="ru-RU"/>
        </w:rPr>
      </w:pPr>
    </w:p>
    <w:p w14:paraId="30636127" w14:textId="77777777" w:rsidR="000E53BD" w:rsidRDefault="000E53BD" w:rsidP="00DB6467">
      <w:pPr>
        <w:ind w:firstLine="709"/>
        <w:jc w:val="both"/>
        <w:rPr>
          <w:rStyle w:val="a8"/>
          <w:lang w:val="ru-RU"/>
        </w:rPr>
      </w:pPr>
    </w:p>
    <w:p w14:paraId="6F92E5A3" w14:textId="77777777" w:rsidR="000E53BD" w:rsidRDefault="000E53BD" w:rsidP="00DB6467">
      <w:pPr>
        <w:ind w:firstLine="709"/>
        <w:jc w:val="both"/>
        <w:rPr>
          <w:rStyle w:val="a8"/>
          <w:lang w:val="ru-RU"/>
        </w:rPr>
      </w:pPr>
    </w:p>
    <w:p w14:paraId="7180A190" w14:textId="77777777" w:rsidR="000E53BD" w:rsidRPr="000E53BD" w:rsidRDefault="000E53BD" w:rsidP="00DB6467">
      <w:pPr>
        <w:ind w:firstLine="709"/>
        <w:jc w:val="both"/>
        <w:rPr>
          <w:rFonts w:eastAsiaTheme="minorHAnsi"/>
          <w:b/>
          <w:lang w:val="ru-RU" w:eastAsia="en-US"/>
        </w:rPr>
      </w:pPr>
    </w:p>
    <w:p w14:paraId="0300CF42" w14:textId="77777777" w:rsidR="000E53BD" w:rsidRDefault="002210FA" w:rsidP="000E53BD">
      <w:pPr>
        <w:ind w:firstLine="709"/>
        <w:jc w:val="both"/>
        <w:rPr>
          <w:lang w:val="ru-RU"/>
        </w:rPr>
      </w:pPr>
      <w:r w:rsidRPr="00A95833">
        <w:rPr>
          <w:b/>
        </w:rPr>
        <w:t xml:space="preserve">12-дәріс </w:t>
      </w:r>
      <w:r w:rsidR="000E53BD" w:rsidRPr="000E53BD">
        <w:rPr>
          <w:rStyle w:val="rynqvb"/>
          <w:b/>
          <w:sz w:val="22"/>
          <w:szCs w:val="22"/>
        </w:rPr>
        <w:t>Петроглифтерді жасауға арналған тас құралдарын технологиялық және трассологиялық зерттеу</w:t>
      </w:r>
      <w:r w:rsidR="000E53BD" w:rsidRPr="00A95833">
        <w:t xml:space="preserve"> </w:t>
      </w:r>
    </w:p>
    <w:p w14:paraId="69DE4596" w14:textId="77777777" w:rsidR="00B93890" w:rsidRDefault="00B93890" w:rsidP="00DB6467">
      <w:pPr>
        <w:ind w:firstLine="709"/>
        <w:jc w:val="both"/>
        <w:rPr>
          <w:lang w:val="ru-RU"/>
        </w:rPr>
      </w:pPr>
    </w:p>
    <w:p w14:paraId="4431E2E6" w14:textId="77777777" w:rsidR="00C66A63" w:rsidRDefault="00C66A63" w:rsidP="00C66A63">
      <w:pPr>
        <w:ind w:firstLine="567"/>
        <w:jc w:val="both"/>
      </w:pPr>
      <w:r w:rsidRPr="00D11678">
        <w:t xml:space="preserve">Трасология изучает </w:t>
      </w:r>
      <w:r w:rsidRPr="00D11678">
        <w:rPr>
          <w:b/>
          <w:bCs/>
        </w:rPr>
        <w:t>следы износа и обработки</w:t>
      </w:r>
      <w:r w:rsidRPr="00D11678">
        <w:t xml:space="preserve"> на археологических артефактах. Она позволяет:</w:t>
      </w:r>
      <w:r>
        <w:t xml:space="preserve"> </w:t>
      </w:r>
      <w:r w:rsidRPr="00D11678">
        <w:t>определить функции предметов;</w:t>
      </w:r>
      <w:r>
        <w:t xml:space="preserve"> </w:t>
      </w:r>
      <w:r w:rsidRPr="00D11678">
        <w:t>реконструировать технологию их изготовления;</w:t>
      </w:r>
      <w:r>
        <w:t xml:space="preserve"> </w:t>
      </w:r>
      <w:r w:rsidRPr="00D11678">
        <w:t>выявить сферы хозяйственной деятельности.</w:t>
      </w:r>
      <w:r>
        <w:t xml:space="preserve"> </w:t>
      </w:r>
      <w:r w:rsidRPr="00D11678">
        <w:t>Однако для более точной интерпретации результатов трасология активно взаимодействует со смежными дисциплинами.</w:t>
      </w:r>
      <w:r>
        <w:t xml:space="preserve"> </w:t>
      </w:r>
    </w:p>
    <w:p w14:paraId="48DA6EFD" w14:textId="77777777" w:rsidR="00C66A63" w:rsidRDefault="00C66A63" w:rsidP="00C66A63">
      <w:pPr>
        <w:ind w:firstLine="567"/>
        <w:jc w:val="both"/>
      </w:pPr>
      <w:r w:rsidRPr="00D11678">
        <w:rPr>
          <w:b/>
          <w:bCs/>
        </w:rPr>
        <w:t>Археозоология</w:t>
      </w:r>
      <w:r>
        <w:rPr>
          <w:b/>
          <w:bCs/>
        </w:rPr>
        <w:t xml:space="preserve"> и</w:t>
      </w:r>
      <w:r w:rsidRPr="00D11678">
        <w:t>сследует кости животных, определяет видовую принадлежность, возраст, пол.</w:t>
      </w:r>
      <w:r>
        <w:t xml:space="preserve"> </w:t>
      </w:r>
      <w:r w:rsidRPr="00D11678">
        <w:t>В связке с трасологией позволяет уточнить, какие орудия использовались для разделки туш, выделки шкур, обработки костей.</w:t>
      </w:r>
    </w:p>
    <w:p w14:paraId="7EE0CD27" w14:textId="77777777" w:rsidR="00C66A63" w:rsidRDefault="00C66A63" w:rsidP="00C66A63">
      <w:pPr>
        <w:ind w:firstLine="567"/>
        <w:jc w:val="both"/>
      </w:pPr>
      <w:r w:rsidRPr="00D11678">
        <w:rPr>
          <w:b/>
          <w:bCs/>
        </w:rPr>
        <w:t>Палеоботаника (палеоэтноботаника)</w:t>
      </w:r>
      <w:r>
        <w:rPr>
          <w:b/>
          <w:bCs/>
        </w:rPr>
        <w:t xml:space="preserve"> а</w:t>
      </w:r>
      <w:r w:rsidRPr="00D11678">
        <w:t>нализ семян, пыльцы, остатков растений.</w:t>
      </w:r>
      <w:r>
        <w:t xml:space="preserve"> </w:t>
      </w:r>
      <w:r w:rsidRPr="00D11678">
        <w:t>В комплексе с трасологией зернотерок, пестов и ступ выявляет роль земледелия в хозяйстве.</w:t>
      </w:r>
    </w:p>
    <w:p w14:paraId="112B4AEE" w14:textId="77777777" w:rsidR="00C66A63" w:rsidRDefault="00C66A63" w:rsidP="00C66A63">
      <w:pPr>
        <w:ind w:firstLine="567"/>
        <w:jc w:val="both"/>
      </w:pPr>
      <w:r w:rsidRPr="00D11678">
        <w:rPr>
          <w:b/>
          <w:bCs/>
        </w:rPr>
        <w:t>Геология и минералогия</w:t>
      </w:r>
      <w:r>
        <w:rPr>
          <w:b/>
          <w:bCs/>
        </w:rPr>
        <w:t xml:space="preserve"> и</w:t>
      </w:r>
      <w:r w:rsidRPr="00D11678">
        <w:t>зучает сырьевые источники (каменные породы, руды, минералы).</w:t>
      </w:r>
      <w:r>
        <w:t xml:space="preserve"> </w:t>
      </w:r>
      <w:r w:rsidRPr="00D11678">
        <w:t>Позволяет определить происхождение каменного сырья, из которого изготовлены орудия, и соотнести с зонами добычи.</w:t>
      </w:r>
    </w:p>
    <w:p w14:paraId="44E64661" w14:textId="77777777" w:rsidR="00C66A63" w:rsidRDefault="00C66A63" w:rsidP="00C66A63">
      <w:pPr>
        <w:ind w:firstLine="567"/>
        <w:jc w:val="both"/>
      </w:pPr>
      <w:r w:rsidRPr="00D11678">
        <w:rPr>
          <w:b/>
          <w:bCs/>
        </w:rPr>
        <w:t>Химия и спектральный анализ</w:t>
      </w:r>
      <w:r>
        <w:rPr>
          <w:b/>
          <w:bCs/>
        </w:rPr>
        <w:t xml:space="preserve"> п</w:t>
      </w:r>
      <w:r w:rsidRPr="00D11678">
        <w:t>рименяется для изучения следов органических веществ, остатков металлов, продуктов износа.</w:t>
      </w:r>
      <w:r>
        <w:t xml:space="preserve"> </w:t>
      </w:r>
      <w:r w:rsidRPr="00D11678">
        <w:t>Подтверждает функциональное назначение предметов, выявленное трасологическим методом.</w:t>
      </w:r>
      <w:r>
        <w:t xml:space="preserve"> </w:t>
      </w:r>
    </w:p>
    <w:p w14:paraId="5126E0BD" w14:textId="77777777" w:rsidR="00C66A63" w:rsidRDefault="00C66A63" w:rsidP="00C66A63">
      <w:pPr>
        <w:ind w:firstLine="567"/>
        <w:jc w:val="both"/>
      </w:pPr>
      <w:r w:rsidRPr="00D11678">
        <w:rPr>
          <w:b/>
          <w:bCs/>
        </w:rPr>
        <w:t>Антропология и биомеханика</w:t>
      </w:r>
      <w:r>
        <w:rPr>
          <w:b/>
          <w:bCs/>
        </w:rPr>
        <w:t xml:space="preserve"> </w:t>
      </w:r>
      <w:r w:rsidRPr="00D11678">
        <w:rPr>
          <w:bCs/>
        </w:rPr>
        <w:t>п</w:t>
      </w:r>
      <w:r w:rsidRPr="00D11678">
        <w:t>омогает моделировать использование орудий человеком.</w:t>
      </w:r>
      <w:r>
        <w:t xml:space="preserve"> </w:t>
      </w:r>
      <w:r w:rsidRPr="00D11678">
        <w:t>Эксперименты по повторению движений позволяют проверить гипотезы трасологов.</w:t>
      </w:r>
    </w:p>
    <w:p w14:paraId="5B8882E8" w14:textId="77777777" w:rsidR="00C66A63" w:rsidRPr="00D11678" w:rsidRDefault="00C66A63" w:rsidP="00C66A63">
      <w:pPr>
        <w:ind w:firstLine="567"/>
        <w:jc w:val="both"/>
      </w:pPr>
      <w:r w:rsidRPr="00D11678">
        <w:rPr>
          <w:b/>
          <w:bCs/>
        </w:rPr>
        <w:t>Экспериментальная археология</w:t>
      </w:r>
      <w:r>
        <w:rPr>
          <w:b/>
          <w:bCs/>
        </w:rPr>
        <w:t xml:space="preserve"> </w:t>
      </w:r>
      <w:r w:rsidRPr="00D11678">
        <w:rPr>
          <w:bCs/>
        </w:rPr>
        <w:t>в</w:t>
      </w:r>
      <w:r w:rsidRPr="00D11678">
        <w:t>оссоздаёт древние технологии на практике.</w:t>
      </w:r>
      <w:r>
        <w:t xml:space="preserve"> </w:t>
      </w:r>
      <w:r w:rsidRPr="00D11678">
        <w:t>Является основным полигоном для проверки трасологических интерпретаций.</w:t>
      </w:r>
      <w:r>
        <w:t xml:space="preserve"> </w:t>
      </w:r>
      <w:r w:rsidRPr="00D11678">
        <w:rPr>
          <w:b/>
          <w:bCs/>
        </w:rPr>
        <w:t>Значение комплексного подхода</w:t>
      </w:r>
      <w:r>
        <w:rPr>
          <w:b/>
          <w:bCs/>
        </w:rPr>
        <w:t xml:space="preserve"> и</w:t>
      </w:r>
      <w:r w:rsidRPr="00D11678">
        <w:t>сключает односторонние трактовки артефактов.</w:t>
      </w:r>
      <w:r>
        <w:t xml:space="preserve"> </w:t>
      </w:r>
      <w:r w:rsidRPr="00D11678">
        <w:t xml:space="preserve">Позволяет реконструировать </w:t>
      </w:r>
      <w:r w:rsidRPr="00D11678">
        <w:rPr>
          <w:b/>
          <w:bCs/>
        </w:rPr>
        <w:t>палеоэкономику</w:t>
      </w:r>
      <w:r w:rsidRPr="00D11678">
        <w:t xml:space="preserve"> — полный спектр хозяйственных практик общества.</w:t>
      </w:r>
      <w:r>
        <w:t xml:space="preserve"> </w:t>
      </w:r>
      <w:r w:rsidRPr="00D11678">
        <w:t>Обеспечивает высокую надёжность результатов благодаря взаимной проверке данных.</w:t>
      </w:r>
    </w:p>
    <w:p w14:paraId="1F12ECBA" w14:textId="77777777" w:rsidR="00C66A63" w:rsidRPr="00D11678" w:rsidRDefault="00C66A63" w:rsidP="00C66A63">
      <w:pPr>
        <w:ind w:firstLine="567"/>
        <w:jc w:val="both"/>
      </w:pPr>
      <w:r w:rsidRPr="00D11678">
        <w:t xml:space="preserve">Комплексные исследования, сочетающие </w:t>
      </w:r>
      <w:r w:rsidRPr="00D11678">
        <w:rPr>
          <w:bCs/>
        </w:rPr>
        <w:t>трасологию</w:t>
      </w:r>
      <w:r w:rsidRPr="00D11678">
        <w:t xml:space="preserve"> с археозоологией, палеоботаникой, геологией, химией, антропологией и экспериментальной археологией, создают многомерное представление о жизни древнего человека. Именно на пересечении дисциплин рождается наиболее точная реконструкция хозяйственной деятельности, технологий и культурных практик древних обществ.</w:t>
      </w:r>
    </w:p>
    <w:p w14:paraId="34106B5F" w14:textId="77777777" w:rsidR="00C66A63" w:rsidRPr="00D11678" w:rsidRDefault="00C66A63" w:rsidP="00C66A63">
      <w:pPr>
        <w:ind w:firstLine="567"/>
        <w:jc w:val="center"/>
      </w:pPr>
    </w:p>
    <w:p w14:paraId="30134E42" w14:textId="77777777" w:rsidR="000E53BD" w:rsidRPr="00C66A63" w:rsidRDefault="000E53BD" w:rsidP="00DB6467">
      <w:pPr>
        <w:ind w:firstLine="709"/>
        <w:jc w:val="both"/>
      </w:pPr>
    </w:p>
    <w:p w14:paraId="6FAE0F9E" w14:textId="77777777" w:rsidR="000E53BD" w:rsidRDefault="000E53BD" w:rsidP="00DB6467">
      <w:pPr>
        <w:ind w:firstLine="709"/>
        <w:jc w:val="both"/>
        <w:rPr>
          <w:lang w:val="ru-RU"/>
        </w:rPr>
      </w:pPr>
    </w:p>
    <w:p w14:paraId="039A11D8" w14:textId="77777777" w:rsidR="000E53BD" w:rsidRDefault="000E53BD" w:rsidP="00DB6467">
      <w:pPr>
        <w:ind w:firstLine="709"/>
        <w:jc w:val="both"/>
        <w:rPr>
          <w:lang w:val="ru-RU"/>
        </w:rPr>
      </w:pPr>
    </w:p>
    <w:p w14:paraId="48AB3F18" w14:textId="77777777" w:rsidR="000E53BD" w:rsidRDefault="000E53BD" w:rsidP="00DB6467">
      <w:pPr>
        <w:ind w:firstLine="709"/>
        <w:jc w:val="both"/>
        <w:rPr>
          <w:lang w:val="ru-RU"/>
        </w:rPr>
      </w:pPr>
    </w:p>
    <w:p w14:paraId="6CA05B53" w14:textId="77777777" w:rsidR="000E53BD" w:rsidRPr="000E53BD" w:rsidRDefault="000E53BD" w:rsidP="00DB6467">
      <w:pPr>
        <w:ind w:firstLine="709"/>
        <w:jc w:val="both"/>
        <w:rPr>
          <w:b/>
          <w:lang w:val="ru-RU"/>
        </w:rPr>
      </w:pPr>
    </w:p>
    <w:p w14:paraId="08A86B4A" w14:textId="691A6A26" w:rsidR="00B93890" w:rsidRPr="00A95833" w:rsidRDefault="007B46BE" w:rsidP="00DB6467">
      <w:pPr>
        <w:ind w:firstLine="709"/>
        <w:jc w:val="both"/>
        <w:rPr>
          <w:b/>
          <w:lang w:val="uk-UA"/>
        </w:rPr>
      </w:pPr>
      <w:r w:rsidRPr="00A95833">
        <w:rPr>
          <w:b/>
        </w:rPr>
        <w:t xml:space="preserve">13-дәріс </w:t>
      </w:r>
      <w:r w:rsidR="000E53BD" w:rsidRPr="000E53BD">
        <w:rPr>
          <w:rStyle w:val="rynqvb"/>
          <w:b/>
          <w:sz w:val="22"/>
          <w:szCs w:val="22"/>
        </w:rPr>
        <w:t>Музей ісі және экспериментальды реконструкция</w:t>
      </w:r>
    </w:p>
    <w:p w14:paraId="512310BC" w14:textId="77777777" w:rsidR="00C66A63" w:rsidRPr="00D11678" w:rsidRDefault="00C66A63" w:rsidP="00C66A63">
      <w:pPr>
        <w:jc w:val="both"/>
      </w:pPr>
      <w:r w:rsidRPr="00D11678">
        <w:t>Трасология в археологии — это направление, изучающее следы износа и обработки на артефактах. Первые системные работы в этой области начались во второй половине XX века, и с тех пор методика значительно эволюционировала. Сегодня трасология является не только вспомогательным, но и самостоятельным научным направлением, позволяющим реконструировать хозяйственную деятельность, технологии и социальную организацию древних обществ.</w:t>
      </w:r>
      <w:r>
        <w:t xml:space="preserve"> </w:t>
      </w:r>
      <w:r w:rsidRPr="00D11678">
        <w:rPr>
          <w:b/>
          <w:bCs/>
        </w:rPr>
        <w:t>Микроскопические методы высокого разрешения</w:t>
      </w:r>
      <w:r w:rsidRPr="00D11678">
        <w:t xml:space="preserve"> использование сканирующей электронной микроскопии (SEM), 3D-микроскопов и микроскопии с цифровой обработкой изображений. Позволяет фиксировать мельчайшие следы резания, сверления, шлифовки и микросколов.</w:t>
      </w:r>
      <w:r>
        <w:t xml:space="preserve"> </w:t>
      </w:r>
      <w:r w:rsidRPr="00D11678">
        <w:rPr>
          <w:b/>
          <w:bCs/>
        </w:rPr>
        <w:t>3D-моделирование и цифровая фиксация</w:t>
      </w:r>
      <w:r>
        <w:rPr>
          <w:b/>
          <w:bCs/>
        </w:rPr>
        <w:t xml:space="preserve"> </w:t>
      </w:r>
      <w:r w:rsidRPr="00D11678">
        <w:rPr>
          <w:bCs/>
        </w:rPr>
        <w:t>в</w:t>
      </w:r>
      <w:r w:rsidRPr="00D11678">
        <w:t>недрение фотограмметрии и лазерного сканирования для фиксации износа в цифровом формате.</w:t>
      </w:r>
      <w:r>
        <w:t xml:space="preserve"> </w:t>
      </w:r>
      <w:r w:rsidRPr="00D11678">
        <w:t>Создание трёхмерных библиотек эталонных следов.</w:t>
      </w:r>
      <w:r>
        <w:t xml:space="preserve"> </w:t>
      </w:r>
      <w:r w:rsidRPr="00D11678">
        <w:rPr>
          <w:b/>
          <w:bCs/>
        </w:rPr>
        <w:t>Экспериментальные исследования нового уровня</w:t>
      </w:r>
      <w:r>
        <w:rPr>
          <w:b/>
          <w:bCs/>
        </w:rPr>
        <w:t xml:space="preserve"> </w:t>
      </w:r>
      <w:r w:rsidRPr="00D11678">
        <w:rPr>
          <w:bCs/>
        </w:rPr>
        <w:t>л</w:t>
      </w:r>
      <w:r w:rsidRPr="00D11678">
        <w:t>аборатории экспериментальной археологии (Франция, Россия, Казахстан) создают эталонные коллекции следов износа.</w:t>
      </w:r>
      <w:r>
        <w:t xml:space="preserve"> </w:t>
      </w:r>
      <w:r w:rsidRPr="00D11678">
        <w:t xml:space="preserve">Практическое воспроизведение технологий </w:t>
      </w:r>
      <w:r>
        <w:t>-</w:t>
      </w:r>
      <w:r w:rsidRPr="00D11678">
        <w:t xml:space="preserve"> от обработки камня до литья металла.</w:t>
      </w:r>
      <w:r>
        <w:t xml:space="preserve"> </w:t>
      </w:r>
      <w:r w:rsidRPr="00D11678">
        <w:rPr>
          <w:b/>
          <w:bCs/>
        </w:rPr>
        <w:t>Интердисциплинарные исследования</w:t>
      </w:r>
      <w:r>
        <w:rPr>
          <w:b/>
          <w:bCs/>
        </w:rPr>
        <w:t xml:space="preserve"> </w:t>
      </w:r>
      <w:r w:rsidRPr="00D11678">
        <w:rPr>
          <w:bCs/>
        </w:rPr>
        <w:t>с</w:t>
      </w:r>
      <w:r w:rsidRPr="00D11678">
        <w:t>отрудничество трасологов с археозоологами, палеоботаниками, геохимиками.</w:t>
      </w:r>
      <w:r>
        <w:t xml:space="preserve"> </w:t>
      </w:r>
      <w:r w:rsidRPr="00D11678">
        <w:t>Совместное изучение следов на артефактах и биологических остатках позволяет точнее реконструировать древние производства.</w:t>
      </w:r>
    </w:p>
    <w:p w14:paraId="4945DC34" w14:textId="77777777" w:rsidR="00C66A63" w:rsidRPr="00D11678" w:rsidRDefault="00C66A63" w:rsidP="00C66A63">
      <w:pPr>
        <w:jc w:val="both"/>
        <w:rPr>
          <w:bCs/>
        </w:rPr>
      </w:pPr>
      <w:r>
        <w:t xml:space="preserve">Кроме того, </w:t>
      </w:r>
      <w:r w:rsidRPr="00D11678">
        <w:rPr>
          <w:bCs/>
        </w:rPr>
        <w:t>Новые методы фиксации и анализа</w:t>
      </w:r>
      <w:r>
        <w:rPr>
          <w:bCs/>
        </w:rPr>
        <w:t>:</w:t>
      </w:r>
    </w:p>
    <w:p w14:paraId="181DA3EA" w14:textId="77777777" w:rsidR="00C66A63" w:rsidRPr="00D11678" w:rsidRDefault="00C66A63" w:rsidP="00C66A63">
      <w:pPr>
        <w:numPr>
          <w:ilvl w:val="0"/>
          <w:numId w:val="20"/>
        </w:numPr>
        <w:jc w:val="both"/>
      </w:pPr>
      <w:r w:rsidRPr="00D11678">
        <w:rPr>
          <w:b/>
          <w:bCs/>
        </w:rPr>
        <w:t>Спектральные методы (EDX, рентгенофлуоресцентный анализ)</w:t>
      </w:r>
      <w:r w:rsidRPr="00D11678">
        <w:t xml:space="preserve"> — определение остатков органики, металлов и других веществ на поверхности артефактов.</w:t>
      </w:r>
    </w:p>
    <w:p w14:paraId="44260680" w14:textId="77777777" w:rsidR="00C66A63" w:rsidRPr="00D11678" w:rsidRDefault="00C66A63" w:rsidP="00C66A63">
      <w:pPr>
        <w:numPr>
          <w:ilvl w:val="0"/>
          <w:numId w:val="20"/>
        </w:numPr>
        <w:jc w:val="both"/>
      </w:pPr>
      <w:r w:rsidRPr="00D11678">
        <w:rPr>
          <w:b/>
          <w:bCs/>
        </w:rPr>
        <w:t>Изотопный анализ</w:t>
      </w:r>
      <w:r w:rsidRPr="00D11678">
        <w:t xml:space="preserve"> — позволяет выявить происхождение сырья и проверить использование орудий в добыче руды или обработке костей.</w:t>
      </w:r>
    </w:p>
    <w:p w14:paraId="01D422B6" w14:textId="77777777" w:rsidR="00C66A63" w:rsidRPr="00D11678" w:rsidRDefault="00C66A63" w:rsidP="00C66A63">
      <w:pPr>
        <w:numPr>
          <w:ilvl w:val="0"/>
          <w:numId w:val="20"/>
        </w:numPr>
        <w:jc w:val="both"/>
      </w:pPr>
      <w:r w:rsidRPr="00D11678">
        <w:rPr>
          <w:b/>
          <w:bCs/>
        </w:rPr>
        <w:t>Нанотрасология</w:t>
      </w:r>
      <w:r w:rsidRPr="00D11678">
        <w:t xml:space="preserve"> — изучение износа на уровне микро- и наноструктур, что повышает точность интерпретаций.</w:t>
      </w:r>
    </w:p>
    <w:p w14:paraId="42445B29" w14:textId="77777777" w:rsidR="00C66A63" w:rsidRPr="00D11678" w:rsidRDefault="00C66A63" w:rsidP="00C66A63">
      <w:pPr>
        <w:numPr>
          <w:ilvl w:val="0"/>
          <w:numId w:val="20"/>
        </w:numPr>
        <w:jc w:val="both"/>
      </w:pPr>
      <w:r w:rsidRPr="00D11678">
        <w:rPr>
          <w:b/>
          <w:bCs/>
        </w:rPr>
        <w:t>Базы данных эталонных коллекций</w:t>
      </w:r>
      <w:r w:rsidRPr="00D11678">
        <w:t xml:space="preserve"> — создание цифровых атласов следов для сравнительного анализа.</w:t>
      </w:r>
    </w:p>
    <w:p w14:paraId="536A12D5" w14:textId="77777777" w:rsidR="00C66A63" w:rsidRPr="00D11678" w:rsidRDefault="00C66A63" w:rsidP="00C66A63">
      <w:pPr>
        <w:ind w:firstLine="567"/>
        <w:jc w:val="both"/>
      </w:pPr>
      <w:r w:rsidRPr="00D11678">
        <w:t>Современная трасология переживает этап активного развития, объединяя в себе достижения микроскопии, цифровых технологий, спектрального анализа и искусственного интеллекта. Она уже перестала быть узким методом и превратилась в ключевой инструмент реконструкции древних обществ. Перспективы связаны с созданием международных цифровых баз данных, автоматизацией анализа и расширением междисциплинарных исследований.</w:t>
      </w:r>
    </w:p>
    <w:p w14:paraId="2761452E" w14:textId="77777777" w:rsidR="00C66A63" w:rsidRPr="00D11678" w:rsidRDefault="00C66A63" w:rsidP="00C66A63">
      <w:pPr>
        <w:ind w:firstLine="567"/>
        <w:jc w:val="both"/>
      </w:pPr>
    </w:p>
    <w:p w14:paraId="757CC2FE" w14:textId="77777777" w:rsidR="00B93890" w:rsidRPr="00C66A63" w:rsidRDefault="00B93890" w:rsidP="00DB6467">
      <w:pPr>
        <w:ind w:firstLine="709"/>
        <w:jc w:val="both"/>
      </w:pPr>
    </w:p>
    <w:p w14:paraId="356716C9" w14:textId="77777777" w:rsidR="000E53BD" w:rsidRDefault="000E53BD" w:rsidP="00DB6467">
      <w:pPr>
        <w:ind w:firstLine="709"/>
        <w:jc w:val="both"/>
        <w:rPr>
          <w:lang w:val="uk-UA"/>
        </w:rPr>
      </w:pPr>
    </w:p>
    <w:p w14:paraId="4EE1F4D6" w14:textId="77777777" w:rsidR="000E53BD" w:rsidRDefault="000E53BD" w:rsidP="00DB6467">
      <w:pPr>
        <w:ind w:firstLine="709"/>
        <w:jc w:val="both"/>
        <w:rPr>
          <w:lang w:val="uk-UA"/>
        </w:rPr>
      </w:pPr>
    </w:p>
    <w:p w14:paraId="4D7A8B16" w14:textId="77777777" w:rsidR="000E53BD" w:rsidRPr="00A95833" w:rsidRDefault="000E53BD" w:rsidP="00DB6467">
      <w:pPr>
        <w:ind w:firstLine="709"/>
        <w:jc w:val="both"/>
        <w:rPr>
          <w:b/>
          <w:lang w:val="uk-UA"/>
        </w:rPr>
      </w:pPr>
    </w:p>
    <w:p w14:paraId="6723E19E" w14:textId="19B2302C" w:rsidR="00E8383B" w:rsidRPr="000E53BD" w:rsidRDefault="007B46BE" w:rsidP="00DB6467">
      <w:pPr>
        <w:ind w:firstLine="709"/>
        <w:jc w:val="both"/>
        <w:rPr>
          <w:b/>
        </w:rPr>
      </w:pPr>
      <w:r w:rsidRPr="000E53BD">
        <w:rPr>
          <w:b/>
        </w:rPr>
        <w:t>14-дәріс</w:t>
      </w:r>
      <w:r w:rsidR="00E8383B" w:rsidRPr="000E53BD">
        <w:rPr>
          <w:b/>
        </w:rPr>
        <w:t xml:space="preserve"> </w:t>
      </w:r>
      <w:r w:rsidR="000E53BD" w:rsidRPr="000E53BD">
        <w:rPr>
          <w:b/>
          <w:bCs/>
          <w:sz w:val="22"/>
          <w:szCs w:val="22"/>
        </w:rPr>
        <w:t>Экпериментальды археологияның дамытудағы перспективалар</w:t>
      </w:r>
    </w:p>
    <w:p w14:paraId="406A87BF" w14:textId="77777777" w:rsidR="00E8383B" w:rsidRPr="00A95833" w:rsidRDefault="00E8383B" w:rsidP="008F29AA">
      <w:pPr>
        <w:ind w:firstLine="709"/>
        <w:jc w:val="both"/>
        <w:rPr>
          <w:b/>
        </w:rPr>
      </w:pPr>
    </w:p>
    <w:p w14:paraId="1C495194" w14:textId="77777777" w:rsidR="00C66A63" w:rsidRPr="00484084" w:rsidRDefault="00C66A63" w:rsidP="00C66A63">
      <w:pPr>
        <w:ind w:firstLine="567"/>
        <w:jc w:val="both"/>
        <w:rPr>
          <w:b/>
        </w:rPr>
      </w:pPr>
      <w:r w:rsidRPr="00484084">
        <w:rPr>
          <w:b/>
        </w:rPr>
        <w:t>Разбор в классификации следов на археологических артефактах</w:t>
      </w:r>
    </w:p>
    <w:p w14:paraId="43CB6458" w14:textId="77777777" w:rsidR="00C66A63" w:rsidRPr="00CA416A" w:rsidRDefault="00C66A63" w:rsidP="00C66A63">
      <w:pPr>
        <w:ind w:firstLine="567"/>
        <w:jc w:val="both"/>
      </w:pPr>
      <w:r w:rsidRPr="00CA416A">
        <w:t>Изучение следов на артефактах — ключевой элемент трасологии. Следы фиксируют процессы изготовления, эксплуатации и износа предметов. Их систематизация и классификация позволяют реконструировать хозяйственную деятельность, технологические операции и функции орудий.</w:t>
      </w:r>
    </w:p>
    <w:p w14:paraId="6CD56C0B" w14:textId="77777777" w:rsidR="00C66A63" w:rsidRPr="00CA416A" w:rsidRDefault="00C66A63" w:rsidP="00C66A63">
      <w:pPr>
        <w:tabs>
          <w:tab w:val="left" w:pos="567"/>
        </w:tabs>
        <w:jc w:val="both"/>
      </w:pPr>
      <w:r w:rsidRPr="00C66A63">
        <w:rPr>
          <w:b/>
          <w:bCs/>
        </w:rPr>
        <w:t>Технологические следы</w:t>
      </w:r>
    </w:p>
    <w:p w14:paraId="529EC74C" w14:textId="77777777" w:rsidR="00C66A63" w:rsidRPr="00CA416A" w:rsidRDefault="00C66A63" w:rsidP="00C66A63">
      <w:pPr>
        <w:tabs>
          <w:tab w:val="left" w:pos="567"/>
        </w:tabs>
        <w:jc w:val="both"/>
      </w:pPr>
      <w:r w:rsidRPr="00CA416A">
        <w:t>Образуются на этапе изготовления и обработки орудия.</w:t>
      </w:r>
    </w:p>
    <w:p w14:paraId="30509EA1" w14:textId="77777777" w:rsidR="00C66A63" w:rsidRPr="00CA416A" w:rsidRDefault="00C66A63" w:rsidP="00C66A63">
      <w:pPr>
        <w:tabs>
          <w:tab w:val="left" w:pos="567"/>
        </w:tabs>
        <w:jc w:val="both"/>
      </w:pPr>
      <w:r w:rsidRPr="00CA416A">
        <w:t>Примеры:</w:t>
      </w:r>
    </w:p>
    <w:p w14:paraId="1FE24F2C" w14:textId="77777777" w:rsidR="00C66A63" w:rsidRPr="00CA416A" w:rsidRDefault="00C66A63" w:rsidP="00C66A63">
      <w:pPr>
        <w:tabs>
          <w:tab w:val="left" w:pos="567"/>
        </w:tabs>
        <w:jc w:val="both"/>
      </w:pPr>
      <w:r w:rsidRPr="00CA416A">
        <w:t>следы от скалывания заготовки,</w:t>
      </w:r>
    </w:p>
    <w:p w14:paraId="480405CE" w14:textId="77777777" w:rsidR="00C66A63" w:rsidRPr="00CA416A" w:rsidRDefault="00C66A63" w:rsidP="00C66A63">
      <w:pPr>
        <w:tabs>
          <w:tab w:val="left" w:pos="567"/>
        </w:tabs>
        <w:jc w:val="both"/>
      </w:pPr>
      <w:r w:rsidRPr="00CA416A">
        <w:t>шлифовка, полировка,</w:t>
      </w:r>
    </w:p>
    <w:p w14:paraId="5D5F79DD" w14:textId="77777777" w:rsidR="00C66A63" w:rsidRPr="00CA416A" w:rsidRDefault="00C66A63" w:rsidP="00C66A63">
      <w:pPr>
        <w:tabs>
          <w:tab w:val="left" w:pos="567"/>
        </w:tabs>
        <w:jc w:val="both"/>
      </w:pPr>
      <w:r w:rsidRPr="00CA416A">
        <w:t>следы сверления или обжига.</w:t>
      </w:r>
    </w:p>
    <w:p w14:paraId="32D2FECF" w14:textId="77777777" w:rsidR="00C66A63" w:rsidRPr="00CA416A" w:rsidRDefault="00C66A63" w:rsidP="00C66A63">
      <w:pPr>
        <w:tabs>
          <w:tab w:val="left" w:pos="567"/>
        </w:tabs>
        <w:jc w:val="both"/>
      </w:pPr>
      <w:r w:rsidRPr="00CA416A">
        <w:t>Значение: позволяют определить технику производства и уровень развития ремесла.</w:t>
      </w:r>
    </w:p>
    <w:p w14:paraId="638617C6" w14:textId="77777777" w:rsidR="00C66A63" w:rsidRPr="00CA416A" w:rsidRDefault="00C66A63" w:rsidP="00C66A63">
      <w:pPr>
        <w:tabs>
          <w:tab w:val="left" w:pos="567"/>
        </w:tabs>
        <w:jc w:val="both"/>
      </w:pPr>
      <w:r w:rsidRPr="00C66A63">
        <w:rPr>
          <w:b/>
          <w:bCs/>
        </w:rPr>
        <w:t>Эксплуатационные (функциональные) следы</w:t>
      </w:r>
    </w:p>
    <w:p w14:paraId="2A4AF932" w14:textId="77777777" w:rsidR="00C66A63" w:rsidRPr="00CA416A" w:rsidRDefault="00C66A63" w:rsidP="00C66A63">
      <w:pPr>
        <w:tabs>
          <w:tab w:val="left" w:pos="567"/>
        </w:tabs>
        <w:jc w:val="both"/>
      </w:pPr>
      <w:r w:rsidRPr="00CA416A">
        <w:t>Возникают в процессе использования артефакта.</w:t>
      </w:r>
    </w:p>
    <w:p w14:paraId="1946CD15" w14:textId="77777777" w:rsidR="00C66A63" w:rsidRPr="00CA416A" w:rsidRDefault="00C66A63" w:rsidP="00C66A63">
      <w:pPr>
        <w:tabs>
          <w:tab w:val="left" w:pos="567"/>
        </w:tabs>
        <w:jc w:val="both"/>
      </w:pPr>
      <w:r w:rsidRPr="00CA416A">
        <w:t>Примеры:</w:t>
      </w:r>
    </w:p>
    <w:p w14:paraId="7EDDEAE1" w14:textId="40E7AFCE" w:rsidR="00C66A63" w:rsidRPr="00CA416A" w:rsidRDefault="00C66A63" w:rsidP="00C66A63">
      <w:pPr>
        <w:tabs>
          <w:tab w:val="left" w:pos="567"/>
        </w:tabs>
        <w:jc w:val="both"/>
      </w:pPr>
      <w:r w:rsidRPr="00CA416A">
        <w:t>затупление режущих кромок,</w:t>
      </w:r>
      <w:r w:rsidR="007D6EA7">
        <w:t xml:space="preserve"> </w:t>
      </w:r>
      <w:r w:rsidRPr="00CA416A">
        <w:t>микроцарапины,</w:t>
      </w:r>
      <w:r w:rsidR="007D6EA7">
        <w:t xml:space="preserve"> </w:t>
      </w:r>
      <w:r w:rsidRPr="00CA416A">
        <w:t>отполированность от трения,</w:t>
      </w:r>
      <w:r w:rsidR="007D6EA7">
        <w:t xml:space="preserve"> </w:t>
      </w:r>
      <w:r w:rsidRPr="00CA416A">
        <w:t>следы ударов или реза.</w:t>
      </w:r>
    </w:p>
    <w:p w14:paraId="2288BDD7" w14:textId="77777777" w:rsidR="00C66A63" w:rsidRPr="00CA416A" w:rsidRDefault="00C66A63" w:rsidP="00C66A63">
      <w:pPr>
        <w:tabs>
          <w:tab w:val="left" w:pos="567"/>
        </w:tabs>
        <w:jc w:val="both"/>
      </w:pPr>
      <w:r w:rsidRPr="00CA416A">
        <w:t>Значение: дают информацию о назначении орудия (например, обработка дерева, кости, кожи).</w:t>
      </w:r>
    </w:p>
    <w:p w14:paraId="72E79D92" w14:textId="77777777" w:rsidR="00C66A63" w:rsidRPr="00CA416A" w:rsidRDefault="00C66A63" w:rsidP="00C66A63">
      <w:pPr>
        <w:tabs>
          <w:tab w:val="left" w:pos="567"/>
        </w:tabs>
        <w:jc w:val="both"/>
      </w:pPr>
      <w:r w:rsidRPr="00C66A63">
        <w:rPr>
          <w:b/>
          <w:bCs/>
        </w:rPr>
        <w:t>Следы износа</w:t>
      </w:r>
    </w:p>
    <w:p w14:paraId="3A94DA48" w14:textId="77777777" w:rsidR="00C66A63" w:rsidRPr="00CA416A" w:rsidRDefault="00C66A63" w:rsidP="00C66A63">
      <w:pPr>
        <w:tabs>
          <w:tab w:val="left" w:pos="567"/>
        </w:tabs>
        <w:jc w:val="both"/>
      </w:pPr>
      <w:r w:rsidRPr="00CA416A">
        <w:t>Результат длительного использования.</w:t>
      </w:r>
    </w:p>
    <w:p w14:paraId="7B86D9E3" w14:textId="77777777" w:rsidR="00C66A63" w:rsidRPr="00CA416A" w:rsidRDefault="00C66A63" w:rsidP="00C66A63">
      <w:pPr>
        <w:tabs>
          <w:tab w:val="left" w:pos="567"/>
        </w:tabs>
        <w:jc w:val="both"/>
      </w:pPr>
      <w:r w:rsidRPr="00CA416A">
        <w:t>Примеры: сколы, трещины, деформация поверхности.</w:t>
      </w:r>
    </w:p>
    <w:p w14:paraId="7F61E295" w14:textId="77777777" w:rsidR="00C66A63" w:rsidRPr="00CA416A" w:rsidRDefault="00C66A63" w:rsidP="00C66A63">
      <w:pPr>
        <w:tabs>
          <w:tab w:val="left" w:pos="567"/>
        </w:tabs>
        <w:jc w:val="both"/>
      </w:pPr>
      <w:r w:rsidRPr="00CA416A">
        <w:t>Значение: позволяют судить о сроках эксплуатации и повторном использовании орудий.</w:t>
      </w:r>
    </w:p>
    <w:p w14:paraId="693E578D" w14:textId="77777777" w:rsidR="00C66A63" w:rsidRPr="00CA416A" w:rsidRDefault="00C66A63" w:rsidP="00C66A63">
      <w:pPr>
        <w:tabs>
          <w:tab w:val="left" w:pos="567"/>
        </w:tabs>
        <w:jc w:val="both"/>
      </w:pPr>
      <w:r w:rsidRPr="00C66A63">
        <w:rPr>
          <w:b/>
          <w:bCs/>
        </w:rPr>
        <w:t>Следы вторичной обработки или ремонта</w:t>
      </w:r>
    </w:p>
    <w:p w14:paraId="17B1ABF2" w14:textId="77777777" w:rsidR="00C66A63" w:rsidRPr="00CA416A" w:rsidRDefault="00C66A63" w:rsidP="00C66A63">
      <w:pPr>
        <w:tabs>
          <w:tab w:val="left" w:pos="567"/>
        </w:tabs>
        <w:jc w:val="both"/>
      </w:pPr>
      <w:r w:rsidRPr="00CA416A">
        <w:t>Образуются при подновлении орудия.</w:t>
      </w:r>
    </w:p>
    <w:p w14:paraId="161E0FB9" w14:textId="77777777" w:rsidR="00C66A63" w:rsidRPr="00CA416A" w:rsidRDefault="00C66A63" w:rsidP="00C66A63">
      <w:pPr>
        <w:tabs>
          <w:tab w:val="left" w:pos="567"/>
        </w:tabs>
        <w:jc w:val="both"/>
      </w:pPr>
      <w:r w:rsidRPr="00CA416A">
        <w:t>Примеры: повторная заточка, дополнительное скалывание, повторное сверление.</w:t>
      </w:r>
    </w:p>
    <w:p w14:paraId="1A4DF783" w14:textId="77777777" w:rsidR="00C66A63" w:rsidRPr="00CA416A" w:rsidRDefault="00C66A63" w:rsidP="00C66A63">
      <w:pPr>
        <w:tabs>
          <w:tab w:val="left" w:pos="567"/>
        </w:tabs>
        <w:jc w:val="both"/>
      </w:pPr>
      <w:r w:rsidRPr="00CA416A">
        <w:t>Значение: отражают экономное отношение к сырью и развитые навыки ремонта.</w:t>
      </w:r>
    </w:p>
    <w:p w14:paraId="3C1D251F" w14:textId="77777777" w:rsidR="00C66A63" w:rsidRPr="00CA416A" w:rsidRDefault="00C66A63" w:rsidP="00C66A63">
      <w:pPr>
        <w:tabs>
          <w:tab w:val="left" w:pos="567"/>
        </w:tabs>
        <w:jc w:val="both"/>
      </w:pPr>
      <w:r w:rsidRPr="00C66A63">
        <w:rPr>
          <w:b/>
          <w:bCs/>
        </w:rPr>
        <w:t>Следы постдепозиционных процессов</w:t>
      </w:r>
    </w:p>
    <w:p w14:paraId="4525E982" w14:textId="77777777" w:rsidR="00C66A63" w:rsidRPr="00CA416A" w:rsidRDefault="00C66A63" w:rsidP="00C66A63">
      <w:pPr>
        <w:tabs>
          <w:tab w:val="left" w:pos="567"/>
        </w:tabs>
        <w:jc w:val="both"/>
      </w:pPr>
      <w:r w:rsidRPr="00CA416A">
        <w:t>Формируются уже после попадания предмета в культурный слой.</w:t>
      </w:r>
    </w:p>
    <w:p w14:paraId="5A7BF27F" w14:textId="77777777" w:rsidR="00C66A63" w:rsidRPr="00CA416A" w:rsidRDefault="00C66A63" w:rsidP="00C66A63">
      <w:pPr>
        <w:tabs>
          <w:tab w:val="left" w:pos="567"/>
        </w:tabs>
        <w:jc w:val="both"/>
      </w:pPr>
      <w:r w:rsidRPr="00CA416A">
        <w:t>Примеры:</w:t>
      </w:r>
    </w:p>
    <w:p w14:paraId="10DDC175" w14:textId="4E859C56" w:rsidR="00C66A63" w:rsidRPr="00CA416A" w:rsidRDefault="00C66A63" w:rsidP="00C66A63">
      <w:pPr>
        <w:tabs>
          <w:tab w:val="left" w:pos="567"/>
        </w:tabs>
        <w:jc w:val="both"/>
      </w:pPr>
      <w:r w:rsidRPr="00CA416A">
        <w:t>коррозия металла,</w:t>
      </w:r>
      <w:r w:rsidR="007D6EA7">
        <w:t xml:space="preserve"> </w:t>
      </w:r>
      <w:r w:rsidRPr="00CA416A">
        <w:t>трещины от давления почвы,</w:t>
      </w:r>
      <w:r w:rsidR="007D6EA7">
        <w:t xml:space="preserve"> </w:t>
      </w:r>
      <w:r w:rsidRPr="00CA416A">
        <w:t>выветривание камня.</w:t>
      </w:r>
    </w:p>
    <w:p w14:paraId="2653554F" w14:textId="77777777" w:rsidR="00C66A63" w:rsidRPr="00CA416A" w:rsidRDefault="00C66A63" w:rsidP="00C66A63">
      <w:pPr>
        <w:tabs>
          <w:tab w:val="left" w:pos="567"/>
        </w:tabs>
        <w:jc w:val="both"/>
      </w:pPr>
      <w:r w:rsidRPr="00CA416A">
        <w:t>Значение: важны для отделения реальных следов эксплуатации от природных и случайных повреждений.</w:t>
      </w:r>
    </w:p>
    <w:p w14:paraId="65FC8D31" w14:textId="77777777" w:rsidR="00C66A63" w:rsidRPr="00CA416A" w:rsidRDefault="00C66A63" w:rsidP="00C66A63">
      <w:pPr>
        <w:tabs>
          <w:tab w:val="left" w:pos="567"/>
        </w:tabs>
        <w:jc w:val="both"/>
      </w:pPr>
      <w:r w:rsidRPr="00CA416A">
        <w:t>Макроскопический анализ (визуальное наблюдение, фотофиксация).</w:t>
      </w:r>
    </w:p>
    <w:p w14:paraId="24C1744F" w14:textId="77777777" w:rsidR="00C66A63" w:rsidRPr="00CA416A" w:rsidRDefault="00C66A63" w:rsidP="00C66A63">
      <w:pPr>
        <w:tabs>
          <w:tab w:val="left" w:pos="567"/>
        </w:tabs>
        <w:jc w:val="both"/>
      </w:pPr>
      <w:r w:rsidRPr="00CA416A">
        <w:t>Микроскопические методы (оптическая и электронная микроскопия).</w:t>
      </w:r>
    </w:p>
    <w:p w14:paraId="2C97B692" w14:textId="77777777" w:rsidR="00C66A63" w:rsidRPr="00CA416A" w:rsidRDefault="00C66A63" w:rsidP="00C66A63">
      <w:pPr>
        <w:tabs>
          <w:tab w:val="left" w:pos="567"/>
        </w:tabs>
        <w:jc w:val="both"/>
      </w:pPr>
      <w:r w:rsidRPr="00CA416A">
        <w:t>Экспериментальное сравнение с эталонными коллекциями.</w:t>
      </w:r>
    </w:p>
    <w:p w14:paraId="5343B789" w14:textId="77777777" w:rsidR="00C66A63" w:rsidRPr="00CA416A" w:rsidRDefault="00C66A63" w:rsidP="00C66A63">
      <w:pPr>
        <w:ind w:firstLine="567"/>
        <w:jc w:val="both"/>
      </w:pPr>
      <w:r w:rsidRPr="00CA416A">
        <w:t>Классификация следов на археологических артефактах необходима для правильной интерпретации их функций и технологий. Она позволяет разделить технологические, эксплуатационные и постдепозиционные процессы, а также выявить роль артефактов в хозяйственной и социальной жизни древних обществ.</w:t>
      </w:r>
    </w:p>
    <w:p w14:paraId="09898E23" w14:textId="63EEBC0F" w:rsidR="008F29AA" w:rsidRPr="00A95833" w:rsidRDefault="008F29AA" w:rsidP="008F29AA">
      <w:pPr>
        <w:pStyle w:val="a7"/>
        <w:spacing w:before="0" w:beforeAutospacing="0" w:after="0" w:afterAutospacing="0"/>
        <w:ind w:firstLine="709"/>
        <w:jc w:val="both"/>
        <w:rPr>
          <w:lang w:val="kk-KZ"/>
        </w:rPr>
      </w:pPr>
    </w:p>
    <w:p w14:paraId="51E687E5" w14:textId="77777777" w:rsidR="00E8383B" w:rsidRPr="00A95833" w:rsidRDefault="00E8383B" w:rsidP="00DB6467">
      <w:pPr>
        <w:ind w:firstLine="709"/>
        <w:jc w:val="both"/>
        <w:rPr>
          <w:b/>
        </w:rPr>
      </w:pPr>
    </w:p>
    <w:p w14:paraId="2451DDFD" w14:textId="7193B838" w:rsidR="008F29AA" w:rsidRDefault="007B46BE" w:rsidP="008F29AA">
      <w:pPr>
        <w:ind w:firstLine="709"/>
        <w:jc w:val="both"/>
        <w:rPr>
          <w:b/>
          <w:bCs/>
        </w:rPr>
      </w:pPr>
      <w:r w:rsidRPr="00A95833">
        <w:rPr>
          <w:b/>
        </w:rPr>
        <w:t xml:space="preserve">15-дәріс </w:t>
      </w:r>
      <w:r w:rsidR="000E53BD" w:rsidRPr="000E53BD">
        <w:rPr>
          <w:b/>
          <w:bCs/>
        </w:rPr>
        <w:t>Қазіргі заманғы экспериментальды археология</w:t>
      </w:r>
    </w:p>
    <w:p w14:paraId="73439DC9" w14:textId="77777777" w:rsidR="007D6EA7" w:rsidRPr="00545F16" w:rsidRDefault="007D6EA7" w:rsidP="007D6EA7">
      <w:pPr>
        <w:pStyle w:val="a7"/>
        <w:spacing w:before="0" w:beforeAutospacing="0" w:after="0" w:afterAutospacing="0"/>
        <w:ind w:firstLine="567"/>
        <w:jc w:val="both"/>
      </w:pPr>
      <w:r w:rsidRPr="00545F16">
        <w:t>Изделия из кости и рога занимают особое место в археологических комплексах. Трасология позволяет выявить следы их изготовления и эксплуатации, а также реконструировать хозяйственную деятельность древнего населения.</w:t>
      </w:r>
    </w:p>
    <w:p w14:paraId="04092D65" w14:textId="77777777" w:rsidR="007D6EA7" w:rsidRPr="00545F16" w:rsidRDefault="007D6EA7" w:rsidP="007D6EA7">
      <w:pPr>
        <w:pStyle w:val="3"/>
        <w:spacing w:before="0"/>
        <w:jc w:val="both"/>
        <w:rPr>
          <w:rFonts w:ascii="Times New Roman" w:hAnsi="Times New Roman" w:cs="Times New Roman"/>
          <w:color w:val="auto"/>
        </w:rPr>
      </w:pPr>
      <w:r w:rsidRPr="00545F16">
        <w:rPr>
          <w:rFonts w:ascii="Times New Roman" w:hAnsi="Times New Roman" w:cs="Times New Roman"/>
          <w:color w:val="auto"/>
        </w:rPr>
        <w:t>Следы изготовления</w:t>
      </w:r>
      <w:r>
        <w:rPr>
          <w:rFonts w:ascii="Times New Roman" w:hAnsi="Times New Roman" w:cs="Times New Roman"/>
          <w:color w:val="auto"/>
        </w:rPr>
        <w:t>:</w:t>
      </w:r>
    </w:p>
    <w:p w14:paraId="6F1F3B74" w14:textId="77777777" w:rsidR="007D6EA7" w:rsidRPr="00545F16" w:rsidRDefault="007D6EA7" w:rsidP="007D6EA7">
      <w:pPr>
        <w:pStyle w:val="a7"/>
        <w:numPr>
          <w:ilvl w:val="0"/>
          <w:numId w:val="22"/>
        </w:numPr>
        <w:spacing w:before="0" w:beforeAutospacing="0" w:after="0" w:afterAutospacing="0"/>
        <w:jc w:val="both"/>
      </w:pPr>
      <w:r w:rsidRPr="00545F16">
        <w:rPr>
          <w:rStyle w:val="a8"/>
        </w:rPr>
        <w:t>Резка и распил</w:t>
      </w:r>
      <w:r w:rsidRPr="00545F16">
        <w:t xml:space="preserve"> – продольные и поперечные борозды от каменных или металлических орудий.</w:t>
      </w:r>
    </w:p>
    <w:p w14:paraId="1C38C116" w14:textId="77777777" w:rsidR="007D6EA7" w:rsidRPr="00545F16" w:rsidRDefault="007D6EA7" w:rsidP="007D6EA7">
      <w:pPr>
        <w:pStyle w:val="a7"/>
        <w:numPr>
          <w:ilvl w:val="0"/>
          <w:numId w:val="22"/>
        </w:numPr>
        <w:spacing w:before="0" w:beforeAutospacing="0" w:after="0" w:afterAutospacing="0"/>
        <w:jc w:val="both"/>
      </w:pPr>
      <w:r w:rsidRPr="00545F16">
        <w:rPr>
          <w:rStyle w:val="a8"/>
        </w:rPr>
        <w:t xml:space="preserve">Сколы и </w:t>
      </w:r>
      <w:proofErr w:type="spellStart"/>
      <w:r w:rsidRPr="00545F16">
        <w:rPr>
          <w:rStyle w:val="a8"/>
        </w:rPr>
        <w:t>отщепы</w:t>
      </w:r>
      <w:proofErr w:type="spellEnd"/>
      <w:r w:rsidRPr="00545F16">
        <w:t xml:space="preserve"> – результат </w:t>
      </w:r>
      <w:proofErr w:type="spellStart"/>
      <w:r w:rsidRPr="00545F16">
        <w:t>оббивки</w:t>
      </w:r>
      <w:proofErr w:type="spellEnd"/>
      <w:r w:rsidRPr="00545F16">
        <w:t xml:space="preserve"> и грубой обработки заготовки.</w:t>
      </w:r>
    </w:p>
    <w:p w14:paraId="48542ADB" w14:textId="77777777" w:rsidR="007D6EA7" w:rsidRPr="00545F16" w:rsidRDefault="007D6EA7" w:rsidP="007D6EA7">
      <w:pPr>
        <w:pStyle w:val="a7"/>
        <w:numPr>
          <w:ilvl w:val="0"/>
          <w:numId w:val="22"/>
        </w:numPr>
        <w:spacing w:before="0" w:beforeAutospacing="0" w:after="0" w:afterAutospacing="0"/>
        <w:jc w:val="both"/>
      </w:pPr>
      <w:r w:rsidRPr="00545F16">
        <w:rPr>
          <w:rStyle w:val="a8"/>
        </w:rPr>
        <w:t>Шлифовка и полировка</w:t>
      </w:r>
      <w:r w:rsidRPr="00545F16">
        <w:t xml:space="preserve"> – сглаживание поверхности абразивами.</w:t>
      </w:r>
    </w:p>
    <w:p w14:paraId="5FFCE06F" w14:textId="77777777" w:rsidR="007D6EA7" w:rsidRPr="00545F16" w:rsidRDefault="007D6EA7" w:rsidP="007D6EA7">
      <w:pPr>
        <w:pStyle w:val="a7"/>
        <w:numPr>
          <w:ilvl w:val="0"/>
          <w:numId w:val="22"/>
        </w:numPr>
        <w:spacing w:before="0" w:beforeAutospacing="0" w:after="0" w:afterAutospacing="0"/>
        <w:jc w:val="both"/>
      </w:pPr>
      <w:r w:rsidRPr="00545F16">
        <w:rPr>
          <w:rStyle w:val="a8"/>
        </w:rPr>
        <w:t>Сверление</w:t>
      </w:r>
      <w:r w:rsidRPr="00545F16">
        <w:t xml:space="preserve"> – круглые или овальные отверстия, выполненные вращательными движениями.</w:t>
      </w:r>
    </w:p>
    <w:p w14:paraId="033AEA1B" w14:textId="77777777" w:rsidR="007D6EA7" w:rsidRPr="00545F16" w:rsidRDefault="007D6EA7" w:rsidP="007D6EA7">
      <w:pPr>
        <w:pStyle w:val="a7"/>
        <w:numPr>
          <w:ilvl w:val="0"/>
          <w:numId w:val="22"/>
        </w:numPr>
        <w:spacing w:before="0" w:beforeAutospacing="0" w:after="0" w:afterAutospacing="0"/>
        <w:jc w:val="both"/>
      </w:pPr>
      <w:r w:rsidRPr="00545F16">
        <w:rPr>
          <w:rStyle w:val="a8"/>
        </w:rPr>
        <w:t>Разметка</w:t>
      </w:r>
      <w:r w:rsidRPr="00545F16">
        <w:t xml:space="preserve"> – неглубокие линии, нанесённые при подготовке к обработке.</w:t>
      </w:r>
    </w:p>
    <w:p w14:paraId="0633B0E1" w14:textId="77777777" w:rsidR="007D6EA7" w:rsidRPr="00545F16" w:rsidRDefault="007D6EA7" w:rsidP="007D6EA7">
      <w:pPr>
        <w:pStyle w:val="3"/>
        <w:spacing w:before="0"/>
        <w:jc w:val="both"/>
        <w:rPr>
          <w:rFonts w:ascii="Times New Roman" w:hAnsi="Times New Roman" w:cs="Times New Roman"/>
          <w:color w:val="auto"/>
        </w:rPr>
      </w:pPr>
      <w:r w:rsidRPr="00545F16">
        <w:rPr>
          <w:rFonts w:ascii="Times New Roman" w:hAnsi="Times New Roman" w:cs="Times New Roman"/>
          <w:color w:val="auto"/>
        </w:rPr>
        <w:t>Следы эксплуатации</w:t>
      </w:r>
      <w:r>
        <w:rPr>
          <w:rFonts w:ascii="Times New Roman" w:hAnsi="Times New Roman" w:cs="Times New Roman"/>
          <w:color w:val="auto"/>
        </w:rPr>
        <w:t>:</w:t>
      </w:r>
    </w:p>
    <w:p w14:paraId="08155B85" w14:textId="77777777" w:rsidR="007D6EA7" w:rsidRPr="00545F16" w:rsidRDefault="007D6EA7" w:rsidP="007D6EA7">
      <w:pPr>
        <w:pStyle w:val="a7"/>
        <w:numPr>
          <w:ilvl w:val="0"/>
          <w:numId w:val="23"/>
        </w:numPr>
        <w:spacing w:before="0" w:beforeAutospacing="0" w:after="0" w:afterAutospacing="0"/>
        <w:jc w:val="both"/>
      </w:pPr>
      <w:proofErr w:type="spellStart"/>
      <w:r w:rsidRPr="00545F16">
        <w:rPr>
          <w:rStyle w:val="a8"/>
        </w:rPr>
        <w:t>Микрополировка</w:t>
      </w:r>
      <w:proofErr w:type="spellEnd"/>
      <w:r w:rsidRPr="00545F16">
        <w:t xml:space="preserve"> – характерный блеск на рабочих краях при обработке кожи, дерева или глины.</w:t>
      </w:r>
    </w:p>
    <w:p w14:paraId="3664B521" w14:textId="77777777" w:rsidR="007D6EA7" w:rsidRPr="00545F16" w:rsidRDefault="007D6EA7" w:rsidP="007D6EA7">
      <w:pPr>
        <w:pStyle w:val="a7"/>
        <w:numPr>
          <w:ilvl w:val="0"/>
          <w:numId w:val="23"/>
        </w:numPr>
        <w:spacing w:before="0" w:beforeAutospacing="0" w:after="0" w:afterAutospacing="0"/>
        <w:jc w:val="both"/>
      </w:pPr>
      <w:r w:rsidRPr="00545F16">
        <w:rPr>
          <w:rStyle w:val="a8"/>
        </w:rPr>
        <w:t>Продольные царапины</w:t>
      </w:r>
      <w:r w:rsidRPr="00545F16">
        <w:t xml:space="preserve"> – от резания или строгания.</w:t>
      </w:r>
    </w:p>
    <w:p w14:paraId="508589EF" w14:textId="77777777" w:rsidR="007D6EA7" w:rsidRPr="00545F16" w:rsidRDefault="007D6EA7" w:rsidP="007D6EA7">
      <w:pPr>
        <w:pStyle w:val="a7"/>
        <w:numPr>
          <w:ilvl w:val="0"/>
          <w:numId w:val="23"/>
        </w:numPr>
        <w:spacing w:before="0" w:beforeAutospacing="0" w:after="0" w:afterAutospacing="0"/>
        <w:jc w:val="both"/>
      </w:pPr>
      <w:proofErr w:type="spellStart"/>
      <w:r w:rsidRPr="00545F16">
        <w:rPr>
          <w:rStyle w:val="a8"/>
        </w:rPr>
        <w:t>Выщербления</w:t>
      </w:r>
      <w:proofErr w:type="spellEnd"/>
      <w:r w:rsidRPr="00545F16">
        <w:rPr>
          <w:rStyle w:val="a8"/>
        </w:rPr>
        <w:t xml:space="preserve"> и сколы</w:t>
      </w:r>
      <w:r w:rsidRPr="00545F16">
        <w:t xml:space="preserve"> – от ударных нагрузок.</w:t>
      </w:r>
    </w:p>
    <w:p w14:paraId="2E096BB2" w14:textId="77777777" w:rsidR="007D6EA7" w:rsidRPr="00545F16" w:rsidRDefault="007D6EA7" w:rsidP="007D6EA7">
      <w:pPr>
        <w:pStyle w:val="a7"/>
        <w:numPr>
          <w:ilvl w:val="0"/>
          <w:numId w:val="23"/>
        </w:numPr>
        <w:spacing w:before="0" w:beforeAutospacing="0" w:after="0" w:afterAutospacing="0"/>
        <w:jc w:val="both"/>
      </w:pPr>
      <w:r w:rsidRPr="00545F16">
        <w:rPr>
          <w:rStyle w:val="a8"/>
        </w:rPr>
        <w:t>Закругление краёв</w:t>
      </w:r>
      <w:r w:rsidRPr="00545F16">
        <w:t xml:space="preserve"> – результат длительного использования.</w:t>
      </w:r>
    </w:p>
    <w:p w14:paraId="3A754549" w14:textId="77777777" w:rsidR="007D6EA7" w:rsidRPr="00545F16" w:rsidRDefault="007D6EA7" w:rsidP="007D6EA7">
      <w:pPr>
        <w:pStyle w:val="a7"/>
        <w:numPr>
          <w:ilvl w:val="0"/>
          <w:numId w:val="23"/>
        </w:numPr>
        <w:spacing w:before="0" w:beforeAutospacing="0" w:after="0" w:afterAutospacing="0"/>
        <w:jc w:val="both"/>
      </w:pPr>
      <w:r w:rsidRPr="00545F16">
        <w:rPr>
          <w:rStyle w:val="a8"/>
        </w:rPr>
        <w:t>Следы починки и вторичного использования</w:t>
      </w:r>
      <w:r w:rsidRPr="00545F16">
        <w:t xml:space="preserve"> – перековка или новая обработка сломанных частей.</w:t>
      </w:r>
    </w:p>
    <w:p w14:paraId="3FEFCF25" w14:textId="77777777" w:rsidR="007D6EA7" w:rsidRPr="00545F16" w:rsidRDefault="007D6EA7" w:rsidP="007D6EA7">
      <w:pPr>
        <w:pStyle w:val="3"/>
        <w:spacing w:before="0"/>
        <w:jc w:val="both"/>
        <w:rPr>
          <w:rFonts w:ascii="Times New Roman" w:hAnsi="Times New Roman" w:cs="Times New Roman"/>
          <w:color w:val="auto"/>
        </w:rPr>
      </w:pPr>
      <w:r w:rsidRPr="00545F16">
        <w:rPr>
          <w:rFonts w:ascii="Times New Roman" w:hAnsi="Times New Roman" w:cs="Times New Roman"/>
          <w:color w:val="auto"/>
        </w:rPr>
        <w:t>Значение трасологического анализа</w:t>
      </w:r>
    </w:p>
    <w:p w14:paraId="6DEA9F2C" w14:textId="77777777" w:rsidR="007D6EA7" w:rsidRPr="00545F16" w:rsidRDefault="007D6EA7" w:rsidP="007D6EA7">
      <w:pPr>
        <w:pStyle w:val="a7"/>
        <w:numPr>
          <w:ilvl w:val="0"/>
          <w:numId w:val="24"/>
        </w:numPr>
        <w:spacing w:before="0" w:beforeAutospacing="0" w:after="0" w:afterAutospacing="0"/>
        <w:jc w:val="both"/>
      </w:pPr>
      <w:r w:rsidRPr="00545F16">
        <w:t>Определение функций изделий из кости и рога (шилья, иглы, проколки, гарпуны, наконечники).</w:t>
      </w:r>
    </w:p>
    <w:p w14:paraId="5CE947EE" w14:textId="77777777" w:rsidR="007D6EA7" w:rsidRPr="00545F16" w:rsidRDefault="007D6EA7" w:rsidP="007D6EA7">
      <w:pPr>
        <w:pStyle w:val="a7"/>
        <w:numPr>
          <w:ilvl w:val="0"/>
          <w:numId w:val="24"/>
        </w:numPr>
        <w:spacing w:before="0" w:beforeAutospacing="0" w:after="0" w:afterAutospacing="0"/>
        <w:jc w:val="both"/>
      </w:pPr>
      <w:r w:rsidRPr="00545F16">
        <w:t>Реконструкция производственных процессов (шитьё, обработка дерева, охота, рыболовство).</w:t>
      </w:r>
    </w:p>
    <w:p w14:paraId="7C79537E" w14:textId="77777777" w:rsidR="007D6EA7" w:rsidRPr="00545F16" w:rsidRDefault="007D6EA7" w:rsidP="007D6EA7">
      <w:pPr>
        <w:pStyle w:val="a7"/>
        <w:numPr>
          <w:ilvl w:val="0"/>
          <w:numId w:val="24"/>
        </w:numPr>
        <w:spacing w:before="0" w:beforeAutospacing="0" w:after="0" w:afterAutospacing="0"/>
        <w:jc w:val="both"/>
      </w:pPr>
      <w:r w:rsidRPr="00545F16">
        <w:t>Выявление хозяйственной специализации древних сообществ.</w:t>
      </w:r>
    </w:p>
    <w:p w14:paraId="55850767" w14:textId="77777777" w:rsidR="007D6EA7" w:rsidRPr="00545F16" w:rsidRDefault="007D6EA7" w:rsidP="007D6EA7">
      <w:pPr>
        <w:pStyle w:val="a7"/>
        <w:numPr>
          <w:ilvl w:val="0"/>
          <w:numId w:val="24"/>
        </w:numPr>
        <w:spacing w:before="0" w:beforeAutospacing="0" w:after="0" w:afterAutospacing="0"/>
        <w:jc w:val="both"/>
      </w:pPr>
      <w:r w:rsidRPr="00545F16">
        <w:t>Сравнение костяных орудий с каменными и металлическими аналогами.</w:t>
      </w:r>
    </w:p>
    <w:p w14:paraId="76CB80D5" w14:textId="77777777" w:rsidR="007D6EA7" w:rsidRPr="007D6EA7" w:rsidRDefault="007D6EA7" w:rsidP="008F29AA">
      <w:pPr>
        <w:ind w:firstLine="709"/>
        <w:jc w:val="both"/>
        <w:rPr>
          <w:b/>
          <w:lang w:val="ru-RU"/>
        </w:rPr>
      </w:pPr>
      <w:bookmarkStart w:id="0" w:name="_GoBack"/>
      <w:bookmarkEnd w:id="0"/>
    </w:p>
    <w:sectPr w:rsidR="007D6EA7" w:rsidRPr="007D6EA7" w:rsidSect="00736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35A"/>
    <w:multiLevelType w:val="multilevel"/>
    <w:tmpl w:val="66ECC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B18F9"/>
    <w:multiLevelType w:val="hybridMultilevel"/>
    <w:tmpl w:val="6E3C7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E4DD7"/>
    <w:multiLevelType w:val="multilevel"/>
    <w:tmpl w:val="CB3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95DF9"/>
    <w:multiLevelType w:val="multilevel"/>
    <w:tmpl w:val="D31C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623B0"/>
    <w:multiLevelType w:val="multilevel"/>
    <w:tmpl w:val="884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85BB9"/>
    <w:multiLevelType w:val="multilevel"/>
    <w:tmpl w:val="3D7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D52"/>
    <w:multiLevelType w:val="multilevel"/>
    <w:tmpl w:val="711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F1590"/>
    <w:multiLevelType w:val="multilevel"/>
    <w:tmpl w:val="E3B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F7A18"/>
    <w:multiLevelType w:val="multilevel"/>
    <w:tmpl w:val="6E20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C379D4"/>
    <w:multiLevelType w:val="hybridMultilevel"/>
    <w:tmpl w:val="0EF2C57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BEF7AE1"/>
    <w:multiLevelType w:val="multilevel"/>
    <w:tmpl w:val="B8D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3504BD"/>
    <w:multiLevelType w:val="multilevel"/>
    <w:tmpl w:val="F898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66617C"/>
    <w:multiLevelType w:val="multilevel"/>
    <w:tmpl w:val="22600C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F41CA2"/>
    <w:multiLevelType w:val="multilevel"/>
    <w:tmpl w:val="708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F51DC6"/>
    <w:multiLevelType w:val="multilevel"/>
    <w:tmpl w:val="F47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C374B5"/>
    <w:multiLevelType w:val="multilevel"/>
    <w:tmpl w:val="334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E97A6A"/>
    <w:multiLevelType w:val="multilevel"/>
    <w:tmpl w:val="22D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D563E"/>
    <w:multiLevelType w:val="multilevel"/>
    <w:tmpl w:val="9AB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F4734C"/>
    <w:multiLevelType w:val="multilevel"/>
    <w:tmpl w:val="14D6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5961CE"/>
    <w:multiLevelType w:val="multilevel"/>
    <w:tmpl w:val="F0EA02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2D4DC6"/>
    <w:multiLevelType w:val="multilevel"/>
    <w:tmpl w:val="BE5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8D3EB7"/>
    <w:multiLevelType w:val="multilevel"/>
    <w:tmpl w:val="730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F7A61"/>
    <w:multiLevelType w:val="multilevel"/>
    <w:tmpl w:val="49C0D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9A7EAD"/>
    <w:multiLevelType w:val="multilevel"/>
    <w:tmpl w:val="1998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11"/>
  </w:num>
  <w:num w:numId="4">
    <w:abstractNumId w:val="5"/>
  </w:num>
  <w:num w:numId="5">
    <w:abstractNumId w:val="14"/>
  </w:num>
  <w:num w:numId="6">
    <w:abstractNumId w:val="21"/>
  </w:num>
  <w:num w:numId="7">
    <w:abstractNumId w:val="2"/>
  </w:num>
  <w:num w:numId="8">
    <w:abstractNumId w:val="8"/>
  </w:num>
  <w:num w:numId="9">
    <w:abstractNumId w:val="23"/>
  </w:num>
  <w:num w:numId="10">
    <w:abstractNumId w:val="15"/>
  </w:num>
  <w:num w:numId="11">
    <w:abstractNumId w:val="0"/>
  </w:num>
  <w:num w:numId="12">
    <w:abstractNumId w:val="1"/>
  </w:num>
  <w:num w:numId="13">
    <w:abstractNumId w:val="18"/>
  </w:num>
  <w:num w:numId="14">
    <w:abstractNumId w:val="16"/>
  </w:num>
  <w:num w:numId="15">
    <w:abstractNumId w:val="22"/>
  </w:num>
  <w:num w:numId="16">
    <w:abstractNumId w:val="10"/>
  </w:num>
  <w:num w:numId="17">
    <w:abstractNumId w:val="7"/>
  </w:num>
  <w:num w:numId="18">
    <w:abstractNumId w:val="12"/>
  </w:num>
  <w:num w:numId="19">
    <w:abstractNumId w:val="19"/>
  </w:num>
  <w:num w:numId="20">
    <w:abstractNumId w:val="4"/>
  </w:num>
  <w:num w:numId="21">
    <w:abstractNumId w:val="9"/>
  </w:num>
  <w:num w:numId="22">
    <w:abstractNumId w:val="3"/>
  </w:num>
  <w:num w:numId="23">
    <w:abstractNumId w:val="20"/>
  </w:num>
  <w:num w:numId="2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savePreviewPicture/>
  <w:compat>
    <w:compatSetting w:name="compatibilityMode" w:uri="http://schemas.microsoft.com/office/word" w:val="12"/>
  </w:compat>
  <w:rsids>
    <w:rsidRoot w:val="00EF6F3B"/>
    <w:rsid w:val="00030462"/>
    <w:rsid w:val="000843DF"/>
    <w:rsid w:val="000B2F0B"/>
    <w:rsid w:val="000D2C86"/>
    <w:rsid w:val="000E53BD"/>
    <w:rsid w:val="00107292"/>
    <w:rsid w:val="00190D7C"/>
    <w:rsid w:val="001C0EB1"/>
    <w:rsid w:val="00214DE7"/>
    <w:rsid w:val="002210FA"/>
    <w:rsid w:val="002408BC"/>
    <w:rsid w:val="002E5AB9"/>
    <w:rsid w:val="00395B75"/>
    <w:rsid w:val="003A2E6B"/>
    <w:rsid w:val="003B0069"/>
    <w:rsid w:val="004115BA"/>
    <w:rsid w:val="004161B8"/>
    <w:rsid w:val="004176C4"/>
    <w:rsid w:val="004B7FFB"/>
    <w:rsid w:val="0068058F"/>
    <w:rsid w:val="006A6508"/>
    <w:rsid w:val="006A77D0"/>
    <w:rsid w:val="007279CD"/>
    <w:rsid w:val="00736092"/>
    <w:rsid w:val="007B46BE"/>
    <w:rsid w:val="007B6649"/>
    <w:rsid w:val="007D6EA7"/>
    <w:rsid w:val="007F383E"/>
    <w:rsid w:val="0081071D"/>
    <w:rsid w:val="00815F41"/>
    <w:rsid w:val="0083147B"/>
    <w:rsid w:val="00853E77"/>
    <w:rsid w:val="00854838"/>
    <w:rsid w:val="00855EE2"/>
    <w:rsid w:val="00857AFB"/>
    <w:rsid w:val="008A0EA2"/>
    <w:rsid w:val="008B79AA"/>
    <w:rsid w:val="008F29AA"/>
    <w:rsid w:val="009205BE"/>
    <w:rsid w:val="00970BB2"/>
    <w:rsid w:val="009C2567"/>
    <w:rsid w:val="00A95833"/>
    <w:rsid w:val="00AF3EBC"/>
    <w:rsid w:val="00B93890"/>
    <w:rsid w:val="00C66A63"/>
    <w:rsid w:val="00CF7B20"/>
    <w:rsid w:val="00D0469D"/>
    <w:rsid w:val="00DB6467"/>
    <w:rsid w:val="00DE607C"/>
    <w:rsid w:val="00E54F7C"/>
    <w:rsid w:val="00E77809"/>
    <w:rsid w:val="00E8383B"/>
    <w:rsid w:val="00EF13AB"/>
    <w:rsid w:val="00EF241D"/>
    <w:rsid w:val="00EF6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B"/>
    <w:pPr>
      <w:spacing w:after="0" w:line="240" w:lineRule="auto"/>
    </w:pPr>
    <w:rPr>
      <w:rFonts w:ascii="Times New Roman" w:eastAsia="Times New Roman" w:hAnsi="Times New Roman" w:cs="Times New Roman"/>
      <w:sz w:val="24"/>
      <w:szCs w:val="24"/>
      <w:lang w:val="kk-KZ" w:eastAsia="ru-RU"/>
    </w:rPr>
  </w:style>
  <w:style w:type="paragraph" w:styleId="2">
    <w:name w:val="heading 2"/>
    <w:basedOn w:val="a"/>
    <w:link w:val="20"/>
    <w:uiPriority w:val="9"/>
    <w:qFormat/>
    <w:rsid w:val="00855EE2"/>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81071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53E77"/>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47B"/>
    <w:pPr>
      <w:spacing w:after="0" w:line="240" w:lineRule="auto"/>
    </w:pPr>
    <w:rPr>
      <w:rFonts w:eastAsiaTheme="minorEastAsia"/>
      <w:lang w:eastAsia="ru-RU"/>
    </w:rPr>
  </w:style>
  <w:style w:type="paragraph" w:styleId="a4">
    <w:name w:val="List Paragraph"/>
    <w:aliases w:val="без абзаца,маркированный,ПАРАГРАФ,List Paragraph"/>
    <w:basedOn w:val="a"/>
    <w:link w:val="a5"/>
    <w:uiPriority w:val="34"/>
    <w:qFormat/>
    <w:rsid w:val="00AF3EBC"/>
    <w:pPr>
      <w:ind w:left="720"/>
      <w:contextualSpacing/>
    </w:pPr>
  </w:style>
  <w:style w:type="character" w:styleId="a6">
    <w:name w:val="Hyperlink"/>
    <w:basedOn w:val="a0"/>
    <w:uiPriority w:val="99"/>
    <w:semiHidden/>
    <w:unhideWhenUsed/>
    <w:rsid w:val="0068058F"/>
    <w:rPr>
      <w:color w:val="0000FF"/>
      <w:u w:val="single"/>
    </w:rPr>
  </w:style>
  <w:style w:type="paragraph" w:styleId="a7">
    <w:name w:val="Normal (Web)"/>
    <w:basedOn w:val="a"/>
    <w:uiPriority w:val="99"/>
    <w:unhideWhenUsed/>
    <w:rsid w:val="004B7FFB"/>
    <w:pPr>
      <w:spacing w:before="100" w:beforeAutospacing="1" w:after="100" w:afterAutospacing="1"/>
    </w:pPr>
    <w:rPr>
      <w:lang w:val="ru-RU"/>
    </w:rPr>
  </w:style>
  <w:style w:type="character" w:customStyle="1" w:styleId="y2iqfc">
    <w:name w:val="y2iqfc"/>
    <w:basedOn w:val="a0"/>
    <w:rsid w:val="000B2F0B"/>
  </w:style>
  <w:style w:type="character" w:customStyle="1" w:styleId="rynqvb">
    <w:name w:val="rynqvb"/>
    <w:basedOn w:val="a0"/>
    <w:rsid w:val="00854838"/>
  </w:style>
  <w:style w:type="character" w:customStyle="1" w:styleId="hwtze">
    <w:name w:val="hwtze"/>
    <w:basedOn w:val="a0"/>
    <w:rsid w:val="002210FA"/>
  </w:style>
  <w:style w:type="paragraph" w:customStyle="1" w:styleId="ql-align-justify">
    <w:name w:val="ql-align-justify"/>
    <w:basedOn w:val="a"/>
    <w:rsid w:val="002210FA"/>
    <w:pPr>
      <w:spacing w:before="100" w:beforeAutospacing="1" w:after="100" w:afterAutospacing="1"/>
    </w:pPr>
    <w:rPr>
      <w:lang w:val="ru-RU"/>
    </w:rPr>
  </w:style>
  <w:style w:type="character" w:customStyle="1" w:styleId="cite-bracket">
    <w:name w:val="cite-bracket"/>
    <w:basedOn w:val="a0"/>
    <w:rsid w:val="00DB6467"/>
  </w:style>
  <w:style w:type="character" w:customStyle="1" w:styleId="20">
    <w:name w:val="Заголовок 2 Знак"/>
    <w:basedOn w:val="a0"/>
    <w:link w:val="2"/>
    <w:uiPriority w:val="9"/>
    <w:rsid w:val="00855EE2"/>
    <w:rPr>
      <w:rFonts w:ascii="Times New Roman" w:eastAsia="Times New Roman" w:hAnsi="Times New Roman" w:cs="Times New Roman"/>
      <w:b/>
      <w:bCs/>
      <w:sz w:val="36"/>
      <w:szCs w:val="36"/>
      <w:lang w:eastAsia="ru-RU"/>
    </w:rPr>
  </w:style>
  <w:style w:type="character" w:styleId="a8">
    <w:name w:val="Strong"/>
    <w:basedOn w:val="a0"/>
    <w:uiPriority w:val="22"/>
    <w:qFormat/>
    <w:rsid w:val="00855EE2"/>
    <w:rPr>
      <w:b/>
      <w:bCs/>
    </w:rPr>
  </w:style>
  <w:style w:type="character" w:styleId="a9">
    <w:name w:val="Emphasis"/>
    <w:basedOn w:val="a0"/>
    <w:uiPriority w:val="20"/>
    <w:qFormat/>
    <w:rsid w:val="00855EE2"/>
    <w:rPr>
      <w:i/>
      <w:iCs/>
    </w:rPr>
  </w:style>
  <w:style w:type="character" w:customStyle="1" w:styleId="30">
    <w:name w:val="Заголовок 3 Знак"/>
    <w:basedOn w:val="a0"/>
    <w:link w:val="3"/>
    <w:uiPriority w:val="9"/>
    <w:semiHidden/>
    <w:rsid w:val="0081071D"/>
    <w:rPr>
      <w:rFonts w:asciiTheme="majorHAnsi" w:eastAsiaTheme="majorEastAsia" w:hAnsiTheme="majorHAnsi" w:cstheme="majorBidi"/>
      <w:b/>
      <w:bCs/>
      <w:color w:val="5B9BD5" w:themeColor="accent1"/>
      <w:sz w:val="24"/>
      <w:szCs w:val="24"/>
      <w:lang w:val="kk-KZ" w:eastAsia="ru-RU"/>
    </w:rPr>
  </w:style>
  <w:style w:type="paragraph" w:styleId="aa">
    <w:name w:val="Body Text Indent"/>
    <w:basedOn w:val="a"/>
    <w:link w:val="ab"/>
    <w:rsid w:val="00B93890"/>
    <w:pPr>
      <w:ind w:firstLine="540"/>
      <w:jc w:val="both"/>
    </w:pPr>
    <w:rPr>
      <w:rFonts w:ascii="KZ Times New Roman" w:hAnsi="KZ Times New Roman"/>
      <w:b/>
      <w:sz w:val="28"/>
    </w:rPr>
  </w:style>
  <w:style w:type="character" w:customStyle="1" w:styleId="ab">
    <w:name w:val="Основной текст с отступом Знак"/>
    <w:basedOn w:val="a0"/>
    <w:link w:val="aa"/>
    <w:rsid w:val="00B93890"/>
    <w:rPr>
      <w:rFonts w:ascii="KZ Times New Roman" w:eastAsia="Times New Roman" w:hAnsi="KZ Times New Roman" w:cs="Times New Roman"/>
      <w:b/>
      <w:sz w:val="28"/>
      <w:szCs w:val="24"/>
      <w:lang w:val="kk-KZ" w:eastAsia="ru-RU"/>
    </w:rPr>
  </w:style>
  <w:style w:type="character" w:customStyle="1" w:styleId="40">
    <w:name w:val="Заголовок 4 Знак"/>
    <w:basedOn w:val="a0"/>
    <w:link w:val="4"/>
    <w:uiPriority w:val="9"/>
    <w:semiHidden/>
    <w:rsid w:val="00853E77"/>
    <w:rPr>
      <w:rFonts w:asciiTheme="majorHAnsi" w:eastAsiaTheme="majorEastAsia" w:hAnsiTheme="majorHAnsi" w:cstheme="majorBidi"/>
      <w:b/>
      <w:bCs/>
      <w:i/>
      <w:iCs/>
      <w:color w:val="5B9BD5" w:themeColor="accent1"/>
      <w:sz w:val="24"/>
      <w:szCs w:val="24"/>
      <w:lang w:val="kk-KZ" w:eastAsia="ru-RU"/>
    </w:rPr>
  </w:style>
  <w:style w:type="character" w:customStyle="1" w:styleId="ms-1">
    <w:name w:val="ms-1"/>
    <w:basedOn w:val="a0"/>
    <w:rsid w:val="002E5AB9"/>
  </w:style>
  <w:style w:type="character" w:customStyle="1" w:styleId="max-w-15ch">
    <w:name w:val="max-w-[15ch]"/>
    <w:basedOn w:val="a0"/>
    <w:rsid w:val="002E5AB9"/>
  </w:style>
  <w:style w:type="character" w:customStyle="1" w:styleId="21">
    <w:name w:val="Основной текст (2)_"/>
    <w:basedOn w:val="a0"/>
    <w:link w:val="22"/>
    <w:rsid w:val="00C66A63"/>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C66A63"/>
    <w:pPr>
      <w:widowControl w:val="0"/>
      <w:shd w:val="clear" w:color="auto" w:fill="FFFFFF"/>
      <w:spacing w:after="480" w:line="0" w:lineRule="atLeast"/>
      <w:jc w:val="center"/>
    </w:pPr>
    <w:rPr>
      <w:sz w:val="21"/>
      <w:szCs w:val="21"/>
      <w:lang w:val="ru-RU"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66A63"/>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657">
      <w:bodyDiv w:val="1"/>
      <w:marLeft w:val="0"/>
      <w:marRight w:val="0"/>
      <w:marTop w:val="0"/>
      <w:marBottom w:val="0"/>
      <w:divBdr>
        <w:top w:val="none" w:sz="0" w:space="0" w:color="auto"/>
        <w:left w:val="none" w:sz="0" w:space="0" w:color="auto"/>
        <w:bottom w:val="none" w:sz="0" w:space="0" w:color="auto"/>
        <w:right w:val="none" w:sz="0" w:space="0" w:color="auto"/>
      </w:divBdr>
    </w:div>
    <w:div w:id="69156534">
      <w:bodyDiv w:val="1"/>
      <w:marLeft w:val="0"/>
      <w:marRight w:val="0"/>
      <w:marTop w:val="0"/>
      <w:marBottom w:val="0"/>
      <w:divBdr>
        <w:top w:val="none" w:sz="0" w:space="0" w:color="auto"/>
        <w:left w:val="none" w:sz="0" w:space="0" w:color="auto"/>
        <w:bottom w:val="none" w:sz="0" w:space="0" w:color="auto"/>
        <w:right w:val="none" w:sz="0" w:space="0" w:color="auto"/>
      </w:divBdr>
    </w:div>
    <w:div w:id="176507599">
      <w:bodyDiv w:val="1"/>
      <w:marLeft w:val="0"/>
      <w:marRight w:val="0"/>
      <w:marTop w:val="0"/>
      <w:marBottom w:val="0"/>
      <w:divBdr>
        <w:top w:val="none" w:sz="0" w:space="0" w:color="auto"/>
        <w:left w:val="none" w:sz="0" w:space="0" w:color="auto"/>
        <w:bottom w:val="none" w:sz="0" w:space="0" w:color="auto"/>
        <w:right w:val="none" w:sz="0" w:space="0" w:color="auto"/>
      </w:divBdr>
    </w:div>
    <w:div w:id="188303073">
      <w:bodyDiv w:val="1"/>
      <w:marLeft w:val="0"/>
      <w:marRight w:val="0"/>
      <w:marTop w:val="0"/>
      <w:marBottom w:val="0"/>
      <w:divBdr>
        <w:top w:val="none" w:sz="0" w:space="0" w:color="auto"/>
        <w:left w:val="none" w:sz="0" w:space="0" w:color="auto"/>
        <w:bottom w:val="none" w:sz="0" w:space="0" w:color="auto"/>
        <w:right w:val="none" w:sz="0" w:space="0" w:color="auto"/>
      </w:divBdr>
    </w:div>
    <w:div w:id="215286797">
      <w:bodyDiv w:val="1"/>
      <w:marLeft w:val="0"/>
      <w:marRight w:val="0"/>
      <w:marTop w:val="0"/>
      <w:marBottom w:val="0"/>
      <w:divBdr>
        <w:top w:val="none" w:sz="0" w:space="0" w:color="auto"/>
        <w:left w:val="none" w:sz="0" w:space="0" w:color="auto"/>
        <w:bottom w:val="none" w:sz="0" w:space="0" w:color="auto"/>
        <w:right w:val="none" w:sz="0" w:space="0" w:color="auto"/>
      </w:divBdr>
    </w:div>
    <w:div w:id="229509714">
      <w:bodyDiv w:val="1"/>
      <w:marLeft w:val="0"/>
      <w:marRight w:val="0"/>
      <w:marTop w:val="0"/>
      <w:marBottom w:val="0"/>
      <w:divBdr>
        <w:top w:val="none" w:sz="0" w:space="0" w:color="auto"/>
        <w:left w:val="none" w:sz="0" w:space="0" w:color="auto"/>
        <w:bottom w:val="none" w:sz="0" w:space="0" w:color="auto"/>
        <w:right w:val="none" w:sz="0" w:space="0" w:color="auto"/>
      </w:divBdr>
    </w:div>
    <w:div w:id="253516198">
      <w:bodyDiv w:val="1"/>
      <w:marLeft w:val="0"/>
      <w:marRight w:val="0"/>
      <w:marTop w:val="0"/>
      <w:marBottom w:val="0"/>
      <w:divBdr>
        <w:top w:val="none" w:sz="0" w:space="0" w:color="auto"/>
        <w:left w:val="none" w:sz="0" w:space="0" w:color="auto"/>
        <w:bottom w:val="none" w:sz="0" w:space="0" w:color="auto"/>
        <w:right w:val="none" w:sz="0" w:space="0" w:color="auto"/>
      </w:divBdr>
    </w:div>
    <w:div w:id="257757544">
      <w:bodyDiv w:val="1"/>
      <w:marLeft w:val="0"/>
      <w:marRight w:val="0"/>
      <w:marTop w:val="0"/>
      <w:marBottom w:val="0"/>
      <w:divBdr>
        <w:top w:val="none" w:sz="0" w:space="0" w:color="auto"/>
        <w:left w:val="none" w:sz="0" w:space="0" w:color="auto"/>
        <w:bottom w:val="none" w:sz="0" w:space="0" w:color="auto"/>
        <w:right w:val="none" w:sz="0" w:space="0" w:color="auto"/>
      </w:divBdr>
    </w:div>
    <w:div w:id="260771069">
      <w:bodyDiv w:val="1"/>
      <w:marLeft w:val="0"/>
      <w:marRight w:val="0"/>
      <w:marTop w:val="0"/>
      <w:marBottom w:val="0"/>
      <w:divBdr>
        <w:top w:val="none" w:sz="0" w:space="0" w:color="auto"/>
        <w:left w:val="none" w:sz="0" w:space="0" w:color="auto"/>
        <w:bottom w:val="none" w:sz="0" w:space="0" w:color="auto"/>
        <w:right w:val="none" w:sz="0" w:space="0" w:color="auto"/>
      </w:divBdr>
    </w:div>
    <w:div w:id="316110893">
      <w:bodyDiv w:val="1"/>
      <w:marLeft w:val="0"/>
      <w:marRight w:val="0"/>
      <w:marTop w:val="0"/>
      <w:marBottom w:val="0"/>
      <w:divBdr>
        <w:top w:val="none" w:sz="0" w:space="0" w:color="auto"/>
        <w:left w:val="none" w:sz="0" w:space="0" w:color="auto"/>
        <w:bottom w:val="none" w:sz="0" w:space="0" w:color="auto"/>
        <w:right w:val="none" w:sz="0" w:space="0" w:color="auto"/>
      </w:divBdr>
    </w:div>
    <w:div w:id="336619300">
      <w:bodyDiv w:val="1"/>
      <w:marLeft w:val="0"/>
      <w:marRight w:val="0"/>
      <w:marTop w:val="0"/>
      <w:marBottom w:val="0"/>
      <w:divBdr>
        <w:top w:val="none" w:sz="0" w:space="0" w:color="auto"/>
        <w:left w:val="none" w:sz="0" w:space="0" w:color="auto"/>
        <w:bottom w:val="none" w:sz="0" w:space="0" w:color="auto"/>
        <w:right w:val="none" w:sz="0" w:space="0" w:color="auto"/>
      </w:divBdr>
    </w:div>
    <w:div w:id="349452923">
      <w:bodyDiv w:val="1"/>
      <w:marLeft w:val="0"/>
      <w:marRight w:val="0"/>
      <w:marTop w:val="0"/>
      <w:marBottom w:val="0"/>
      <w:divBdr>
        <w:top w:val="none" w:sz="0" w:space="0" w:color="auto"/>
        <w:left w:val="none" w:sz="0" w:space="0" w:color="auto"/>
        <w:bottom w:val="none" w:sz="0" w:space="0" w:color="auto"/>
        <w:right w:val="none" w:sz="0" w:space="0" w:color="auto"/>
      </w:divBdr>
    </w:div>
    <w:div w:id="367605690">
      <w:bodyDiv w:val="1"/>
      <w:marLeft w:val="0"/>
      <w:marRight w:val="0"/>
      <w:marTop w:val="0"/>
      <w:marBottom w:val="0"/>
      <w:divBdr>
        <w:top w:val="none" w:sz="0" w:space="0" w:color="auto"/>
        <w:left w:val="none" w:sz="0" w:space="0" w:color="auto"/>
        <w:bottom w:val="none" w:sz="0" w:space="0" w:color="auto"/>
        <w:right w:val="none" w:sz="0" w:space="0" w:color="auto"/>
      </w:divBdr>
    </w:div>
    <w:div w:id="372268520">
      <w:bodyDiv w:val="1"/>
      <w:marLeft w:val="0"/>
      <w:marRight w:val="0"/>
      <w:marTop w:val="0"/>
      <w:marBottom w:val="0"/>
      <w:divBdr>
        <w:top w:val="none" w:sz="0" w:space="0" w:color="auto"/>
        <w:left w:val="none" w:sz="0" w:space="0" w:color="auto"/>
        <w:bottom w:val="none" w:sz="0" w:space="0" w:color="auto"/>
        <w:right w:val="none" w:sz="0" w:space="0" w:color="auto"/>
      </w:divBdr>
    </w:div>
    <w:div w:id="494106932">
      <w:bodyDiv w:val="1"/>
      <w:marLeft w:val="0"/>
      <w:marRight w:val="0"/>
      <w:marTop w:val="0"/>
      <w:marBottom w:val="0"/>
      <w:divBdr>
        <w:top w:val="none" w:sz="0" w:space="0" w:color="auto"/>
        <w:left w:val="none" w:sz="0" w:space="0" w:color="auto"/>
        <w:bottom w:val="none" w:sz="0" w:space="0" w:color="auto"/>
        <w:right w:val="none" w:sz="0" w:space="0" w:color="auto"/>
      </w:divBdr>
    </w:div>
    <w:div w:id="502208688">
      <w:bodyDiv w:val="1"/>
      <w:marLeft w:val="0"/>
      <w:marRight w:val="0"/>
      <w:marTop w:val="0"/>
      <w:marBottom w:val="0"/>
      <w:divBdr>
        <w:top w:val="none" w:sz="0" w:space="0" w:color="auto"/>
        <w:left w:val="none" w:sz="0" w:space="0" w:color="auto"/>
        <w:bottom w:val="none" w:sz="0" w:space="0" w:color="auto"/>
        <w:right w:val="none" w:sz="0" w:space="0" w:color="auto"/>
      </w:divBdr>
    </w:div>
    <w:div w:id="648749255">
      <w:bodyDiv w:val="1"/>
      <w:marLeft w:val="0"/>
      <w:marRight w:val="0"/>
      <w:marTop w:val="0"/>
      <w:marBottom w:val="0"/>
      <w:divBdr>
        <w:top w:val="none" w:sz="0" w:space="0" w:color="auto"/>
        <w:left w:val="none" w:sz="0" w:space="0" w:color="auto"/>
        <w:bottom w:val="none" w:sz="0" w:space="0" w:color="auto"/>
        <w:right w:val="none" w:sz="0" w:space="0" w:color="auto"/>
      </w:divBdr>
    </w:div>
    <w:div w:id="733620771">
      <w:bodyDiv w:val="1"/>
      <w:marLeft w:val="0"/>
      <w:marRight w:val="0"/>
      <w:marTop w:val="0"/>
      <w:marBottom w:val="0"/>
      <w:divBdr>
        <w:top w:val="none" w:sz="0" w:space="0" w:color="auto"/>
        <w:left w:val="none" w:sz="0" w:space="0" w:color="auto"/>
        <w:bottom w:val="none" w:sz="0" w:space="0" w:color="auto"/>
        <w:right w:val="none" w:sz="0" w:space="0" w:color="auto"/>
      </w:divBdr>
    </w:div>
    <w:div w:id="777607429">
      <w:bodyDiv w:val="1"/>
      <w:marLeft w:val="0"/>
      <w:marRight w:val="0"/>
      <w:marTop w:val="0"/>
      <w:marBottom w:val="0"/>
      <w:divBdr>
        <w:top w:val="none" w:sz="0" w:space="0" w:color="auto"/>
        <w:left w:val="none" w:sz="0" w:space="0" w:color="auto"/>
        <w:bottom w:val="none" w:sz="0" w:space="0" w:color="auto"/>
        <w:right w:val="none" w:sz="0" w:space="0" w:color="auto"/>
      </w:divBdr>
    </w:div>
    <w:div w:id="795762042">
      <w:bodyDiv w:val="1"/>
      <w:marLeft w:val="0"/>
      <w:marRight w:val="0"/>
      <w:marTop w:val="0"/>
      <w:marBottom w:val="0"/>
      <w:divBdr>
        <w:top w:val="none" w:sz="0" w:space="0" w:color="auto"/>
        <w:left w:val="none" w:sz="0" w:space="0" w:color="auto"/>
        <w:bottom w:val="none" w:sz="0" w:space="0" w:color="auto"/>
        <w:right w:val="none" w:sz="0" w:space="0" w:color="auto"/>
      </w:divBdr>
    </w:div>
    <w:div w:id="796997439">
      <w:bodyDiv w:val="1"/>
      <w:marLeft w:val="0"/>
      <w:marRight w:val="0"/>
      <w:marTop w:val="0"/>
      <w:marBottom w:val="0"/>
      <w:divBdr>
        <w:top w:val="none" w:sz="0" w:space="0" w:color="auto"/>
        <w:left w:val="none" w:sz="0" w:space="0" w:color="auto"/>
        <w:bottom w:val="none" w:sz="0" w:space="0" w:color="auto"/>
        <w:right w:val="none" w:sz="0" w:space="0" w:color="auto"/>
      </w:divBdr>
    </w:div>
    <w:div w:id="819418147">
      <w:bodyDiv w:val="1"/>
      <w:marLeft w:val="0"/>
      <w:marRight w:val="0"/>
      <w:marTop w:val="0"/>
      <w:marBottom w:val="0"/>
      <w:divBdr>
        <w:top w:val="none" w:sz="0" w:space="0" w:color="auto"/>
        <w:left w:val="none" w:sz="0" w:space="0" w:color="auto"/>
        <w:bottom w:val="none" w:sz="0" w:space="0" w:color="auto"/>
        <w:right w:val="none" w:sz="0" w:space="0" w:color="auto"/>
      </w:divBdr>
    </w:div>
    <w:div w:id="863638691">
      <w:bodyDiv w:val="1"/>
      <w:marLeft w:val="0"/>
      <w:marRight w:val="0"/>
      <w:marTop w:val="0"/>
      <w:marBottom w:val="0"/>
      <w:divBdr>
        <w:top w:val="none" w:sz="0" w:space="0" w:color="auto"/>
        <w:left w:val="none" w:sz="0" w:space="0" w:color="auto"/>
        <w:bottom w:val="none" w:sz="0" w:space="0" w:color="auto"/>
        <w:right w:val="none" w:sz="0" w:space="0" w:color="auto"/>
      </w:divBdr>
    </w:div>
    <w:div w:id="869147124">
      <w:bodyDiv w:val="1"/>
      <w:marLeft w:val="0"/>
      <w:marRight w:val="0"/>
      <w:marTop w:val="0"/>
      <w:marBottom w:val="0"/>
      <w:divBdr>
        <w:top w:val="none" w:sz="0" w:space="0" w:color="auto"/>
        <w:left w:val="none" w:sz="0" w:space="0" w:color="auto"/>
        <w:bottom w:val="none" w:sz="0" w:space="0" w:color="auto"/>
        <w:right w:val="none" w:sz="0" w:space="0" w:color="auto"/>
      </w:divBdr>
    </w:div>
    <w:div w:id="914054602">
      <w:bodyDiv w:val="1"/>
      <w:marLeft w:val="0"/>
      <w:marRight w:val="0"/>
      <w:marTop w:val="0"/>
      <w:marBottom w:val="0"/>
      <w:divBdr>
        <w:top w:val="none" w:sz="0" w:space="0" w:color="auto"/>
        <w:left w:val="none" w:sz="0" w:space="0" w:color="auto"/>
        <w:bottom w:val="none" w:sz="0" w:space="0" w:color="auto"/>
        <w:right w:val="none" w:sz="0" w:space="0" w:color="auto"/>
      </w:divBdr>
      <w:divsChild>
        <w:div w:id="1529105267">
          <w:marLeft w:val="0"/>
          <w:marRight w:val="0"/>
          <w:marTop w:val="0"/>
          <w:marBottom w:val="0"/>
          <w:divBdr>
            <w:top w:val="none" w:sz="0" w:space="0" w:color="auto"/>
            <w:left w:val="none" w:sz="0" w:space="0" w:color="auto"/>
            <w:bottom w:val="none" w:sz="0" w:space="0" w:color="auto"/>
            <w:right w:val="none" w:sz="0" w:space="0" w:color="auto"/>
          </w:divBdr>
          <w:divsChild>
            <w:div w:id="103505679">
              <w:marLeft w:val="0"/>
              <w:marRight w:val="0"/>
              <w:marTop w:val="0"/>
              <w:marBottom w:val="0"/>
              <w:divBdr>
                <w:top w:val="none" w:sz="0" w:space="0" w:color="auto"/>
                <w:left w:val="none" w:sz="0" w:space="0" w:color="auto"/>
                <w:bottom w:val="none" w:sz="0" w:space="0" w:color="auto"/>
                <w:right w:val="none" w:sz="0" w:space="0" w:color="auto"/>
              </w:divBdr>
              <w:divsChild>
                <w:div w:id="10502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512">
          <w:marLeft w:val="0"/>
          <w:marRight w:val="0"/>
          <w:marTop w:val="0"/>
          <w:marBottom w:val="0"/>
          <w:divBdr>
            <w:top w:val="none" w:sz="0" w:space="0" w:color="auto"/>
            <w:left w:val="none" w:sz="0" w:space="0" w:color="auto"/>
            <w:bottom w:val="none" w:sz="0" w:space="0" w:color="auto"/>
            <w:right w:val="none" w:sz="0" w:space="0" w:color="auto"/>
          </w:divBdr>
          <w:divsChild>
            <w:div w:id="432820296">
              <w:marLeft w:val="0"/>
              <w:marRight w:val="0"/>
              <w:marTop w:val="0"/>
              <w:marBottom w:val="0"/>
              <w:divBdr>
                <w:top w:val="none" w:sz="0" w:space="0" w:color="auto"/>
                <w:left w:val="none" w:sz="0" w:space="0" w:color="auto"/>
                <w:bottom w:val="none" w:sz="0" w:space="0" w:color="auto"/>
                <w:right w:val="none" w:sz="0" w:space="0" w:color="auto"/>
              </w:divBdr>
              <w:divsChild>
                <w:div w:id="7041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4686">
          <w:marLeft w:val="0"/>
          <w:marRight w:val="0"/>
          <w:marTop w:val="0"/>
          <w:marBottom w:val="0"/>
          <w:divBdr>
            <w:top w:val="none" w:sz="0" w:space="0" w:color="auto"/>
            <w:left w:val="none" w:sz="0" w:space="0" w:color="auto"/>
            <w:bottom w:val="none" w:sz="0" w:space="0" w:color="auto"/>
            <w:right w:val="none" w:sz="0" w:space="0" w:color="auto"/>
          </w:divBdr>
          <w:divsChild>
            <w:div w:id="834149339">
              <w:marLeft w:val="0"/>
              <w:marRight w:val="0"/>
              <w:marTop w:val="0"/>
              <w:marBottom w:val="0"/>
              <w:divBdr>
                <w:top w:val="none" w:sz="0" w:space="0" w:color="auto"/>
                <w:left w:val="none" w:sz="0" w:space="0" w:color="auto"/>
                <w:bottom w:val="none" w:sz="0" w:space="0" w:color="auto"/>
                <w:right w:val="none" w:sz="0" w:space="0" w:color="auto"/>
              </w:divBdr>
              <w:divsChild>
                <w:div w:id="17873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5096">
      <w:bodyDiv w:val="1"/>
      <w:marLeft w:val="0"/>
      <w:marRight w:val="0"/>
      <w:marTop w:val="0"/>
      <w:marBottom w:val="0"/>
      <w:divBdr>
        <w:top w:val="none" w:sz="0" w:space="0" w:color="auto"/>
        <w:left w:val="none" w:sz="0" w:space="0" w:color="auto"/>
        <w:bottom w:val="none" w:sz="0" w:space="0" w:color="auto"/>
        <w:right w:val="none" w:sz="0" w:space="0" w:color="auto"/>
      </w:divBdr>
      <w:divsChild>
        <w:div w:id="1775322305">
          <w:marLeft w:val="0"/>
          <w:marRight w:val="0"/>
          <w:marTop w:val="0"/>
          <w:marBottom w:val="0"/>
          <w:divBdr>
            <w:top w:val="none" w:sz="0" w:space="0" w:color="auto"/>
            <w:left w:val="none" w:sz="0" w:space="0" w:color="auto"/>
            <w:bottom w:val="none" w:sz="0" w:space="0" w:color="auto"/>
            <w:right w:val="none" w:sz="0" w:space="0" w:color="auto"/>
          </w:divBdr>
          <w:divsChild>
            <w:div w:id="1148326976">
              <w:marLeft w:val="0"/>
              <w:marRight w:val="0"/>
              <w:marTop w:val="0"/>
              <w:marBottom w:val="0"/>
              <w:divBdr>
                <w:top w:val="none" w:sz="0" w:space="0" w:color="auto"/>
                <w:left w:val="none" w:sz="0" w:space="0" w:color="auto"/>
                <w:bottom w:val="none" w:sz="0" w:space="0" w:color="auto"/>
                <w:right w:val="none" w:sz="0" w:space="0" w:color="auto"/>
              </w:divBdr>
              <w:divsChild>
                <w:div w:id="931087367">
                  <w:marLeft w:val="0"/>
                  <w:marRight w:val="0"/>
                  <w:marTop w:val="0"/>
                  <w:marBottom w:val="0"/>
                  <w:divBdr>
                    <w:top w:val="none" w:sz="0" w:space="0" w:color="auto"/>
                    <w:left w:val="none" w:sz="0" w:space="0" w:color="auto"/>
                    <w:bottom w:val="none" w:sz="0" w:space="0" w:color="auto"/>
                    <w:right w:val="none" w:sz="0" w:space="0" w:color="auto"/>
                  </w:divBdr>
                </w:div>
                <w:div w:id="15089769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89057987">
          <w:marLeft w:val="0"/>
          <w:marRight w:val="0"/>
          <w:marTop w:val="0"/>
          <w:marBottom w:val="0"/>
          <w:divBdr>
            <w:top w:val="none" w:sz="0" w:space="0" w:color="auto"/>
            <w:left w:val="none" w:sz="0" w:space="0" w:color="auto"/>
            <w:bottom w:val="none" w:sz="0" w:space="0" w:color="auto"/>
            <w:right w:val="none" w:sz="0" w:space="0" w:color="auto"/>
          </w:divBdr>
          <w:divsChild>
            <w:div w:id="723986237">
              <w:marLeft w:val="0"/>
              <w:marRight w:val="0"/>
              <w:marTop w:val="0"/>
              <w:marBottom w:val="0"/>
              <w:divBdr>
                <w:top w:val="none" w:sz="0" w:space="0" w:color="auto"/>
                <w:left w:val="none" w:sz="0" w:space="0" w:color="auto"/>
                <w:bottom w:val="none" w:sz="0" w:space="0" w:color="auto"/>
                <w:right w:val="none" w:sz="0" w:space="0" w:color="auto"/>
              </w:divBdr>
            </w:div>
            <w:div w:id="1610433551">
              <w:marLeft w:val="0"/>
              <w:marRight w:val="0"/>
              <w:marTop w:val="0"/>
              <w:marBottom w:val="0"/>
              <w:divBdr>
                <w:top w:val="none" w:sz="0" w:space="0" w:color="auto"/>
                <w:left w:val="none" w:sz="0" w:space="0" w:color="auto"/>
                <w:bottom w:val="none" w:sz="0" w:space="0" w:color="auto"/>
                <w:right w:val="none" w:sz="0" w:space="0" w:color="auto"/>
              </w:divBdr>
            </w:div>
            <w:div w:id="1264416262">
              <w:marLeft w:val="0"/>
              <w:marRight w:val="0"/>
              <w:marTop w:val="0"/>
              <w:marBottom w:val="0"/>
              <w:divBdr>
                <w:top w:val="none" w:sz="0" w:space="0" w:color="auto"/>
                <w:left w:val="none" w:sz="0" w:space="0" w:color="auto"/>
                <w:bottom w:val="none" w:sz="0" w:space="0" w:color="auto"/>
                <w:right w:val="none" w:sz="0" w:space="0" w:color="auto"/>
              </w:divBdr>
            </w:div>
            <w:div w:id="1254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276">
      <w:bodyDiv w:val="1"/>
      <w:marLeft w:val="0"/>
      <w:marRight w:val="0"/>
      <w:marTop w:val="0"/>
      <w:marBottom w:val="0"/>
      <w:divBdr>
        <w:top w:val="none" w:sz="0" w:space="0" w:color="auto"/>
        <w:left w:val="none" w:sz="0" w:space="0" w:color="auto"/>
        <w:bottom w:val="none" w:sz="0" w:space="0" w:color="auto"/>
        <w:right w:val="none" w:sz="0" w:space="0" w:color="auto"/>
      </w:divBdr>
    </w:div>
    <w:div w:id="1059788624">
      <w:bodyDiv w:val="1"/>
      <w:marLeft w:val="0"/>
      <w:marRight w:val="0"/>
      <w:marTop w:val="0"/>
      <w:marBottom w:val="0"/>
      <w:divBdr>
        <w:top w:val="none" w:sz="0" w:space="0" w:color="auto"/>
        <w:left w:val="none" w:sz="0" w:space="0" w:color="auto"/>
        <w:bottom w:val="none" w:sz="0" w:space="0" w:color="auto"/>
        <w:right w:val="none" w:sz="0" w:space="0" w:color="auto"/>
      </w:divBdr>
    </w:div>
    <w:div w:id="1124034604">
      <w:bodyDiv w:val="1"/>
      <w:marLeft w:val="0"/>
      <w:marRight w:val="0"/>
      <w:marTop w:val="0"/>
      <w:marBottom w:val="0"/>
      <w:divBdr>
        <w:top w:val="none" w:sz="0" w:space="0" w:color="auto"/>
        <w:left w:val="none" w:sz="0" w:space="0" w:color="auto"/>
        <w:bottom w:val="none" w:sz="0" w:space="0" w:color="auto"/>
        <w:right w:val="none" w:sz="0" w:space="0" w:color="auto"/>
      </w:divBdr>
    </w:div>
    <w:div w:id="1128010811">
      <w:bodyDiv w:val="1"/>
      <w:marLeft w:val="0"/>
      <w:marRight w:val="0"/>
      <w:marTop w:val="0"/>
      <w:marBottom w:val="0"/>
      <w:divBdr>
        <w:top w:val="none" w:sz="0" w:space="0" w:color="auto"/>
        <w:left w:val="none" w:sz="0" w:space="0" w:color="auto"/>
        <w:bottom w:val="none" w:sz="0" w:space="0" w:color="auto"/>
        <w:right w:val="none" w:sz="0" w:space="0" w:color="auto"/>
      </w:divBdr>
    </w:div>
    <w:div w:id="1251236475">
      <w:bodyDiv w:val="1"/>
      <w:marLeft w:val="0"/>
      <w:marRight w:val="0"/>
      <w:marTop w:val="0"/>
      <w:marBottom w:val="0"/>
      <w:divBdr>
        <w:top w:val="none" w:sz="0" w:space="0" w:color="auto"/>
        <w:left w:val="none" w:sz="0" w:space="0" w:color="auto"/>
        <w:bottom w:val="none" w:sz="0" w:space="0" w:color="auto"/>
        <w:right w:val="none" w:sz="0" w:space="0" w:color="auto"/>
      </w:divBdr>
      <w:divsChild>
        <w:div w:id="272398710">
          <w:marLeft w:val="0"/>
          <w:marRight w:val="0"/>
          <w:marTop w:val="0"/>
          <w:marBottom w:val="0"/>
          <w:divBdr>
            <w:top w:val="none" w:sz="0" w:space="0" w:color="auto"/>
            <w:left w:val="none" w:sz="0" w:space="0" w:color="auto"/>
            <w:bottom w:val="none" w:sz="0" w:space="0" w:color="auto"/>
            <w:right w:val="none" w:sz="0" w:space="0" w:color="auto"/>
          </w:divBdr>
        </w:div>
      </w:divsChild>
    </w:div>
    <w:div w:id="1279264745">
      <w:bodyDiv w:val="1"/>
      <w:marLeft w:val="0"/>
      <w:marRight w:val="0"/>
      <w:marTop w:val="0"/>
      <w:marBottom w:val="0"/>
      <w:divBdr>
        <w:top w:val="none" w:sz="0" w:space="0" w:color="auto"/>
        <w:left w:val="none" w:sz="0" w:space="0" w:color="auto"/>
        <w:bottom w:val="none" w:sz="0" w:space="0" w:color="auto"/>
        <w:right w:val="none" w:sz="0" w:space="0" w:color="auto"/>
      </w:divBdr>
    </w:div>
    <w:div w:id="1294410083">
      <w:bodyDiv w:val="1"/>
      <w:marLeft w:val="0"/>
      <w:marRight w:val="0"/>
      <w:marTop w:val="0"/>
      <w:marBottom w:val="0"/>
      <w:divBdr>
        <w:top w:val="none" w:sz="0" w:space="0" w:color="auto"/>
        <w:left w:val="none" w:sz="0" w:space="0" w:color="auto"/>
        <w:bottom w:val="none" w:sz="0" w:space="0" w:color="auto"/>
        <w:right w:val="none" w:sz="0" w:space="0" w:color="auto"/>
      </w:divBdr>
    </w:div>
    <w:div w:id="1326127832">
      <w:bodyDiv w:val="1"/>
      <w:marLeft w:val="0"/>
      <w:marRight w:val="0"/>
      <w:marTop w:val="0"/>
      <w:marBottom w:val="0"/>
      <w:divBdr>
        <w:top w:val="none" w:sz="0" w:space="0" w:color="auto"/>
        <w:left w:val="none" w:sz="0" w:space="0" w:color="auto"/>
        <w:bottom w:val="none" w:sz="0" w:space="0" w:color="auto"/>
        <w:right w:val="none" w:sz="0" w:space="0" w:color="auto"/>
      </w:divBdr>
    </w:div>
    <w:div w:id="1392190288">
      <w:bodyDiv w:val="1"/>
      <w:marLeft w:val="0"/>
      <w:marRight w:val="0"/>
      <w:marTop w:val="0"/>
      <w:marBottom w:val="0"/>
      <w:divBdr>
        <w:top w:val="none" w:sz="0" w:space="0" w:color="auto"/>
        <w:left w:val="none" w:sz="0" w:space="0" w:color="auto"/>
        <w:bottom w:val="none" w:sz="0" w:space="0" w:color="auto"/>
        <w:right w:val="none" w:sz="0" w:space="0" w:color="auto"/>
      </w:divBdr>
    </w:div>
    <w:div w:id="1419518642">
      <w:bodyDiv w:val="1"/>
      <w:marLeft w:val="0"/>
      <w:marRight w:val="0"/>
      <w:marTop w:val="0"/>
      <w:marBottom w:val="0"/>
      <w:divBdr>
        <w:top w:val="none" w:sz="0" w:space="0" w:color="auto"/>
        <w:left w:val="none" w:sz="0" w:space="0" w:color="auto"/>
        <w:bottom w:val="none" w:sz="0" w:space="0" w:color="auto"/>
        <w:right w:val="none" w:sz="0" w:space="0" w:color="auto"/>
      </w:divBdr>
    </w:div>
    <w:div w:id="1472866036">
      <w:bodyDiv w:val="1"/>
      <w:marLeft w:val="0"/>
      <w:marRight w:val="0"/>
      <w:marTop w:val="0"/>
      <w:marBottom w:val="0"/>
      <w:divBdr>
        <w:top w:val="none" w:sz="0" w:space="0" w:color="auto"/>
        <w:left w:val="none" w:sz="0" w:space="0" w:color="auto"/>
        <w:bottom w:val="none" w:sz="0" w:space="0" w:color="auto"/>
        <w:right w:val="none" w:sz="0" w:space="0" w:color="auto"/>
      </w:divBdr>
    </w:div>
    <w:div w:id="1508130136">
      <w:bodyDiv w:val="1"/>
      <w:marLeft w:val="0"/>
      <w:marRight w:val="0"/>
      <w:marTop w:val="0"/>
      <w:marBottom w:val="0"/>
      <w:divBdr>
        <w:top w:val="none" w:sz="0" w:space="0" w:color="auto"/>
        <w:left w:val="none" w:sz="0" w:space="0" w:color="auto"/>
        <w:bottom w:val="none" w:sz="0" w:space="0" w:color="auto"/>
        <w:right w:val="none" w:sz="0" w:space="0" w:color="auto"/>
      </w:divBdr>
    </w:div>
    <w:div w:id="1531606072">
      <w:bodyDiv w:val="1"/>
      <w:marLeft w:val="0"/>
      <w:marRight w:val="0"/>
      <w:marTop w:val="0"/>
      <w:marBottom w:val="0"/>
      <w:divBdr>
        <w:top w:val="none" w:sz="0" w:space="0" w:color="auto"/>
        <w:left w:val="none" w:sz="0" w:space="0" w:color="auto"/>
        <w:bottom w:val="none" w:sz="0" w:space="0" w:color="auto"/>
        <w:right w:val="none" w:sz="0" w:space="0" w:color="auto"/>
      </w:divBdr>
    </w:div>
    <w:div w:id="1570189797">
      <w:bodyDiv w:val="1"/>
      <w:marLeft w:val="0"/>
      <w:marRight w:val="0"/>
      <w:marTop w:val="0"/>
      <w:marBottom w:val="0"/>
      <w:divBdr>
        <w:top w:val="none" w:sz="0" w:space="0" w:color="auto"/>
        <w:left w:val="none" w:sz="0" w:space="0" w:color="auto"/>
        <w:bottom w:val="none" w:sz="0" w:space="0" w:color="auto"/>
        <w:right w:val="none" w:sz="0" w:space="0" w:color="auto"/>
      </w:divBdr>
    </w:div>
    <w:div w:id="1604344335">
      <w:bodyDiv w:val="1"/>
      <w:marLeft w:val="0"/>
      <w:marRight w:val="0"/>
      <w:marTop w:val="0"/>
      <w:marBottom w:val="0"/>
      <w:divBdr>
        <w:top w:val="none" w:sz="0" w:space="0" w:color="auto"/>
        <w:left w:val="none" w:sz="0" w:space="0" w:color="auto"/>
        <w:bottom w:val="none" w:sz="0" w:space="0" w:color="auto"/>
        <w:right w:val="none" w:sz="0" w:space="0" w:color="auto"/>
      </w:divBdr>
    </w:div>
    <w:div w:id="1651715181">
      <w:bodyDiv w:val="1"/>
      <w:marLeft w:val="0"/>
      <w:marRight w:val="0"/>
      <w:marTop w:val="0"/>
      <w:marBottom w:val="0"/>
      <w:divBdr>
        <w:top w:val="none" w:sz="0" w:space="0" w:color="auto"/>
        <w:left w:val="none" w:sz="0" w:space="0" w:color="auto"/>
        <w:bottom w:val="none" w:sz="0" w:space="0" w:color="auto"/>
        <w:right w:val="none" w:sz="0" w:space="0" w:color="auto"/>
      </w:divBdr>
    </w:div>
    <w:div w:id="1711607809">
      <w:bodyDiv w:val="1"/>
      <w:marLeft w:val="0"/>
      <w:marRight w:val="0"/>
      <w:marTop w:val="0"/>
      <w:marBottom w:val="0"/>
      <w:divBdr>
        <w:top w:val="none" w:sz="0" w:space="0" w:color="auto"/>
        <w:left w:val="none" w:sz="0" w:space="0" w:color="auto"/>
        <w:bottom w:val="none" w:sz="0" w:space="0" w:color="auto"/>
        <w:right w:val="none" w:sz="0" w:space="0" w:color="auto"/>
      </w:divBdr>
    </w:div>
    <w:div w:id="1822186239">
      <w:bodyDiv w:val="1"/>
      <w:marLeft w:val="0"/>
      <w:marRight w:val="0"/>
      <w:marTop w:val="0"/>
      <w:marBottom w:val="0"/>
      <w:divBdr>
        <w:top w:val="none" w:sz="0" w:space="0" w:color="auto"/>
        <w:left w:val="none" w:sz="0" w:space="0" w:color="auto"/>
        <w:bottom w:val="none" w:sz="0" w:space="0" w:color="auto"/>
        <w:right w:val="none" w:sz="0" w:space="0" w:color="auto"/>
      </w:divBdr>
      <w:divsChild>
        <w:div w:id="315033558">
          <w:marLeft w:val="0"/>
          <w:marRight w:val="0"/>
          <w:marTop w:val="0"/>
          <w:marBottom w:val="0"/>
          <w:divBdr>
            <w:top w:val="none" w:sz="0" w:space="0" w:color="auto"/>
            <w:left w:val="none" w:sz="0" w:space="0" w:color="auto"/>
            <w:bottom w:val="none" w:sz="0" w:space="0" w:color="auto"/>
            <w:right w:val="none" w:sz="0" w:space="0" w:color="auto"/>
          </w:divBdr>
        </w:div>
        <w:div w:id="903220334">
          <w:marLeft w:val="0"/>
          <w:marRight w:val="0"/>
          <w:marTop w:val="0"/>
          <w:marBottom w:val="0"/>
          <w:divBdr>
            <w:top w:val="none" w:sz="0" w:space="0" w:color="auto"/>
            <w:left w:val="none" w:sz="0" w:space="0" w:color="auto"/>
            <w:bottom w:val="none" w:sz="0" w:space="0" w:color="auto"/>
            <w:right w:val="none" w:sz="0" w:space="0" w:color="auto"/>
          </w:divBdr>
        </w:div>
      </w:divsChild>
    </w:div>
    <w:div w:id="1864974603">
      <w:bodyDiv w:val="1"/>
      <w:marLeft w:val="0"/>
      <w:marRight w:val="0"/>
      <w:marTop w:val="0"/>
      <w:marBottom w:val="0"/>
      <w:divBdr>
        <w:top w:val="none" w:sz="0" w:space="0" w:color="auto"/>
        <w:left w:val="none" w:sz="0" w:space="0" w:color="auto"/>
        <w:bottom w:val="none" w:sz="0" w:space="0" w:color="auto"/>
        <w:right w:val="none" w:sz="0" w:space="0" w:color="auto"/>
      </w:divBdr>
    </w:div>
    <w:div w:id="1887836413">
      <w:bodyDiv w:val="1"/>
      <w:marLeft w:val="0"/>
      <w:marRight w:val="0"/>
      <w:marTop w:val="0"/>
      <w:marBottom w:val="0"/>
      <w:divBdr>
        <w:top w:val="none" w:sz="0" w:space="0" w:color="auto"/>
        <w:left w:val="none" w:sz="0" w:space="0" w:color="auto"/>
        <w:bottom w:val="none" w:sz="0" w:space="0" w:color="auto"/>
        <w:right w:val="none" w:sz="0" w:space="0" w:color="auto"/>
      </w:divBdr>
    </w:div>
    <w:div w:id="1895464598">
      <w:bodyDiv w:val="1"/>
      <w:marLeft w:val="0"/>
      <w:marRight w:val="0"/>
      <w:marTop w:val="0"/>
      <w:marBottom w:val="0"/>
      <w:divBdr>
        <w:top w:val="none" w:sz="0" w:space="0" w:color="auto"/>
        <w:left w:val="none" w:sz="0" w:space="0" w:color="auto"/>
        <w:bottom w:val="none" w:sz="0" w:space="0" w:color="auto"/>
        <w:right w:val="none" w:sz="0" w:space="0" w:color="auto"/>
      </w:divBdr>
    </w:div>
    <w:div w:id="1952973571">
      <w:bodyDiv w:val="1"/>
      <w:marLeft w:val="0"/>
      <w:marRight w:val="0"/>
      <w:marTop w:val="0"/>
      <w:marBottom w:val="0"/>
      <w:divBdr>
        <w:top w:val="none" w:sz="0" w:space="0" w:color="auto"/>
        <w:left w:val="none" w:sz="0" w:space="0" w:color="auto"/>
        <w:bottom w:val="none" w:sz="0" w:space="0" w:color="auto"/>
        <w:right w:val="none" w:sz="0" w:space="0" w:color="auto"/>
      </w:divBdr>
    </w:div>
    <w:div w:id="20483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5926</Words>
  <Characters>33782</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Следы изготовления</vt:lpstr>
      <vt:lpstr>        Следы эксплуатации</vt:lpstr>
      <vt:lpstr>        Значение трасологического анализа</vt:lpstr>
      <vt:lpstr>        Основные методы изучения</vt:lpstr>
      <vt:lpstr>        Значение комплексного подхода - позволяет реконструировать технологические проце</vt:lpstr>
      <vt:lpstr>        Основные задачи микроскопического анализа: Определение технологии изготовления а</vt:lpstr>
      <vt:lpstr>        Применение результатов</vt:lpstr>
      <vt:lpstr>        Развитие экспериментальной археологии: В Европе идеи экспериментальной археологи</vt:lpstr>
      <vt:lpstr>        Методологические основы</vt:lpstr>
      <vt:lpstr>        Классификация отраслей хозяйства</vt:lpstr>
      <vt:lpstr>        Значение трасологии и экспериментальной археологии</vt:lpstr>
      <vt:lpstr>        Научное значение</vt:lpstr>
    </vt:vector>
  </TitlesOfParts>
  <Company>SPecialiST RePack</Company>
  <LinksUpToDate>false</LinksUpToDate>
  <CharactersWithSpaces>39629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77017</cp:lastModifiedBy>
  <cp:revision>3</cp:revision>
  <dcterms:created xsi:type="dcterms:W3CDTF">2026-01-13T04:20:00Z</dcterms:created>
  <dcterms:modified xsi:type="dcterms:W3CDTF">2026-01-22T04:52:00Z</dcterms:modified>
</cp:coreProperties>
</file>